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E7ECF" w14:textId="572CAFC9" w:rsidR="004D2C31" w:rsidRPr="003A486D" w:rsidRDefault="002922F3" w:rsidP="00755DA4">
      <w:pPr>
        <w:ind w:right="818"/>
        <w:rPr>
          <w:rFonts w:ascii="Calibri" w:hAnsi="Calibri"/>
          <w:sz w:val="28"/>
          <w:szCs w:val="28"/>
          <w:lang w:val="en-GB"/>
        </w:rPr>
      </w:pPr>
      <w:r w:rsidRPr="003A486D">
        <w:rPr>
          <w:rFonts w:ascii="Calibri" w:hAnsi="Calibri"/>
          <w:b/>
          <w:smallCaps/>
          <w:sz w:val="28"/>
          <w:szCs w:val="28"/>
          <w:lang w:val="en-GB"/>
        </w:rPr>
        <w:t>Supplementary Material – Additional data</w:t>
      </w:r>
    </w:p>
    <w:p w14:paraId="100387F8" w14:textId="77777777" w:rsidR="004D2C31" w:rsidRPr="003A486D" w:rsidRDefault="004D2C31" w:rsidP="004D2C31">
      <w:pPr>
        <w:tabs>
          <w:tab w:val="left" w:pos="1370"/>
          <w:tab w:val="left" w:pos="2850"/>
          <w:tab w:val="left" w:pos="5690"/>
          <w:tab w:val="left" w:pos="9590"/>
          <w:tab w:val="left" w:pos="11170"/>
        </w:tabs>
        <w:rPr>
          <w:rFonts w:eastAsia="Times New Roman"/>
          <w:sz w:val="20"/>
          <w:szCs w:val="20"/>
          <w:lang w:val="en-GB"/>
        </w:rPr>
      </w:pPr>
    </w:p>
    <w:p w14:paraId="20F55575" w14:textId="604A5895" w:rsidR="002922F3" w:rsidRPr="00671E9D" w:rsidRDefault="002922F3" w:rsidP="004D2C31">
      <w:pPr>
        <w:tabs>
          <w:tab w:val="left" w:pos="1370"/>
          <w:tab w:val="left" w:pos="2850"/>
          <w:tab w:val="left" w:pos="5690"/>
          <w:tab w:val="left" w:pos="9590"/>
          <w:tab w:val="left" w:pos="11170"/>
        </w:tabs>
        <w:rPr>
          <w:rFonts w:eastAsia="Times New Roman"/>
          <w:i/>
          <w:lang w:val="en-GB"/>
        </w:rPr>
      </w:pPr>
      <w:r w:rsidRPr="00671E9D">
        <w:rPr>
          <w:rFonts w:eastAsia="Times New Roman"/>
          <w:i/>
          <w:lang w:val="en-GB"/>
        </w:rPr>
        <w:t>Table SM1. Localisation of the sample studied</w:t>
      </w:r>
    </w:p>
    <w:p w14:paraId="7EDC30D5" w14:textId="77777777" w:rsidR="002922F3" w:rsidRPr="003A486D" w:rsidRDefault="002922F3" w:rsidP="004D2C31">
      <w:pPr>
        <w:tabs>
          <w:tab w:val="left" w:pos="1370"/>
          <w:tab w:val="left" w:pos="2850"/>
          <w:tab w:val="left" w:pos="5690"/>
          <w:tab w:val="left" w:pos="9590"/>
          <w:tab w:val="left" w:pos="11170"/>
        </w:tabs>
        <w:rPr>
          <w:rFonts w:eastAsia="Times New Roman"/>
          <w:sz w:val="20"/>
          <w:szCs w:val="20"/>
          <w:lang w:val="en-GB"/>
        </w:rPr>
      </w:pPr>
    </w:p>
    <w:tbl>
      <w:tblPr>
        <w:tblStyle w:val="Grilledutableau"/>
        <w:tblW w:w="9174" w:type="dxa"/>
        <w:tblInd w:w="108" w:type="dxa"/>
        <w:tblLook w:val="04A0" w:firstRow="1" w:lastRow="0" w:firstColumn="1" w:lastColumn="0" w:noHBand="0" w:noVBand="1"/>
      </w:tblPr>
      <w:tblGrid>
        <w:gridCol w:w="1767"/>
        <w:gridCol w:w="1757"/>
        <w:gridCol w:w="2765"/>
        <w:gridCol w:w="1512"/>
        <w:gridCol w:w="1373"/>
      </w:tblGrid>
      <w:tr w:rsidR="00817D0C" w:rsidRPr="003A486D" w14:paraId="2C098E6F" w14:textId="77777777" w:rsidTr="00817D0C">
        <w:trPr>
          <w:trHeight w:hRule="exact" w:val="284"/>
        </w:trPr>
        <w:tc>
          <w:tcPr>
            <w:tcW w:w="1767" w:type="dxa"/>
            <w:shd w:val="pct15" w:color="auto" w:fill="auto"/>
            <w:hideMark/>
          </w:tcPr>
          <w:p w14:paraId="7283F47B" w14:textId="77777777" w:rsidR="00755DA4" w:rsidRPr="003A486D" w:rsidRDefault="00755DA4" w:rsidP="0071468C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</w:pPr>
            <w:r w:rsidRPr="003A486D"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  <w:t>Sample n°</w:t>
            </w:r>
          </w:p>
        </w:tc>
        <w:tc>
          <w:tcPr>
            <w:tcW w:w="1757" w:type="dxa"/>
            <w:shd w:val="pct15" w:color="auto" w:fill="auto"/>
            <w:hideMark/>
          </w:tcPr>
          <w:p w14:paraId="4B470626" w14:textId="77777777" w:rsidR="00755DA4" w:rsidRPr="003A486D" w:rsidRDefault="00755DA4" w:rsidP="0071468C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</w:pPr>
            <w:r w:rsidRPr="003A486D"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  <w:t>Locality</w:t>
            </w:r>
          </w:p>
        </w:tc>
        <w:tc>
          <w:tcPr>
            <w:tcW w:w="2765" w:type="dxa"/>
            <w:shd w:val="pct15" w:color="auto" w:fill="auto"/>
            <w:hideMark/>
          </w:tcPr>
          <w:p w14:paraId="7EC3B632" w14:textId="77777777" w:rsidR="00755DA4" w:rsidRPr="003A486D" w:rsidRDefault="00755DA4" w:rsidP="0071468C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</w:pPr>
            <w:r w:rsidRPr="003A486D"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  <w:t>Rock type</w:t>
            </w:r>
          </w:p>
        </w:tc>
        <w:tc>
          <w:tcPr>
            <w:tcW w:w="1512" w:type="dxa"/>
            <w:shd w:val="pct15" w:color="auto" w:fill="auto"/>
            <w:hideMark/>
          </w:tcPr>
          <w:p w14:paraId="48041974" w14:textId="57372754" w:rsidR="00755DA4" w:rsidRPr="003A486D" w:rsidRDefault="00755DA4" w:rsidP="0071468C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</w:pPr>
            <w:r w:rsidRPr="003A486D"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  <w:t>Latitude</w:t>
            </w:r>
            <w:r w:rsidR="004F651F" w:rsidRPr="003A486D"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  <w:t xml:space="preserve"> N</w:t>
            </w:r>
          </w:p>
        </w:tc>
        <w:tc>
          <w:tcPr>
            <w:tcW w:w="1373" w:type="dxa"/>
            <w:shd w:val="pct15" w:color="auto" w:fill="auto"/>
            <w:hideMark/>
          </w:tcPr>
          <w:p w14:paraId="60515A7E" w14:textId="79ECB055" w:rsidR="00755DA4" w:rsidRPr="003A486D" w:rsidRDefault="00755DA4" w:rsidP="0071468C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</w:pPr>
            <w:r w:rsidRPr="003A486D"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  <w:t>Longitude</w:t>
            </w:r>
            <w:r w:rsidR="004F651F" w:rsidRPr="003A486D">
              <w:rPr>
                <w:rFonts w:eastAsia="Times New Roman" w:cs="Arial"/>
                <w:b/>
                <w:color w:val="000000"/>
                <w:sz w:val="20"/>
                <w:szCs w:val="20"/>
                <w:lang w:val="en-GB"/>
              </w:rPr>
              <w:t xml:space="preserve"> E</w:t>
            </w:r>
          </w:p>
        </w:tc>
      </w:tr>
      <w:tr w:rsidR="00817D0C" w:rsidRPr="003A486D" w14:paraId="2E6BF2A1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1A020989" w14:textId="77777777" w:rsidR="00755DA4" w:rsidRPr="009266F9" w:rsidRDefault="00755DA4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NB14-27b</w:t>
            </w:r>
          </w:p>
        </w:tc>
        <w:tc>
          <w:tcPr>
            <w:tcW w:w="1757" w:type="dxa"/>
            <w:noWrap/>
            <w:hideMark/>
          </w:tcPr>
          <w:p w14:paraId="5B349406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0B1FA06C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Calc-silicate rock</w:t>
            </w:r>
          </w:p>
        </w:tc>
        <w:tc>
          <w:tcPr>
            <w:tcW w:w="1512" w:type="dxa"/>
            <w:noWrap/>
            <w:hideMark/>
          </w:tcPr>
          <w:p w14:paraId="3104AA5D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7°85'701</w:t>
            </w:r>
          </w:p>
        </w:tc>
        <w:tc>
          <w:tcPr>
            <w:tcW w:w="1373" w:type="dxa"/>
            <w:noWrap/>
            <w:hideMark/>
          </w:tcPr>
          <w:p w14:paraId="1B08748D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13°73'449</w:t>
            </w:r>
          </w:p>
        </w:tc>
      </w:tr>
      <w:tr w:rsidR="00817D0C" w:rsidRPr="003A486D" w14:paraId="1846406E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77CAA23B" w14:textId="77777777" w:rsidR="00755DA4" w:rsidRPr="009266F9" w:rsidRDefault="00755DA4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NB14-27a</w:t>
            </w:r>
          </w:p>
        </w:tc>
        <w:tc>
          <w:tcPr>
            <w:tcW w:w="1757" w:type="dxa"/>
            <w:noWrap/>
            <w:hideMark/>
          </w:tcPr>
          <w:p w14:paraId="33BEA31A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3383E50D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Calc-silicate rock</w:t>
            </w:r>
          </w:p>
        </w:tc>
        <w:tc>
          <w:tcPr>
            <w:tcW w:w="1512" w:type="dxa"/>
            <w:noWrap/>
            <w:hideMark/>
          </w:tcPr>
          <w:p w14:paraId="4F78AE56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7°85'701</w:t>
            </w:r>
          </w:p>
        </w:tc>
        <w:tc>
          <w:tcPr>
            <w:tcW w:w="1373" w:type="dxa"/>
            <w:noWrap/>
            <w:hideMark/>
          </w:tcPr>
          <w:p w14:paraId="63C50463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13°73'449</w:t>
            </w:r>
          </w:p>
        </w:tc>
      </w:tr>
      <w:tr w:rsidR="00817D0C" w:rsidRPr="003A486D" w14:paraId="7287BF24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10E47BDE" w14:textId="77777777" w:rsidR="00755DA4" w:rsidRPr="009266F9" w:rsidRDefault="00755DA4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N14-01c</w:t>
            </w:r>
          </w:p>
        </w:tc>
        <w:tc>
          <w:tcPr>
            <w:tcW w:w="1757" w:type="dxa"/>
            <w:noWrap/>
            <w:hideMark/>
          </w:tcPr>
          <w:p w14:paraId="2870A793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Ndom</w:t>
            </w:r>
          </w:p>
        </w:tc>
        <w:tc>
          <w:tcPr>
            <w:tcW w:w="2765" w:type="dxa"/>
            <w:hideMark/>
          </w:tcPr>
          <w:p w14:paraId="04D98786" w14:textId="01F3E3B4" w:rsidR="00755DA4" w:rsidRPr="009266F9" w:rsidRDefault="0071468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Felsic g</w:t>
            </w:r>
            <w:r w:rsidR="00755DA4" w:rsidRPr="009266F9">
              <w:rPr>
                <w:rFonts w:eastAsia="Times New Roman"/>
                <w:sz w:val="20"/>
                <w:szCs w:val="20"/>
                <w:lang w:val="en-GB"/>
              </w:rPr>
              <w:t>neiss</w:t>
            </w:r>
          </w:p>
        </w:tc>
        <w:tc>
          <w:tcPr>
            <w:tcW w:w="1512" w:type="dxa"/>
            <w:noWrap/>
            <w:hideMark/>
          </w:tcPr>
          <w:p w14:paraId="761B6070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7°75'750</w:t>
            </w:r>
          </w:p>
        </w:tc>
        <w:tc>
          <w:tcPr>
            <w:tcW w:w="1373" w:type="dxa"/>
            <w:noWrap/>
            <w:hideMark/>
          </w:tcPr>
          <w:p w14:paraId="134FAC0A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13°52'605</w:t>
            </w:r>
          </w:p>
        </w:tc>
      </w:tr>
      <w:tr w:rsidR="00817D0C" w:rsidRPr="003A486D" w14:paraId="771BB0F1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18ECFD7B" w14:textId="6B622CAC" w:rsidR="00755DA4" w:rsidRPr="009266F9" w:rsidRDefault="000A07DA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</w:t>
            </w:r>
            <w:r w:rsidR="00755DA4"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 xml:space="preserve">14-02 </w:t>
            </w:r>
          </w:p>
        </w:tc>
        <w:tc>
          <w:tcPr>
            <w:tcW w:w="1757" w:type="dxa"/>
            <w:noWrap/>
            <w:hideMark/>
          </w:tcPr>
          <w:p w14:paraId="56C51D97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630D15C0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Garnet gneiss</w:t>
            </w:r>
          </w:p>
        </w:tc>
        <w:tc>
          <w:tcPr>
            <w:tcW w:w="1512" w:type="dxa"/>
            <w:noWrap/>
            <w:hideMark/>
          </w:tcPr>
          <w:p w14:paraId="42DE8D48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7°85'664</w:t>
            </w:r>
          </w:p>
        </w:tc>
        <w:tc>
          <w:tcPr>
            <w:tcW w:w="1373" w:type="dxa"/>
            <w:noWrap/>
            <w:hideMark/>
          </w:tcPr>
          <w:p w14:paraId="6EDEDEF1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13°73'446</w:t>
            </w:r>
          </w:p>
        </w:tc>
      </w:tr>
      <w:tr w:rsidR="00817D0C" w:rsidRPr="003A486D" w14:paraId="36F35DD8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5CAA53D0" w14:textId="57E6EF0C" w:rsidR="00755DA4" w:rsidRPr="009266F9" w:rsidRDefault="000A07DA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</w:t>
            </w:r>
            <w:r w:rsidR="00755DA4"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14-01a</w:t>
            </w:r>
          </w:p>
        </w:tc>
        <w:tc>
          <w:tcPr>
            <w:tcW w:w="1757" w:type="dxa"/>
            <w:noWrap/>
            <w:hideMark/>
          </w:tcPr>
          <w:p w14:paraId="0D5E37F2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7294E92C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Garnet gneiss</w:t>
            </w:r>
          </w:p>
        </w:tc>
        <w:tc>
          <w:tcPr>
            <w:tcW w:w="1512" w:type="dxa"/>
            <w:noWrap/>
            <w:hideMark/>
          </w:tcPr>
          <w:p w14:paraId="1481D0EA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7°85'794</w:t>
            </w:r>
          </w:p>
        </w:tc>
        <w:tc>
          <w:tcPr>
            <w:tcW w:w="1373" w:type="dxa"/>
            <w:noWrap/>
            <w:hideMark/>
          </w:tcPr>
          <w:p w14:paraId="53386E7C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13°73'557</w:t>
            </w:r>
          </w:p>
        </w:tc>
      </w:tr>
      <w:tr w:rsidR="00817D0C" w:rsidRPr="003A486D" w14:paraId="0BB31314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3F767A04" w14:textId="77777777" w:rsidR="00755DA4" w:rsidRPr="009266F9" w:rsidRDefault="00755DA4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MM14-01</w:t>
            </w:r>
          </w:p>
        </w:tc>
        <w:tc>
          <w:tcPr>
            <w:tcW w:w="1757" w:type="dxa"/>
            <w:noWrap/>
            <w:hideMark/>
          </w:tcPr>
          <w:p w14:paraId="3F33B0C3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 xml:space="preserve">Mayo </w:t>
            </w:r>
            <w:proofErr w:type="spellStart"/>
            <w:r w:rsidRPr="009266F9">
              <w:rPr>
                <w:rFonts w:eastAsia="Times New Roman"/>
                <w:sz w:val="20"/>
                <w:szCs w:val="20"/>
                <w:lang w:val="en-GB"/>
              </w:rPr>
              <w:t>Mbanna</w:t>
            </w:r>
            <w:proofErr w:type="spellEnd"/>
          </w:p>
        </w:tc>
        <w:tc>
          <w:tcPr>
            <w:tcW w:w="2765" w:type="dxa"/>
            <w:noWrap/>
            <w:hideMark/>
          </w:tcPr>
          <w:p w14:paraId="3D11035B" w14:textId="0BC817C8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Garnet gneiss</w:t>
            </w:r>
          </w:p>
        </w:tc>
        <w:tc>
          <w:tcPr>
            <w:tcW w:w="1512" w:type="dxa"/>
            <w:noWrap/>
            <w:hideMark/>
          </w:tcPr>
          <w:p w14:paraId="1D75D682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7°83'186</w:t>
            </w:r>
          </w:p>
        </w:tc>
        <w:tc>
          <w:tcPr>
            <w:tcW w:w="1373" w:type="dxa"/>
            <w:noWrap/>
            <w:hideMark/>
          </w:tcPr>
          <w:p w14:paraId="4CB30AD3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13°72'575</w:t>
            </w:r>
          </w:p>
        </w:tc>
      </w:tr>
      <w:tr w:rsidR="00817D0C" w:rsidRPr="003A486D" w14:paraId="3D6F5E1A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0060B1BC" w14:textId="77777777" w:rsidR="00755DA4" w:rsidRPr="009266F9" w:rsidRDefault="00755DA4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NB14-26ab</w:t>
            </w:r>
          </w:p>
        </w:tc>
        <w:tc>
          <w:tcPr>
            <w:tcW w:w="1757" w:type="dxa"/>
            <w:noWrap/>
            <w:hideMark/>
          </w:tcPr>
          <w:p w14:paraId="188F206A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45DB2EF1" w14:textId="120BF04E" w:rsidR="00755DA4" w:rsidRPr="009266F9" w:rsidRDefault="00317D5C" w:rsidP="00317D5C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Garnet</w:t>
            </w:r>
            <w:r w:rsidR="00755DA4" w:rsidRPr="009266F9">
              <w:rPr>
                <w:rFonts w:eastAsia="Times New Roman"/>
                <w:sz w:val="20"/>
                <w:szCs w:val="20"/>
                <w:lang w:val="en-GB"/>
              </w:rPr>
              <w:t xml:space="preserve"> gneiss</w:t>
            </w:r>
          </w:p>
        </w:tc>
        <w:tc>
          <w:tcPr>
            <w:tcW w:w="1512" w:type="dxa"/>
            <w:noWrap/>
            <w:hideMark/>
          </w:tcPr>
          <w:p w14:paraId="3D1D493B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7°85'701</w:t>
            </w:r>
          </w:p>
        </w:tc>
        <w:tc>
          <w:tcPr>
            <w:tcW w:w="1373" w:type="dxa"/>
            <w:noWrap/>
            <w:hideMark/>
          </w:tcPr>
          <w:p w14:paraId="278F3EF7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13°73'449</w:t>
            </w:r>
          </w:p>
        </w:tc>
      </w:tr>
      <w:tr w:rsidR="00817D0C" w:rsidRPr="003A486D" w14:paraId="43931267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15E40E4D" w14:textId="6F98CDA7" w:rsidR="00755DA4" w:rsidRPr="009266F9" w:rsidRDefault="000A07DA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</w:t>
            </w:r>
            <w:r w:rsidR="00755DA4"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14-01b</w:t>
            </w:r>
          </w:p>
        </w:tc>
        <w:tc>
          <w:tcPr>
            <w:tcW w:w="1757" w:type="dxa"/>
            <w:noWrap/>
            <w:hideMark/>
          </w:tcPr>
          <w:p w14:paraId="690569ED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0FBD8DA8" w14:textId="36FF27C5" w:rsidR="00755DA4" w:rsidRPr="009266F9" w:rsidRDefault="00755DA4" w:rsidP="00755DA4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Fine-grained garnet gneiss</w:t>
            </w:r>
          </w:p>
        </w:tc>
        <w:tc>
          <w:tcPr>
            <w:tcW w:w="1512" w:type="dxa"/>
            <w:noWrap/>
            <w:hideMark/>
          </w:tcPr>
          <w:p w14:paraId="15B0B1AE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7°85'794</w:t>
            </w:r>
          </w:p>
        </w:tc>
        <w:tc>
          <w:tcPr>
            <w:tcW w:w="1373" w:type="dxa"/>
            <w:noWrap/>
            <w:hideMark/>
          </w:tcPr>
          <w:p w14:paraId="369D1749" w14:textId="77777777" w:rsidR="00755DA4" w:rsidRPr="009266F9" w:rsidRDefault="00755DA4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13°73'557</w:t>
            </w:r>
          </w:p>
        </w:tc>
      </w:tr>
      <w:tr w:rsidR="00817D0C" w:rsidRPr="003A486D" w14:paraId="3D1A8566" w14:textId="77777777" w:rsidTr="00817D0C">
        <w:trPr>
          <w:trHeight w:hRule="exact" w:val="227"/>
        </w:trPr>
        <w:tc>
          <w:tcPr>
            <w:tcW w:w="1767" w:type="dxa"/>
          </w:tcPr>
          <w:p w14:paraId="441B8AD8" w14:textId="09E4CA4F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NFA</w:t>
            </w:r>
            <w:r w:rsidR="00A804A3"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-0</w:t>
            </w: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1757" w:type="dxa"/>
          </w:tcPr>
          <w:p w14:paraId="6FAA5656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Falaise</w:t>
            </w:r>
            <w:proofErr w:type="spellEnd"/>
          </w:p>
        </w:tc>
        <w:tc>
          <w:tcPr>
            <w:tcW w:w="2765" w:type="dxa"/>
          </w:tcPr>
          <w:p w14:paraId="74BF0139" w14:textId="1F9253D6" w:rsidR="00817D0C" w:rsidRPr="009266F9" w:rsidRDefault="00817D0C" w:rsidP="00A804A3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Leucog</w:t>
            </w:r>
            <w:r w:rsidR="00A804A3"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neiss</w:t>
            </w:r>
          </w:p>
        </w:tc>
        <w:tc>
          <w:tcPr>
            <w:tcW w:w="1512" w:type="dxa"/>
          </w:tcPr>
          <w:p w14:paraId="5E9EDBC5" w14:textId="0DB7B113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7°64’699</w:t>
            </w:r>
          </w:p>
        </w:tc>
        <w:tc>
          <w:tcPr>
            <w:tcW w:w="1373" w:type="dxa"/>
          </w:tcPr>
          <w:p w14:paraId="0F61FC58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13°54’852</w:t>
            </w:r>
          </w:p>
        </w:tc>
      </w:tr>
      <w:tr w:rsidR="00817D0C" w:rsidRPr="003A486D" w14:paraId="42DC8FED" w14:textId="77777777" w:rsidTr="00817D0C">
        <w:trPr>
          <w:trHeight w:hRule="exact" w:val="227"/>
        </w:trPr>
        <w:tc>
          <w:tcPr>
            <w:tcW w:w="1767" w:type="dxa"/>
          </w:tcPr>
          <w:p w14:paraId="74C3052C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CK09-1</w:t>
            </w:r>
          </w:p>
        </w:tc>
        <w:tc>
          <w:tcPr>
            <w:tcW w:w="1757" w:type="dxa"/>
          </w:tcPr>
          <w:p w14:paraId="78AA4EBC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Karna</w:t>
            </w:r>
          </w:p>
        </w:tc>
        <w:tc>
          <w:tcPr>
            <w:tcW w:w="2765" w:type="dxa"/>
          </w:tcPr>
          <w:p w14:paraId="389B75E9" w14:textId="52A1838D" w:rsidR="00817D0C" w:rsidRPr="009266F9" w:rsidRDefault="00A804A3" w:rsidP="00A804A3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Leucogneiss</w:t>
            </w:r>
          </w:p>
        </w:tc>
        <w:tc>
          <w:tcPr>
            <w:tcW w:w="1512" w:type="dxa"/>
          </w:tcPr>
          <w:p w14:paraId="3F074FF9" w14:textId="5B10EDFB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7°80’309</w:t>
            </w:r>
          </w:p>
        </w:tc>
        <w:tc>
          <w:tcPr>
            <w:tcW w:w="1373" w:type="dxa"/>
          </w:tcPr>
          <w:p w14:paraId="1693E59E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13°56’310</w:t>
            </w:r>
          </w:p>
        </w:tc>
      </w:tr>
      <w:tr w:rsidR="00817D0C" w:rsidRPr="003A486D" w14:paraId="5AB1D2F3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631AD8D7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NB14-03</w:t>
            </w:r>
          </w:p>
        </w:tc>
        <w:tc>
          <w:tcPr>
            <w:tcW w:w="1757" w:type="dxa"/>
            <w:noWrap/>
            <w:hideMark/>
          </w:tcPr>
          <w:p w14:paraId="17FD8D3D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752026E3" w14:textId="483D938B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 xml:space="preserve">Garnet </w:t>
            </w:r>
            <w:r w:rsidR="00A804A3" w:rsidRPr="009266F9">
              <w:rPr>
                <w:rFonts w:eastAsia="Times New Roman"/>
                <w:sz w:val="20"/>
                <w:szCs w:val="20"/>
                <w:lang w:val="en-GB"/>
              </w:rPr>
              <w:t>leuco</w:t>
            </w:r>
            <w:r w:rsidRPr="009266F9">
              <w:rPr>
                <w:rFonts w:eastAsia="Times New Roman"/>
                <w:sz w:val="20"/>
                <w:szCs w:val="20"/>
                <w:lang w:val="en-GB"/>
              </w:rPr>
              <w:t>gneiss</w:t>
            </w:r>
          </w:p>
        </w:tc>
        <w:tc>
          <w:tcPr>
            <w:tcW w:w="1512" w:type="dxa"/>
            <w:noWrap/>
            <w:hideMark/>
          </w:tcPr>
          <w:p w14:paraId="6D80C879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7°85'638</w:t>
            </w:r>
          </w:p>
        </w:tc>
        <w:tc>
          <w:tcPr>
            <w:tcW w:w="1373" w:type="dxa"/>
            <w:noWrap/>
            <w:hideMark/>
          </w:tcPr>
          <w:p w14:paraId="0097CD7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13°73'440</w:t>
            </w:r>
          </w:p>
        </w:tc>
      </w:tr>
      <w:tr w:rsidR="00817D0C" w:rsidRPr="003A486D" w14:paraId="0F800ADD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45DE85BF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NB14-07b</w:t>
            </w:r>
          </w:p>
        </w:tc>
        <w:tc>
          <w:tcPr>
            <w:tcW w:w="1757" w:type="dxa"/>
            <w:noWrap/>
            <w:hideMark/>
          </w:tcPr>
          <w:p w14:paraId="04BDBB65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7DCABE58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Hornblende gneiss</w:t>
            </w:r>
          </w:p>
        </w:tc>
        <w:tc>
          <w:tcPr>
            <w:tcW w:w="1512" w:type="dxa"/>
            <w:noWrap/>
            <w:hideMark/>
          </w:tcPr>
          <w:p w14:paraId="65F5400F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7°85'471</w:t>
            </w:r>
          </w:p>
        </w:tc>
        <w:tc>
          <w:tcPr>
            <w:tcW w:w="1373" w:type="dxa"/>
            <w:noWrap/>
            <w:hideMark/>
          </w:tcPr>
          <w:p w14:paraId="0CA776AA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13°73'209</w:t>
            </w:r>
          </w:p>
        </w:tc>
      </w:tr>
      <w:tr w:rsidR="00817D0C" w:rsidRPr="003A486D" w14:paraId="657F8A39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3E2D6F1E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NB14-10a</w:t>
            </w:r>
          </w:p>
        </w:tc>
        <w:tc>
          <w:tcPr>
            <w:tcW w:w="1757" w:type="dxa"/>
            <w:noWrap/>
            <w:hideMark/>
          </w:tcPr>
          <w:p w14:paraId="700C9987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2E6AC2C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Hornblende gneiss</w:t>
            </w:r>
          </w:p>
        </w:tc>
        <w:tc>
          <w:tcPr>
            <w:tcW w:w="1512" w:type="dxa"/>
            <w:noWrap/>
            <w:hideMark/>
          </w:tcPr>
          <w:p w14:paraId="50BE69E9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7°85'216</w:t>
            </w:r>
          </w:p>
        </w:tc>
        <w:tc>
          <w:tcPr>
            <w:tcW w:w="1373" w:type="dxa"/>
            <w:noWrap/>
            <w:hideMark/>
          </w:tcPr>
          <w:p w14:paraId="33F1FCE4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13°72'968</w:t>
            </w:r>
          </w:p>
        </w:tc>
      </w:tr>
      <w:tr w:rsidR="00817D0C" w:rsidRPr="003A486D" w14:paraId="2B3E5F72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68E68CEA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MM14-05</w:t>
            </w:r>
          </w:p>
        </w:tc>
        <w:tc>
          <w:tcPr>
            <w:tcW w:w="1757" w:type="dxa"/>
            <w:noWrap/>
            <w:hideMark/>
          </w:tcPr>
          <w:p w14:paraId="6FB8CF89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 xml:space="preserve">Mayo </w:t>
            </w:r>
            <w:proofErr w:type="spellStart"/>
            <w:r w:rsidRPr="009266F9">
              <w:rPr>
                <w:rFonts w:eastAsia="Times New Roman"/>
                <w:sz w:val="20"/>
                <w:szCs w:val="20"/>
                <w:lang w:val="en-GB"/>
              </w:rPr>
              <w:t>Mbanna</w:t>
            </w:r>
            <w:proofErr w:type="spellEnd"/>
          </w:p>
        </w:tc>
        <w:tc>
          <w:tcPr>
            <w:tcW w:w="2765" w:type="dxa"/>
            <w:noWrap/>
            <w:hideMark/>
          </w:tcPr>
          <w:p w14:paraId="1FFEB581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Tonalitic gneiss</w:t>
            </w:r>
          </w:p>
        </w:tc>
        <w:tc>
          <w:tcPr>
            <w:tcW w:w="1512" w:type="dxa"/>
            <w:noWrap/>
            <w:hideMark/>
          </w:tcPr>
          <w:p w14:paraId="0985DDB9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7°81'336</w:t>
            </w:r>
          </w:p>
        </w:tc>
        <w:tc>
          <w:tcPr>
            <w:tcW w:w="1373" w:type="dxa"/>
            <w:noWrap/>
            <w:hideMark/>
          </w:tcPr>
          <w:p w14:paraId="6F97BD19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13°72'169</w:t>
            </w:r>
          </w:p>
        </w:tc>
      </w:tr>
      <w:tr w:rsidR="00817D0C" w:rsidRPr="003A486D" w14:paraId="0069380F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12E05988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NB14-03b</w:t>
            </w:r>
          </w:p>
        </w:tc>
        <w:tc>
          <w:tcPr>
            <w:tcW w:w="1757" w:type="dxa"/>
            <w:noWrap/>
            <w:hideMark/>
          </w:tcPr>
          <w:p w14:paraId="43D763F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3922BEFE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Fine-grained gneiss</w:t>
            </w:r>
          </w:p>
        </w:tc>
        <w:tc>
          <w:tcPr>
            <w:tcW w:w="1512" w:type="dxa"/>
            <w:noWrap/>
            <w:hideMark/>
          </w:tcPr>
          <w:p w14:paraId="0505DBF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7°85'638</w:t>
            </w:r>
          </w:p>
        </w:tc>
        <w:tc>
          <w:tcPr>
            <w:tcW w:w="1373" w:type="dxa"/>
            <w:noWrap/>
            <w:hideMark/>
          </w:tcPr>
          <w:p w14:paraId="4CD41CFF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13°73'440</w:t>
            </w:r>
          </w:p>
        </w:tc>
      </w:tr>
      <w:tr w:rsidR="00817D0C" w:rsidRPr="003A486D" w14:paraId="303B1855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79D630CB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K14-01</w:t>
            </w:r>
          </w:p>
        </w:tc>
        <w:tc>
          <w:tcPr>
            <w:tcW w:w="1757" w:type="dxa"/>
            <w:noWrap/>
            <w:hideMark/>
          </w:tcPr>
          <w:p w14:paraId="291AC4A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Karna</w:t>
            </w:r>
          </w:p>
        </w:tc>
        <w:tc>
          <w:tcPr>
            <w:tcW w:w="2765" w:type="dxa"/>
            <w:noWrap/>
            <w:hideMark/>
          </w:tcPr>
          <w:p w14:paraId="02F6D32C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Hornblende gneiss</w:t>
            </w:r>
          </w:p>
        </w:tc>
        <w:tc>
          <w:tcPr>
            <w:tcW w:w="1512" w:type="dxa"/>
            <w:noWrap/>
            <w:hideMark/>
          </w:tcPr>
          <w:p w14:paraId="521001AB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7°80'355</w:t>
            </w:r>
          </w:p>
        </w:tc>
        <w:tc>
          <w:tcPr>
            <w:tcW w:w="1373" w:type="dxa"/>
            <w:noWrap/>
            <w:hideMark/>
          </w:tcPr>
          <w:p w14:paraId="4B1CF04A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13°56'324</w:t>
            </w:r>
          </w:p>
        </w:tc>
      </w:tr>
      <w:tr w:rsidR="00817D0C" w:rsidRPr="003A486D" w14:paraId="7F387902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6621395D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N14-01b</w:t>
            </w:r>
          </w:p>
        </w:tc>
        <w:tc>
          <w:tcPr>
            <w:tcW w:w="1757" w:type="dxa"/>
            <w:noWrap/>
            <w:hideMark/>
          </w:tcPr>
          <w:p w14:paraId="23A27F60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Ndom</w:t>
            </w:r>
          </w:p>
        </w:tc>
        <w:tc>
          <w:tcPr>
            <w:tcW w:w="2765" w:type="dxa"/>
            <w:noWrap/>
            <w:hideMark/>
          </w:tcPr>
          <w:p w14:paraId="2BFD5081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Hornblende gneiss</w:t>
            </w:r>
          </w:p>
        </w:tc>
        <w:tc>
          <w:tcPr>
            <w:tcW w:w="1512" w:type="dxa"/>
            <w:noWrap/>
            <w:hideMark/>
          </w:tcPr>
          <w:p w14:paraId="30063B68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7°75'750</w:t>
            </w:r>
          </w:p>
        </w:tc>
        <w:tc>
          <w:tcPr>
            <w:tcW w:w="1373" w:type="dxa"/>
            <w:noWrap/>
            <w:hideMark/>
          </w:tcPr>
          <w:p w14:paraId="7A21D6C0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13°52'605</w:t>
            </w:r>
          </w:p>
        </w:tc>
      </w:tr>
      <w:tr w:rsidR="00817D0C" w:rsidRPr="003A486D" w14:paraId="689C2B93" w14:textId="77777777" w:rsidTr="00817D0C">
        <w:trPr>
          <w:trHeight w:hRule="exact" w:val="227"/>
        </w:trPr>
        <w:tc>
          <w:tcPr>
            <w:tcW w:w="1767" w:type="dxa"/>
            <w:noWrap/>
          </w:tcPr>
          <w:p w14:paraId="21D93D43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N14-01a-1</w:t>
            </w:r>
          </w:p>
        </w:tc>
        <w:tc>
          <w:tcPr>
            <w:tcW w:w="1757" w:type="dxa"/>
            <w:noWrap/>
          </w:tcPr>
          <w:p w14:paraId="260FE53E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Ndom</w:t>
            </w:r>
          </w:p>
        </w:tc>
        <w:tc>
          <w:tcPr>
            <w:tcW w:w="2765" w:type="dxa"/>
            <w:noWrap/>
          </w:tcPr>
          <w:p w14:paraId="4ADA5450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Amphibolite</w:t>
            </w:r>
          </w:p>
        </w:tc>
        <w:tc>
          <w:tcPr>
            <w:tcW w:w="1512" w:type="dxa"/>
            <w:noWrap/>
          </w:tcPr>
          <w:p w14:paraId="34E16445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7°75'750</w:t>
            </w:r>
          </w:p>
        </w:tc>
        <w:tc>
          <w:tcPr>
            <w:tcW w:w="1373" w:type="dxa"/>
            <w:noWrap/>
          </w:tcPr>
          <w:p w14:paraId="45D0716D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13°52'605</w:t>
            </w:r>
          </w:p>
        </w:tc>
      </w:tr>
      <w:tr w:rsidR="00817D0C" w:rsidRPr="003A486D" w14:paraId="3F6A51D5" w14:textId="77777777" w:rsidTr="00817D0C">
        <w:trPr>
          <w:trHeight w:hRule="exact" w:val="227"/>
        </w:trPr>
        <w:tc>
          <w:tcPr>
            <w:tcW w:w="1767" w:type="dxa"/>
            <w:noWrap/>
          </w:tcPr>
          <w:p w14:paraId="709BE260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highlight w:val="yellow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NB14-10</w:t>
            </w:r>
          </w:p>
        </w:tc>
        <w:tc>
          <w:tcPr>
            <w:tcW w:w="1757" w:type="dxa"/>
            <w:noWrap/>
          </w:tcPr>
          <w:p w14:paraId="27487270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highlight w:val="yellow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</w:tcPr>
          <w:p w14:paraId="215B0C61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highlight w:val="yellow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Garnet amphibolite</w:t>
            </w:r>
          </w:p>
        </w:tc>
        <w:tc>
          <w:tcPr>
            <w:tcW w:w="1512" w:type="dxa"/>
            <w:noWrap/>
          </w:tcPr>
          <w:p w14:paraId="3CF6A8F9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highlight w:val="yellow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7°85'850</w:t>
            </w:r>
          </w:p>
        </w:tc>
        <w:tc>
          <w:tcPr>
            <w:tcW w:w="1373" w:type="dxa"/>
            <w:noWrap/>
          </w:tcPr>
          <w:p w14:paraId="5DBD3A1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13°73'575</w:t>
            </w:r>
          </w:p>
        </w:tc>
      </w:tr>
      <w:tr w:rsidR="00817D0C" w:rsidRPr="003A486D" w14:paraId="3D5901B8" w14:textId="77777777" w:rsidTr="00817D0C">
        <w:trPr>
          <w:trHeight w:hRule="exact" w:val="227"/>
        </w:trPr>
        <w:tc>
          <w:tcPr>
            <w:tcW w:w="1767" w:type="dxa"/>
            <w:noWrap/>
          </w:tcPr>
          <w:p w14:paraId="6CD22B2C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N14-01a-2</w:t>
            </w:r>
          </w:p>
        </w:tc>
        <w:tc>
          <w:tcPr>
            <w:tcW w:w="1757" w:type="dxa"/>
            <w:noWrap/>
          </w:tcPr>
          <w:p w14:paraId="55CF2C2C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Ndom</w:t>
            </w:r>
          </w:p>
        </w:tc>
        <w:tc>
          <w:tcPr>
            <w:tcW w:w="2765" w:type="dxa"/>
            <w:noWrap/>
          </w:tcPr>
          <w:p w14:paraId="07DE7120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Amphibolite</w:t>
            </w:r>
          </w:p>
        </w:tc>
        <w:tc>
          <w:tcPr>
            <w:tcW w:w="1512" w:type="dxa"/>
            <w:noWrap/>
          </w:tcPr>
          <w:p w14:paraId="7BA683A1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7°75'750</w:t>
            </w:r>
          </w:p>
        </w:tc>
        <w:tc>
          <w:tcPr>
            <w:tcW w:w="1373" w:type="dxa"/>
            <w:noWrap/>
          </w:tcPr>
          <w:p w14:paraId="3E14C1BB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13°52'605</w:t>
            </w:r>
          </w:p>
        </w:tc>
      </w:tr>
      <w:tr w:rsidR="00817D0C" w:rsidRPr="003A486D" w14:paraId="4D1C21C6" w14:textId="77777777" w:rsidTr="00817D0C">
        <w:trPr>
          <w:trHeight w:hRule="exact" w:val="227"/>
        </w:trPr>
        <w:tc>
          <w:tcPr>
            <w:tcW w:w="1767" w:type="dxa"/>
            <w:noWrap/>
          </w:tcPr>
          <w:p w14:paraId="1AA3C112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NB14-08b</w:t>
            </w:r>
          </w:p>
        </w:tc>
        <w:tc>
          <w:tcPr>
            <w:tcW w:w="1757" w:type="dxa"/>
            <w:noWrap/>
          </w:tcPr>
          <w:p w14:paraId="17327F1F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</w:tcPr>
          <w:p w14:paraId="074388DB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Garnet amphibolite</w:t>
            </w:r>
          </w:p>
        </w:tc>
        <w:tc>
          <w:tcPr>
            <w:tcW w:w="1512" w:type="dxa"/>
            <w:noWrap/>
          </w:tcPr>
          <w:p w14:paraId="44E5DCB3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7°85'554</w:t>
            </w:r>
          </w:p>
        </w:tc>
        <w:tc>
          <w:tcPr>
            <w:tcW w:w="1373" w:type="dxa"/>
            <w:noWrap/>
          </w:tcPr>
          <w:p w14:paraId="4150A02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13°73'100</w:t>
            </w:r>
          </w:p>
        </w:tc>
      </w:tr>
      <w:tr w:rsidR="00817D0C" w:rsidRPr="003A486D" w14:paraId="379FCC1A" w14:textId="77777777" w:rsidTr="00817D0C">
        <w:trPr>
          <w:trHeight w:hRule="exact" w:val="227"/>
        </w:trPr>
        <w:tc>
          <w:tcPr>
            <w:tcW w:w="1767" w:type="dxa"/>
            <w:noWrap/>
          </w:tcPr>
          <w:p w14:paraId="4A336969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highlight w:val="yellow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NB14-11e</w:t>
            </w:r>
          </w:p>
        </w:tc>
        <w:tc>
          <w:tcPr>
            <w:tcW w:w="1757" w:type="dxa"/>
            <w:noWrap/>
          </w:tcPr>
          <w:p w14:paraId="315FB8E3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highlight w:val="yellow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</w:tcPr>
          <w:p w14:paraId="4044AAD7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highlight w:val="yellow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Amphibolite</w:t>
            </w:r>
          </w:p>
        </w:tc>
        <w:tc>
          <w:tcPr>
            <w:tcW w:w="1512" w:type="dxa"/>
            <w:noWrap/>
          </w:tcPr>
          <w:p w14:paraId="255AD3CC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highlight w:val="yellow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7°85'199</w:t>
            </w:r>
          </w:p>
        </w:tc>
        <w:tc>
          <w:tcPr>
            <w:tcW w:w="1373" w:type="dxa"/>
            <w:noWrap/>
          </w:tcPr>
          <w:p w14:paraId="287BFCD9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13°72'279</w:t>
            </w:r>
          </w:p>
        </w:tc>
      </w:tr>
      <w:tr w:rsidR="00817D0C" w:rsidRPr="003A486D" w14:paraId="5B667406" w14:textId="77777777" w:rsidTr="00817D0C">
        <w:trPr>
          <w:trHeight w:hRule="exact" w:val="227"/>
        </w:trPr>
        <w:tc>
          <w:tcPr>
            <w:tcW w:w="1767" w:type="dxa"/>
            <w:noWrap/>
          </w:tcPr>
          <w:p w14:paraId="0865CEED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NB14-08c</w:t>
            </w:r>
          </w:p>
        </w:tc>
        <w:tc>
          <w:tcPr>
            <w:tcW w:w="1757" w:type="dxa"/>
            <w:noWrap/>
          </w:tcPr>
          <w:p w14:paraId="44C00688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</w:tcPr>
          <w:p w14:paraId="15C75E3C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Garnet amphibolite</w:t>
            </w:r>
          </w:p>
        </w:tc>
        <w:tc>
          <w:tcPr>
            <w:tcW w:w="1512" w:type="dxa"/>
            <w:noWrap/>
          </w:tcPr>
          <w:p w14:paraId="1C76DA9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7°85'554</w:t>
            </w:r>
          </w:p>
        </w:tc>
        <w:tc>
          <w:tcPr>
            <w:tcW w:w="1373" w:type="dxa"/>
            <w:noWrap/>
          </w:tcPr>
          <w:p w14:paraId="16ABE46A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13°73'100</w:t>
            </w:r>
          </w:p>
        </w:tc>
      </w:tr>
      <w:tr w:rsidR="00817D0C" w:rsidRPr="003A486D" w14:paraId="78458A55" w14:textId="77777777" w:rsidTr="00817D0C">
        <w:trPr>
          <w:trHeight w:hRule="exact" w:val="227"/>
        </w:trPr>
        <w:tc>
          <w:tcPr>
            <w:tcW w:w="1767" w:type="dxa"/>
            <w:noWrap/>
          </w:tcPr>
          <w:p w14:paraId="047DE8E5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NB14-11a</w:t>
            </w:r>
          </w:p>
        </w:tc>
        <w:tc>
          <w:tcPr>
            <w:tcW w:w="1757" w:type="dxa"/>
            <w:noWrap/>
          </w:tcPr>
          <w:p w14:paraId="6D5C3D14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</w:tcPr>
          <w:p w14:paraId="06A028B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Garnet amphibolite</w:t>
            </w:r>
          </w:p>
        </w:tc>
        <w:tc>
          <w:tcPr>
            <w:tcW w:w="1512" w:type="dxa"/>
            <w:noWrap/>
          </w:tcPr>
          <w:p w14:paraId="4945F507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7°85'199</w:t>
            </w:r>
          </w:p>
        </w:tc>
        <w:tc>
          <w:tcPr>
            <w:tcW w:w="1373" w:type="dxa"/>
            <w:noWrap/>
          </w:tcPr>
          <w:p w14:paraId="1BD5E88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13°72'279</w:t>
            </w:r>
          </w:p>
        </w:tc>
      </w:tr>
      <w:tr w:rsidR="00817D0C" w:rsidRPr="003A486D" w14:paraId="5F3FA16A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01FAEB22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ML14-04</w:t>
            </w:r>
          </w:p>
        </w:tc>
        <w:tc>
          <w:tcPr>
            <w:tcW w:w="1757" w:type="dxa"/>
            <w:noWrap/>
            <w:hideMark/>
          </w:tcPr>
          <w:p w14:paraId="121B158D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Mayo Lou</w:t>
            </w:r>
          </w:p>
        </w:tc>
        <w:tc>
          <w:tcPr>
            <w:tcW w:w="2765" w:type="dxa"/>
            <w:noWrap/>
            <w:hideMark/>
          </w:tcPr>
          <w:p w14:paraId="34167D6B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Amphibolite</w:t>
            </w:r>
          </w:p>
        </w:tc>
        <w:tc>
          <w:tcPr>
            <w:tcW w:w="1512" w:type="dxa"/>
            <w:noWrap/>
            <w:hideMark/>
          </w:tcPr>
          <w:p w14:paraId="5DD64F61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7°84'998</w:t>
            </w:r>
          </w:p>
        </w:tc>
        <w:tc>
          <w:tcPr>
            <w:tcW w:w="1373" w:type="dxa"/>
            <w:noWrap/>
            <w:hideMark/>
          </w:tcPr>
          <w:p w14:paraId="01B03075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13°73'922</w:t>
            </w:r>
          </w:p>
        </w:tc>
      </w:tr>
      <w:tr w:rsidR="00817D0C" w:rsidRPr="003A486D" w14:paraId="3AA23443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27204018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ML14-01a</w:t>
            </w:r>
          </w:p>
        </w:tc>
        <w:tc>
          <w:tcPr>
            <w:tcW w:w="1757" w:type="dxa"/>
            <w:noWrap/>
            <w:hideMark/>
          </w:tcPr>
          <w:p w14:paraId="1B47A85F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Mayo Lou</w:t>
            </w:r>
          </w:p>
        </w:tc>
        <w:tc>
          <w:tcPr>
            <w:tcW w:w="2765" w:type="dxa"/>
            <w:noWrap/>
            <w:hideMark/>
          </w:tcPr>
          <w:p w14:paraId="2712FB3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Amphibolite</w:t>
            </w:r>
          </w:p>
        </w:tc>
        <w:tc>
          <w:tcPr>
            <w:tcW w:w="1512" w:type="dxa"/>
            <w:noWrap/>
            <w:hideMark/>
          </w:tcPr>
          <w:p w14:paraId="1E3C110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7°85'785</w:t>
            </w:r>
          </w:p>
        </w:tc>
        <w:tc>
          <w:tcPr>
            <w:tcW w:w="1373" w:type="dxa"/>
            <w:noWrap/>
            <w:hideMark/>
          </w:tcPr>
          <w:p w14:paraId="0165D4D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13°73'617</w:t>
            </w:r>
          </w:p>
        </w:tc>
      </w:tr>
      <w:tr w:rsidR="00817D0C" w:rsidRPr="003A486D" w14:paraId="47357CAE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347F0FBA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NB14-11b</w:t>
            </w:r>
          </w:p>
        </w:tc>
        <w:tc>
          <w:tcPr>
            <w:tcW w:w="1757" w:type="dxa"/>
            <w:noWrap/>
            <w:hideMark/>
          </w:tcPr>
          <w:p w14:paraId="098B103D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36FABA72" w14:textId="4DC8A2B0" w:rsidR="00817D0C" w:rsidRPr="009266F9" w:rsidRDefault="00A804A3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Amphibolite</w:t>
            </w:r>
          </w:p>
        </w:tc>
        <w:tc>
          <w:tcPr>
            <w:tcW w:w="1512" w:type="dxa"/>
            <w:noWrap/>
            <w:hideMark/>
          </w:tcPr>
          <w:p w14:paraId="4BCF696D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7°85'199</w:t>
            </w:r>
          </w:p>
        </w:tc>
        <w:tc>
          <w:tcPr>
            <w:tcW w:w="1373" w:type="dxa"/>
            <w:noWrap/>
            <w:hideMark/>
          </w:tcPr>
          <w:p w14:paraId="6F0C5568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13°72'279</w:t>
            </w:r>
          </w:p>
        </w:tc>
      </w:tr>
      <w:tr w:rsidR="00817D0C" w:rsidRPr="003A486D" w14:paraId="48887BF6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184CB14B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NB14-11d</w:t>
            </w:r>
          </w:p>
        </w:tc>
        <w:tc>
          <w:tcPr>
            <w:tcW w:w="1757" w:type="dxa"/>
            <w:noWrap/>
            <w:hideMark/>
          </w:tcPr>
          <w:p w14:paraId="513A4D9B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44C0187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Amphibolite</w:t>
            </w:r>
          </w:p>
        </w:tc>
        <w:tc>
          <w:tcPr>
            <w:tcW w:w="1512" w:type="dxa"/>
            <w:noWrap/>
            <w:hideMark/>
          </w:tcPr>
          <w:p w14:paraId="187748F3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7°85'199</w:t>
            </w:r>
          </w:p>
        </w:tc>
        <w:tc>
          <w:tcPr>
            <w:tcW w:w="1373" w:type="dxa"/>
            <w:noWrap/>
            <w:hideMark/>
          </w:tcPr>
          <w:p w14:paraId="33366333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13°72’279</w:t>
            </w:r>
          </w:p>
        </w:tc>
      </w:tr>
      <w:tr w:rsidR="00817D0C" w:rsidRPr="003A486D" w14:paraId="517AEC04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37085D71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NB14-11c</w:t>
            </w:r>
          </w:p>
        </w:tc>
        <w:tc>
          <w:tcPr>
            <w:tcW w:w="1757" w:type="dxa"/>
            <w:noWrap/>
            <w:hideMark/>
          </w:tcPr>
          <w:p w14:paraId="56F5800E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233E8848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Metagabbro</w:t>
            </w:r>
          </w:p>
        </w:tc>
        <w:tc>
          <w:tcPr>
            <w:tcW w:w="1512" w:type="dxa"/>
            <w:noWrap/>
            <w:hideMark/>
          </w:tcPr>
          <w:p w14:paraId="30FEFAEA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7°85'199</w:t>
            </w:r>
          </w:p>
        </w:tc>
        <w:tc>
          <w:tcPr>
            <w:tcW w:w="1373" w:type="dxa"/>
            <w:noWrap/>
            <w:hideMark/>
          </w:tcPr>
          <w:p w14:paraId="40ECA4CC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13°72'279</w:t>
            </w:r>
          </w:p>
        </w:tc>
      </w:tr>
      <w:tr w:rsidR="00817D0C" w:rsidRPr="003A486D" w14:paraId="48DA9838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5E3D7157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NB14-07a</w:t>
            </w:r>
          </w:p>
        </w:tc>
        <w:tc>
          <w:tcPr>
            <w:tcW w:w="1757" w:type="dxa"/>
            <w:noWrap/>
            <w:hideMark/>
          </w:tcPr>
          <w:p w14:paraId="7632098B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78A50BC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Metagabbro</w:t>
            </w:r>
          </w:p>
        </w:tc>
        <w:tc>
          <w:tcPr>
            <w:tcW w:w="1512" w:type="dxa"/>
            <w:noWrap/>
            <w:hideMark/>
          </w:tcPr>
          <w:p w14:paraId="6EC111D4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7°85'471</w:t>
            </w:r>
          </w:p>
        </w:tc>
        <w:tc>
          <w:tcPr>
            <w:tcW w:w="1373" w:type="dxa"/>
            <w:noWrap/>
            <w:hideMark/>
          </w:tcPr>
          <w:p w14:paraId="7FD5D1B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13°73'209</w:t>
            </w:r>
          </w:p>
        </w:tc>
      </w:tr>
      <w:tr w:rsidR="00817D0C" w:rsidRPr="003A486D" w14:paraId="73242E81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050E6E3F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ML14-08</w:t>
            </w:r>
          </w:p>
        </w:tc>
        <w:tc>
          <w:tcPr>
            <w:tcW w:w="1757" w:type="dxa"/>
            <w:noWrap/>
            <w:hideMark/>
          </w:tcPr>
          <w:p w14:paraId="15A80875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Mayo Lou</w:t>
            </w:r>
          </w:p>
        </w:tc>
        <w:tc>
          <w:tcPr>
            <w:tcW w:w="2765" w:type="dxa"/>
            <w:noWrap/>
            <w:hideMark/>
          </w:tcPr>
          <w:p w14:paraId="6A59325D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Hornblendite</w:t>
            </w:r>
          </w:p>
        </w:tc>
        <w:tc>
          <w:tcPr>
            <w:tcW w:w="1512" w:type="dxa"/>
            <w:noWrap/>
            <w:hideMark/>
          </w:tcPr>
          <w:p w14:paraId="7AEE0D0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7°84'783</w:t>
            </w:r>
          </w:p>
        </w:tc>
        <w:tc>
          <w:tcPr>
            <w:tcW w:w="1373" w:type="dxa"/>
            <w:noWrap/>
            <w:hideMark/>
          </w:tcPr>
          <w:p w14:paraId="197686F5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13°74'044</w:t>
            </w:r>
          </w:p>
        </w:tc>
      </w:tr>
      <w:tr w:rsidR="00817D0C" w:rsidRPr="003A486D" w14:paraId="1FABE229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580EC6EB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NB14-44</w:t>
            </w:r>
          </w:p>
        </w:tc>
        <w:tc>
          <w:tcPr>
            <w:tcW w:w="1757" w:type="dxa"/>
            <w:noWrap/>
            <w:hideMark/>
          </w:tcPr>
          <w:p w14:paraId="49F20701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65037ED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Hornblendite</w:t>
            </w:r>
          </w:p>
        </w:tc>
        <w:tc>
          <w:tcPr>
            <w:tcW w:w="1512" w:type="dxa"/>
            <w:noWrap/>
            <w:hideMark/>
          </w:tcPr>
          <w:p w14:paraId="5225D0E7" w14:textId="0229EE1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7°84'611</w:t>
            </w:r>
          </w:p>
        </w:tc>
        <w:tc>
          <w:tcPr>
            <w:tcW w:w="1373" w:type="dxa"/>
            <w:noWrap/>
            <w:hideMark/>
          </w:tcPr>
          <w:p w14:paraId="0FCBFCBF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13°72'953</w:t>
            </w:r>
          </w:p>
        </w:tc>
      </w:tr>
      <w:tr w:rsidR="00817D0C" w:rsidRPr="003A486D" w14:paraId="7511629F" w14:textId="77777777" w:rsidTr="00817D0C">
        <w:trPr>
          <w:trHeight w:hRule="exact" w:val="227"/>
        </w:trPr>
        <w:tc>
          <w:tcPr>
            <w:tcW w:w="1767" w:type="dxa"/>
            <w:noWrap/>
            <w:hideMark/>
          </w:tcPr>
          <w:p w14:paraId="20101045" w14:textId="77777777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NB14-05</w:t>
            </w:r>
          </w:p>
        </w:tc>
        <w:tc>
          <w:tcPr>
            <w:tcW w:w="1757" w:type="dxa"/>
            <w:noWrap/>
            <w:hideMark/>
          </w:tcPr>
          <w:p w14:paraId="234CE49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  <w:noWrap/>
            <w:hideMark/>
          </w:tcPr>
          <w:p w14:paraId="57EA06D6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Hornblendite</w:t>
            </w:r>
          </w:p>
        </w:tc>
        <w:tc>
          <w:tcPr>
            <w:tcW w:w="1512" w:type="dxa"/>
            <w:noWrap/>
            <w:hideMark/>
          </w:tcPr>
          <w:p w14:paraId="4815305C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7°85'547</w:t>
            </w:r>
          </w:p>
        </w:tc>
        <w:tc>
          <w:tcPr>
            <w:tcW w:w="1373" w:type="dxa"/>
            <w:noWrap/>
            <w:hideMark/>
          </w:tcPr>
          <w:p w14:paraId="6FED137C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13°73'414</w:t>
            </w:r>
          </w:p>
        </w:tc>
      </w:tr>
      <w:tr w:rsidR="00817D0C" w:rsidRPr="003A486D" w14:paraId="528301AF" w14:textId="77777777" w:rsidTr="00817D0C">
        <w:trPr>
          <w:trHeight w:hRule="exact" w:val="227"/>
        </w:trPr>
        <w:tc>
          <w:tcPr>
            <w:tcW w:w="9174" w:type="dxa"/>
            <w:gridSpan w:val="5"/>
            <w:noWrap/>
          </w:tcPr>
          <w:p w14:paraId="15BEC472" w14:textId="77777777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</w:p>
        </w:tc>
      </w:tr>
      <w:tr w:rsidR="00817D0C" w:rsidRPr="003A486D" w14:paraId="1FE18F48" w14:textId="77777777" w:rsidTr="00817D0C">
        <w:trPr>
          <w:trHeight w:hRule="exact" w:val="227"/>
        </w:trPr>
        <w:tc>
          <w:tcPr>
            <w:tcW w:w="1767" w:type="dxa"/>
          </w:tcPr>
          <w:p w14:paraId="5ECAA975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MM14-07</w:t>
            </w:r>
          </w:p>
        </w:tc>
        <w:tc>
          <w:tcPr>
            <w:tcW w:w="1757" w:type="dxa"/>
          </w:tcPr>
          <w:p w14:paraId="1FD3DFD9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 xml:space="preserve">Mayo </w:t>
            </w:r>
            <w:proofErr w:type="spellStart"/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Mbanna</w:t>
            </w:r>
            <w:proofErr w:type="spellEnd"/>
          </w:p>
        </w:tc>
        <w:tc>
          <w:tcPr>
            <w:tcW w:w="2765" w:type="dxa"/>
          </w:tcPr>
          <w:p w14:paraId="1E3F425A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Biotite granite</w:t>
            </w:r>
          </w:p>
        </w:tc>
        <w:tc>
          <w:tcPr>
            <w:tcW w:w="1512" w:type="dxa"/>
          </w:tcPr>
          <w:p w14:paraId="7BE14B36" w14:textId="3386AC59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7°81’336</w:t>
            </w:r>
          </w:p>
        </w:tc>
        <w:tc>
          <w:tcPr>
            <w:tcW w:w="1373" w:type="dxa"/>
          </w:tcPr>
          <w:p w14:paraId="0D0F52A0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13°72’169</w:t>
            </w:r>
          </w:p>
        </w:tc>
      </w:tr>
      <w:tr w:rsidR="00817D0C" w:rsidRPr="003A486D" w14:paraId="32F5A32D" w14:textId="77777777" w:rsidTr="00817D0C">
        <w:trPr>
          <w:trHeight w:hRule="exact" w:val="227"/>
        </w:trPr>
        <w:tc>
          <w:tcPr>
            <w:tcW w:w="1767" w:type="dxa"/>
          </w:tcPr>
          <w:p w14:paraId="6C3E9C6C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NB14-40</w:t>
            </w:r>
          </w:p>
        </w:tc>
        <w:tc>
          <w:tcPr>
            <w:tcW w:w="1757" w:type="dxa"/>
          </w:tcPr>
          <w:p w14:paraId="3903D512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</w:tcPr>
          <w:p w14:paraId="6311D480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Biotite granite</w:t>
            </w:r>
          </w:p>
        </w:tc>
        <w:tc>
          <w:tcPr>
            <w:tcW w:w="1512" w:type="dxa"/>
          </w:tcPr>
          <w:p w14:paraId="3E121ED9" w14:textId="508E96F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7°85’251</w:t>
            </w:r>
          </w:p>
        </w:tc>
        <w:tc>
          <w:tcPr>
            <w:tcW w:w="1373" w:type="dxa"/>
          </w:tcPr>
          <w:p w14:paraId="58363755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13°72’978</w:t>
            </w:r>
          </w:p>
        </w:tc>
      </w:tr>
      <w:tr w:rsidR="00817D0C" w:rsidRPr="003A486D" w14:paraId="440FA8AA" w14:textId="77777777" w:rsidTr="00817D0C">
        <w:trPr>
          <w:trHeight w:hRule="exact" w:val="227"/>
        </w:trPr>
        <w:tc>
          <w:tcPr>
            <w:tcW w:w="1767" w:type="dxa"/>
          </w:tcPr>
          <w:p w14:paraId="340E1DCE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L14-01</w:t>
            </w:r>
          </w:p>
        </w:tc>
        <w:tc>
          <w:tcPr>
            <w:tcW w:w="1757" w:type="dxa"/>
          </w:tcPr>
          <w:p w14:paraId="1C9A4473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Lasséré</w:t>
            </w:r>
            <w:proofErr w:type="spellEnd"/>
          </w:p>
        </w:tc>
        <w:tc>
          <w:tcPr>
            <w:tcW w:w="2765" w:type="dxa"/>
          </w:tcPr>
          <w:p w14:paraId="6540B6BC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Biotite granite</w:t>
            </w:r>
          </w:p>
        </w:tc>
        <w:tc>
          <w:tcPr>
            <w:tcW w:w="1512" w:type="dxa"/>
          </w:tcPr>
          <w:p w14:paraId="7EAF24A8" w14:textId="09426A42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7°85’645</w:t>
            </w:r>
          </w:p>
        </w:tc>
        <w:tc>
          <w:tcPr>
            <w:tcW w:w="1373" w:type="dxa"/>
          </w:tcPr>
          <w:p w14:paraId="201E437C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13°74’950</w:t>
            </w:r>
          </w:p>
        </w:tc>
      </w:tr>
      <w:tr w:rsidR="00817D0C" w:rsidRPr="003A486D" w14:paraId="36CAB31D" w14:textId="77777777" w:rsidTr="00817D0C">
        <w:trPr>
          <w:trHeight w:hRule="exact" w:val="227"/>
        </w:trPr>
        <w:tc>
          <w:tcPr>
            <w:tcW w:w="1767" w:type="dxa"/>
          </w:tcPr>
          <w:p w14:paraId="73AEE3D3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M13-3C</w:t>
            </w:r>
          </w:p>
        </w:tc>
        <w:tc>
          <w:tcPr>
            <w:tcW w:w="1757" w:type="dxa"/>
          </w:tcPr>
          <w:p w14:paraId="17670107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Mbaou</w:t>
            </w:r>
          </w:p>
        </w:tc>
        <w:tc>
          <w:tcPr>
            <w:tcW w:w="2765" w:type="dxa"/>
          </w:tcPr>
          <w:p w14:paraId="659F2842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Biotite granite</w:t>
            </w:r>
          </w:p>
        </w:tc>
        <w:tc>
          <w:tcPr>
            <w:tcW w:w="1512" w:type="dxa"/>
          </w:tcPr>
          <w:p w14:paraId="25D84717" w14:textId="53F3285D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7°74’244</w:t>
            </w:r>
          </w:p>
        </w:tc>
        <w:tc>
          <w:tcPr>
            <w:tcW w:w="1373" w:type="dxa"/>
          </w:tcPr>
          <w:p w14:paraId="752C1265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13°75’872</w:t>
            </w:r>
          </w:p>
        </w:tc>
      </w:tr>
      <w:tr w:rsidR="00817D0C" w:rsidRPr="003A486D" w14:paraId="57972501" w14:textId="77777777" w:rsidTr="00817D0C">
        <w:trPr>
          <w:trHeight w:hRule="exact" w:val="227"/>
        </w:trPr>
        <w:tc>
          <w:tcPr>
            <w:tcW w:w="1767" w:type="dxa"/>
          </w:tcPr>
          <w:p w14:paraId="7F1C161C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NB14-04</w:t>
            </w:r>
          </w:p>
        </w:tc>
        <w:tc>
          <w:tcPr>
            <w:tcW w:w="1757" w:type="dxa"/>
          </w:tcPr>
          <w:p w14:paraId="73893923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</w:tcPr>
          <w:p w14:paraId="7261F56A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Hornblende-biotite granite</w:t>
            </w:r>
          </w:p>
        </w:tc>
        <w:tc>
          <w:tcPr>
            <w:tcW w:w="1512" w:type="dxa"/>
          </w:tcPr>
          <w:p w14:paraId="3310CD88" w14:textId="32604F14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7°85’585</w:t>
            </w:r>
          </w:p>
        </w:tc>
        <w:tc>
          <w:tcPr>
            <w:tcW w:w="1373" w:type="dxa"/>
          </w:tcPr>
          <w:p w14:paraId="26A9B525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13°73’426</w:t>
            </w:r>
          </w:p>
        </w:tc>
      </w:tr>
      <w:tr w:rsidR="00817D0C" w:rsidRPr="003A486D" w14:paraId="38884626" w14:textId="77777777" w:rsidTr="00817D0C">
        <w:trPr>
          <w:trHeight w:hRule="exact" w:val="227"/>
        </w:trPr>
        <w:tc>
          <w:tcPr>
            <w:tcW w:w="1767" w:type="dxa"/>
          </w:tcPr>
          <w:p w14:paraId="02005133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M13-1C</w:t>
            </w:r>
          </w:p>
        </w:tc>
        <w:tc>
          <w:tcPr>
            <w:tcW w:w="1757" w:type="dxa"/>
          </w:tcPr>
          <w:p w14:paraId="6137B604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Mbaou</w:t>
            </w:r>
          </w:p>
        </w:tc>
        <w:tc>
          <w:tcPr>
            <w:tcW w:w="2765" w:type="dxa"/>
          </w:tcPr>
          <w:p w14:paraId="314EA2E7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Hornblende-biotite granite</w:t>
            </w:r>
          </w:p>
        </w:tc>
        <w:tc>
          <w:tcPr>
            <w:tcW w:w="1512" w:type="dxa"/>
          </w:tcPr>
          <w:p w14:paraId="30CC5488" w14:textId="33C67D32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7°74’244</w:t>
            </w:r>
          </w:p>
        </w:tc>
        <w:tc>
          <w:tcPr>
            <w:tcW w:w="1373" w:type="dxa"/>
          </w:tcPr>
          <w:p w14:paraId="29D3AC5D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13°76’033</w:t>
            </w:r>
          </w:p>
        </w:tc>
      </w:tr>
      <w:tr w:rsidR="00817D0C" w:rsidRPr="003A486D" w14:paraId="092AB9C0" w14:textId="77777777" w:rsidTr="00817D0C">
        <w:trPr>
          <w:trHeight w:hRule="exact" w:val="227"/>
        </w:trPr>
        <w:tc>
          <w:tcPr>
            <w:tcW w:w="1767" w:type="dxa"/>
          </w:tcPr>
          <w:p w14:paraId="1143739F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NB14-20</w:t>
            </w:r>
          </w:p>
        </w:tc>
        <w:tc>
          <w:tcPr>
            <w:tcW w:w="1757" w:type="dxa"/>
          </w:tcPr>
          <w:p w14:paraId="63B752F5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</w:tcPr>
          <w:p w14:paraId="0AF663B0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Hornblende-biotite granite</w:t>
            </w:r>
          </w:p>
        </w:tc>
        <w:tc>
          <w:tcPr>
            <w:tcW w:w="1512" w:type="dxa"/>
          </w:tcPr>
          <w:p w14:paraId="295B12E2" w14:textId="60BDB33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7°86’935</w:t>
            </w:r>
          </w:p>
        </w:tc>
        <w:tc>
          <w:tcPr>
            <w:tcW w:w="1373" w:type="dxa"/>
          </w:tcPr>
          <w:p w14:paraId="25F02791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13°73’669</w:t>
            </w:r>
          </w:p>
        </w:tc>
      </w:tr>
      <w:tr w:rsidR="00817D0C" w:rsidRPr="003A486D" w14:paraId="416AB108" w14:textId="77777777" w:rsidTr="00817D0C">
        <w:trPr>
          <w:trHeight w:hRule="exact" w:val="227"/>
        </w:trPr>
        <w:tc>
          <w:tcPr>
            <w:tcW w:w="1767" w:type="dxa"/>
          </w:tcPr>
          <w:p w14:paraId="66227975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CK13-6C</w:t>
            </w:r>
          </w:p>
        </w:tc>
        <w:tc>
          <w:tcPr>
            <w:tcW w:w="1757" w:type="dxa"/>
          </w:tcPr>
          <w:p w14:paraId="539A6714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Karna</w:t>
            </w:r>
          </w:p>
        </w:tc>
        <w:tc>
          <w:tcPr>
            <w:tcW w:w="2765" w:type="dxa"/>
          </w:tcPr>
          <w:p w14:paraId="6571417B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Hornblende-biotite granite</w:t>
            </w:r>
          </w:p>
        </w:tc>
        <w:tc>
          <w:tcPr>
            <w:tcW w:w="1512" w:type="dxa"/>
          </w:tcPr>
          <w:p w14:paraId="44E9F602" w14:textId="2471B7C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7°80’309</w:t>
            </w:r>
          </w:p>
        </w:tc>
        <w:tc>
          <w:tcPr>
            <w:tcW w:w="1373" w:type="dxa"/>
          </w:tcPr>
          <w:p w14:paraId="5E8F7AE6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13°56’310</w:t>
            </w:r>
          </w:p>
        </w:tc>
      </w:tr>
      <w:tr w:rsidR="00817D0C" w:rsidRPr="003A486D" w14:paraId="1694269A" w14:textId="77777777" w:rsidTr="00817D0C">
        <w:trPr>
          <w:trHeight w:hRule="exact" w:val="227"/>
        </w:trPr>
        <w:tc>
          <w:tcPr>
            <w:tcW w:w="1767" w:type="dxa"/>
          </w:tcPr>
          <w:p w14:paraId="505ADC79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NB14-08a</w:t>
            </w:r>
          </w:p>
        </w:tc>
        <w:tc>
          <w:tcPr>
            <w:tcW w:w="1757" w:type="dxa"/>
          </w:tcPr>
          <w:p w14:paraId="48C8ECBE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</w:tcPr>
          <w:p w14:paraId="5F2F063E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Trondhjemite</w:t>
            </w:r>
          </w:p>
        </w:tc>
        <w:tc>
          <w:tcPr>
            <w:tcW w:w="1512" w:type="dxa"/>
          </w:tcPr>
          <w:p w14:paraId="2A0F74D5" w14:textId="68912CD4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7°85’554</w:t>
            </w:r>
          </w:p>
        </w:tc>
        <w:tc>
          <w:tcPr>
            <w:tcW w:w="1373" w:type="dxa"/>
          </w:tcPr>
          <w:p w14:paraId="2E01CFF8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13°73’100</w:t>
            </w:r>
          </w:p>
        </w:tc>
      </w:tr>
      <w:tr w:rsidR="00817D0C" w:rsidRPr="003A486D" w14:paraId="49C61270" w14:textId="77777777" w:rsidTr="00817D0C">
        <w:trPr>
          <w:trHeight w:hRule="exact" w:val="227"/>
        </w:trPr>
        <w:tc>
          <w:tcPr>
            <w:tcW w:w="1767" w:type="dxa"/>
          </w:tcPr>
          <w:p w14:paraId="442B9C7B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NG14-02</w:t>
            </w:r>
          </w:p>
        </w:tc>
        <w:tc>
          <w:tcPr>
            <w:tcW w:w="1757" w:type="dxa"/>
          </w:tcPr>
          <w:p w14:paraId="581EEA08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Nguesseck</w:t>
            </w:r>
            <w:proofErr w:type="spellEnd"/>
          </w:p>
        </w:tc>
        <w:tc>
          <w:tcPr>
            <w:tcW w:w="2765" w:type="dxa"/>
          </w:tcPr>
          <w:p w14:paraId="35051C75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Tonalite</w:t>
            </w:r>
          </w:p>
        </w:tc>
        <w:tc>
          <w:tcPr>
            <w:tcW w:w="1512" w:type="dxa"/>
          </w:tcPr>
          <w:p w14:paraId="20218F65" w14:textId="39A42350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7°85’790</w:t>
            </w:r>
          </w:p>
        </w:tc>
        <w:tc>
          <w:tcPr>
            <w:tcW w:w="1373" w:type="dxa"/>
          </w:tcPr>
          <w:p w14:paraId="4286D5D5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13°69’205</w:t>
            </w:r>
          </w:p>
        </w:tc>
      </w:tr>
      <w:tr w:rsidR="00817D0C" w:rsidRPr="003A486D" w14:paraId="0EA13787" w14:textId="77777777" w:rsidTr="00817D0C">
        <w:trPr>
          <w:trHeight w:hRule="exact" w:val="227"/>
        </w:trPr>
        <w:tc>
          <w:tcPr>
            <w:tcW w:w="1767" w:type="dxa"/>
          </w:tcPr>
          <w:p w14:paraId="79E081F5" w14:textId="77777777" w:rsidR="00817D0C" w:rsidRPr="009266F9" w:rsidRDefault="00817D0C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L14-03</w:t>
            </w:r>
          </w:p>
        </w:tc>
        <w:tc>
          <w:tcPr>
            <w:tcW w:w="1757" w:type="dxa"/>
          </w:tcPr>
          <w:p w14:paraId="34E6982E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Lasséré</w:t>
            </w:r>
            <w:proofErr w:type="spellEnd"/>
          </w:p>
        </w:tc>
        <w:tc>
          <w:tcPr>
            <w:tcW w:w="2765" w:type="dxa"/>
          </w:tcPr>
          <w:p w14:paraId="0D68E013" w14:textId="77777777" w:rsidR="00817D0C" w:rsidRPr="009266F9" w:rsidRDefault="00817D0C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Tonalite</w:t>
            </w:r>
          </w:p>
        </w:tc>
        <w:tc>
          <w:tcPr>
            <w:tcW w:w="1512" w:type="dxa"/>
          </w:tcPr>
          <w:p w14:paraId="0B68F7B2" w14:textId="68EB7B9E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7°86’049</w:t>
            </w:r>
          </w:p>
        </w:tc>
        <w:tc>
          <w:tcPr>
            <w:tcW w:w="1373" w:type="dxa"/>
          </w:tcPr>
          <w:p w14:paraId="54F32362" w14:textId="77777777" w:rsidR="00817D0C" w:rsidRPr="009266F9" w:rsidRDefault="00817D0C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13°77’088</w:t>
            </w:r>
          </w:p>
        </w:tc>
      </w:tr>
      <w:tr w:rsidR="00817D0C" w:rsidRPr="003A486D" w14:paraId="5B52205A" w14:textId="77777777" w:rsidTr="00817D0C">
        <w:trPr>
          <w:trHeight w:hRule="exact" w:val="227"/>
        </w:trPr>
        <w:tc>
          <w:tcPr>
            <w:tcW w:w="1767" w:type="dxa"/>
            <w:noWrap/>
          </w:tcPr>
          <w:p w14:paraId="7FBB0465" w14:textId="59DBF01C" w:rsidR="00817D0C" w:rsidRPr="009266F9" w:rsidRDefault="00817D0C" w:rsidP="00F56819">
            <w:pPr>
              <w:rPr>
                <w:rFonts w:eastAsia="Times New Roman"/>
                <w:bCs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sz w:val="20"/>
                <w:szCs w:val="20"/>
                <w:lang w:val="en-GB"/>
              </w:rPr>
              <w:t>SM13-3C</w:t>
            </w:r>
          </w:p>
        </w:tc>
        <w:tc>
          <w:tcPr>
            <w:tcW w:w="1757" w:type="dxa"/>
            <w:noWrap/>
          </w:tcPr>
          <w:p w14:paraId="44A48330" w14:textId="5F44EDDC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Sassa-Mbersi</w:t>
            </w:r>
          </w:p>
        </w:tc>
        <w:tc>
          <w:tcPr>
            <w:tcW w:w="2765" w:type="dxa"/>
            <w:noWrap/>
          </w:tcPr>
          <w:p w14:paraId="7649A2DF" w14:textId="4EB4C0EE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Microgranular enclave</w:t>
            </w:r>
          </w:p>
        </w:tc>
        <w:tc>
          <w:tcPr>
            <w:tcW w:w="1512" w:type="dxa"/>
            <w:noWrap/>
          </w:tcPr>
          <w:p w14:paraId="01FA4E6F" w14:textId="2CF24826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7°70’663</w:t>
            </w:r>
          </w:p>
        </w:tc>
        <w:tc>
          <w:tcPr>
            <w:tcW w:w="1373" w:type="dxa"/>
            <w:noWrap/>
          </w:tcPr>
          <w:p w14:paraId="7A9FB0E4" w14:textId="204E9708" w:rsidR="00817D0C" w:rsidRPr="009266F9" w:rsidRDefault="00817D0C" w:rsidP="00F5681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13°84’569</w:t>
            </w:r>
          </w:p>
        </w:tc>
      </w:tr>
      <w:tr w:rsidR="00817D0C" w:rsidRPr="003A486D" w14:paraId="3F94A9AA" w14:textId="77777777" w:rsidTr="00817D0C">
        <w:trPr>
          <w:trHeight w:hRule="exact" w:val="227"/>
        </w:trPr>
        <w:tc>
          <w:tcPr>
            <w:tcW w:w="1767" w:type="dxa"/>
          </w:tcPr>
          <w:p w14:paraId="1803558C" w14:textId="4AE4693E" w:rsidR="004F651F" w:rsidRPr="009266F9" w:rsidRDefault="000A07DA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NB</w:t>
            </w:r>
            <w:r w:rsidR="004F651F"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14-12</w:t>
            </w:r>
          </w:p>
        </w:tc>
        <w:tc>
          <w:tcPr>
            <w:tcW w:w="1757" w:type="dxa"/>
          </w:tcPr>
          <w:p w14:paraId="52F5934E" w14:textId="424A160E" w:rsidR="004F651F" w:rsidRPr="009266F9" w:rsidRDefault="00A02981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sz w:val="20"/>
                <w:szCs w:val="20"/>
                <w:lang w:val="en-GB"/>
              </w:rPr>
              <w:t>Ndong Benue</w:t>
            </w:r>
          </w:p>
        </w:tc>
        <w:tc>
          <w:tcPr>
            <w:tcW w:w="2765" w:type="dxa"/>
          </w:tcPr>
          <w:p w14:paraId="32210110" w14:textId="438391B2" w:rsidR="004F651F" w:rsidRPr="009266F9" w:rsidRDefault="004F651F" w:rsidP="00E70A11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M</w:t>
            </w:r>
            <w:r w:rsidR="00E70A11"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icrogranular</w:t>
            </w: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 xml:space="preserve"> enclave</w:t>
            </w:r>
          </w:p>
        </w:tc>
        <w:tc>
          <w:tcPr>
            <w:tcW w:w="1512" w:type="dxa"/>
          </w:tcPr>
          <w:p w14:paraId="27A2D307" w14:textId="65C694EC" w:rsidR="004F651F" w:rsidRPr="009266F9" w:rsidRDefault="004F651F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7°85’139</w:t>
            </w:r>
          </w:p>
        </w:tc>
        <w:tc>
          <w:tcPr>
            <w:tcW w:w="1373" w:type="dxa"/>
          </w:tcPr>
          <w:p w14:paraId="2C868478" w14:textId="7C350E70" w:rsidR="004F651F" w:rsidRPr="009266F9" w:rsidRDefault="004F651F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13°73’040</w:t>
            </w:r>
          </w:p>
        </w:tc>
      </w:tr>
      <w:tr w:rsidR="00817D0C" w:rsidRPr="003A486D" w14:paraId="27D78D1E" w14:textId="77777777" w:rsidTr="00817D0C">
        <w:trPr>
          <w:trHeight w:hRule="exact" w:val="227"/>
        </w:trPr>
        <w:tc>
          <w:tcPr>
            <w:tcW w:w="1767" w:type="dxa"/>
          </w:tcPr>
          <w:p w14:paraId="453DAFD5" w14:textId="77777777" w:rsidR="004F651F" w:rsidRPr="009266F9" w:rsidRDefault="004F651F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SM13-1A</w:t>
            </w:r>
          </w:p>
        </w:tc>
        <w:tc>
          <w:tcPr>
            <w:tcW w:w="1757" w:type="dxa"/>
          </w:tcPr>
          <w:p w14:paraId="6A8F4662" w14:textId="77777777" w:rsidR="004F651F" w:rsidRPr="009266F9" w:rsidRDefault="004F651F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Sassa-Mbersi</w:t>
            </w:r>
          </w:p>
        </w:tc>
        <w:tc>
          <w:tcPr>
            <w:tcW w:w="2765" w:type="dxa"/>
          </w:tcPr>
          <w:p w14:paraId="158C0CCC" w14:textId="7CC869E3" w:rsidR="004F651F" w:rsidRPr="009266F9" w:rsidRDefault="00E70A11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 xml:space="preserve">Microgranular </w:t>
            </w:r>
            <w:r w:rsidR="004F651F"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enclave</w:t>
            </w:r>
          </w:p>
        </w:tc>
        <w:tc>
          <w:tcPr>
            <w:tcW w:w="1512" w:type="dxa"/>
          </w:tcPr>
          <w:p w14:paraId="2D1B2470" w14:textId="0E4C07A4" w:rsidR="004F651F" w:rsidRPr="009266F9" w:rsidRDefault="004F651F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7°08’805</w:t>
            </w:r>
          </w:p>
        </w:tc>
        <w:tc>
          <w:tcPr>
            <w:tcW w:w="1373" w:type="dxa"/>
          </w:tcPr>
          <w:p w14:paraId="0551A299" w14:textId="1A77CC63" w:rsidR="004F651F" w:rsidRPr="009266F9" w:rsidRDefault="004F651F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13°84’540</w:t>
            </w:r>
          </w:p>
        </w:tc>
      </w:tr>
      <w:tr w:rsidR="00817D0C" w:rsidRPr="003A486D" w14:paraId="35D8B11B" w14:textId="77777777" w:rsidTr="00817D0C">
        <w:trPr>
          <w:trHeight w:hRule="exact" w:val="227"/>
        </w:trPr>
        <w:tc>
          <w:tcPr>
            <w:tcW w:w="1767" w:type="dxa"/>
          </w:tcPr>
          <w:p w14:paraId="134D80F5" w14:textId="77777777" w:rsidR="004F651F" w:rsidRPr="009266F9" w:rsidRDefault="004F651F" w:rsidP="00F56819">
            <w:pPr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bCs/>
                <w:color w:val="000000"/>
                <w:sz w:val="20"/>
                <w:szCs w:val="20"/>
                <w:lang w:val="en-GB"/>
              </w:rPr>
              <w:t>SM13-3B</w:t>
            </w:r>
          </w:p>
        </w:tc>
        <w:tc>
          <w:tcPr>
            <w:tcW w:w="1757" w:type="dxa"/>
          </w:tcPr>
          <w:p w14:paraId="1F58EE4E" w14:textId="77777777" w:rsidR="004F651F" w:rsidRPr="009266F9" w:rsidRDefault="004F651F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Sassa-Mbersi</w:t>
            </w:r>
          </w:p>
        </w:tc>
        <w:tc>
          <w:tcPr>
            <w:tcW w:w="2765" w:type="dxa"/>
          </w:tcPr>
          <w:p w14:paraId="31BADBC3" w14:textId="3AB56240" w:rsidR="004F651F" w:rsidRPr="009266F9" w:rsidRDefault="00E70A11" w:rsidP="00F56819">
            <w:pPr>
              <w:ind w:right="-97"/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 xml:space="preserve">Microgranular </w:t>
            </w:r>
            <w:r w:rsidR="004F651F"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enclave</w:t>
            </w:r>
          </w:p>
        </w:tc>
        <w:tc>
          <w:tcPr>
            <w:tcW w:w="1512" w:type="dxa"/>
          </w:tcPr>
          <w:p w14:paraId="19AEE259" w14:textId="15CDD341" w:rsidR="004F651F" w:rsidRPr="009266F9" w:rsidRDefault="004F651F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7°70’663</w:t>
            </w:r>
          </w:p>
        </w:tc>
        <w:tc>
          <w:tcPr>
            <w:tcW w:w="1373" w:type="dxa"/>
          </w:tcPr>
          <w:p w14:paraId="652E21EF" w14:textId="00E8A273" w:rsidR="004F651F" w:rsidRPr="009266F9" w:rsidRDefault="004F651F" w:rsidP="00F56819">
            <w:pPr>
              <w:rPr>
                <w:rFonts w:eastAsia="Times New Roman"/>
                <w:color w:val="000000"/>
                <w:sz w:val="20"/>
                <w:szCs w:val="20"/>
                <w:lang w:val="en-GB"/>
              </w:rPr>
            </w:pPr>
            <w:r w:rsidRPr="009266F9">
              <w:rPr>
                <w:rFonts w:eastAsia="Times New Roman"/>
                <w:color w:val="000000"/>
                <w:sz w:val="20"/>
                <w:szCs w:val="20"/>
                <w:lang w:val="en-GB"/>
              </w:rPr>
              <w:t>13°84’570</w:t>
            </w:r>
          </w:p>
        </w:tc>
      </w:tr>
    </w:tbl>
    <w:p w14:paraId="11057A8A" w14:textId="77777777" w:rsidR="002922F3" w:rsidRPr="003A486D" w:rsidRDefault="002922F3" w:rsidP="004D2C31">
      <w:pPr>
        <w:rPr>
          <w:sz w:val="20"/>
          <w:szCs w:val="20"/>
          <w:lang w:val="en-GB"/>
        </w:rPr>
      </w:pPr>
    </w:p>
    <w:p w14:paraId="1A3AC452" w14:textId="5B8A3C81" w:rsidR="002922F3" w:rsidRPr="003A486D" w:rsidRDefault="002922F3">
      <w:pPr>
        <w:rPr>
          <w:sz w:val="20"/>
          <w:szCs w:val="20"/>
          <w:lang w:val="en-GB"/>
        </w:rPr>
      </w:pPr>
      <w:r w:rsidRPr="003A486D">
        <w:rPr>
          <w:sz w:val="20"/>
          <w:szCs w:val="20"/>
          <w:lang w:val="en-GB"/>
        </w:rPr>
        <w:br w:type="page"/>
      </w:r>
    </w:p>
    <w:p w14:paraId="48E1FE00" w14:textId="5919906D" w:rsidR="00BE3032" w:rsidRDefault="00BE3032" w:rsidP="00BE3032">
      <w:pPr>
        <w:ind w:right="2262"/>
        <w:rPr>
          <w:rFonts w:eastAsia="Times New Roman"/>
          <w:i/>
          <w:lang w:val="en-US"/>
        </w:rPr>
      </w:pPr>
      <w:r w:rsidRPr="00BE3032">
        <w:rPr>
          <w:i/>
          <w:lang w:val="en-GB"/>
        </w:rPr>
        <w:lastRenderedPageBreak/>
        <w:t xml:space="preserve">Table SM2. </w:t>
      </w:r>
      <w:r w:rsidRPr="00BE3032">
        <w:rPr>
          <w:rFonts w:eastAsia="Times New Roman"/>
          <w:i/>
          <w:lang w:val="en-US"/>
        </w:rPr>
        <w:t xml:space="preserve">Solution models used in </w:t>
      </w:r>
      <w:proofErr w:type="spellStart"/>
      <w:r w:rsidRPr="00BE3032">
        <w:rPr>
          <w:rFonts w:eastAsia="Times New Roman"/>
          <w:i/>
          <w:lang w:val="en-US"/>
        </w:rPr>
        <w:t>Perple_X</w:t>
      </w:r>
      <w:proofErr w:type="spellEnd"/>
      <w:r w:rsidRPr="00BE3032">
        <w:rPr>
          <w:rFonts w:eastAsia="Times New Roman"/>
          <w:i/>
          <w:lang w:val="en-US"/>
        </w:rPr>
        <w:t xml:space="preserve"> 6.7.9</w:t>
      </w:r>
      <w:r>
        <w:rPr>
          <w:rFonts w:eastAsia="Times New Roman"/>
          <w:i/>
          <w:lang w:val="en-US"/>
        </w:rPr>
        <w:t xml:space="preserve"> modelling.</w:t>
      </w:r>
    </w:p>
    <w:p w14:paraId="6D59AAFE" w14:textId="77777777" w:rsidR="00BE3032" w:rsidRDefault="00BE3032" w:rsidP="00BE3032">
      <w:pPr>
        <w:ind w:right="4530"/>
        <w:rPr>
          <w:rFonts w:eastAsia="Times New Roman"/>
          <w:i/>
          <w:lang w:val="en-US"/>
        </w:rPr>
      </w:pPr>
    </w:p>
    <w:p w14:paraId="6536DE11" w14:textId="01643776" w:rsidR="00BE3032" w:rsidRPr="004766D3" w:rsidRDefault="00BE3032" w:rsidP="00D8703E">
      <w:pPr>
        <w:pBdr>
          <w:top w:val="single" w:sz="4" w:space="1" w:color="auto"/>
        </w:pBdr>
        <w:tabs>
          <w:tab w:val="center" w:pos="2410"/>
          <w:tab w:val="center" w:pos="4820"/>
        </w:tabs>
        <w:ind w:right="1836"/>
        <w:rPr>
          <w:rFonts w:eastAsia="Times New Roman"/>
          <w:b/>
          <w:lang w:val="en-US"/>
        </w:rPr>
      </w:pPr>
      <w:r w:rsidRPr="004766D3">
        <w:rPr>
          <w:rFonts w:eastAsia="Times New Roman"/>
          <w:b/>
          <w:lang w:val="en-US"/>
        </w:rPr>
        <w:t>Phase</w:t>
      </w:r>
      <w:r w:rsidRPr="004766D3">
        <w:rPr>
          <w:rFonts w:eastAsia="Times New Roman"/>
          <w:b/>
          <w:lang w:val="en-US"/>
        </w:rPr>
        <w:tab/>
        <w:t xml:space="preserve">Model </w:t>
      </w:r>
      <w:proofErr w:type="gramStart"/>
      <w:r w:rsidRPr="004766D3">
        <w:rPr>
          <w:rFonts w:eastAsia="Times New Roman"/>
          <w:b/>
          <w:lang w:val="en-US"/>
        </w:rPr>
        <w:t>name</w:t>
      </w:r>
      <w:proofErr w:type="gramEnd"/>
      <w:r w:rsidRPr="004766D3">
        <w:rPr>
          <w:rFonts w:eastAsia="Times New Roman"/>
          <w:b/>
          <w:lang w:val="en-US"/>
        </w:rPr>
        <w:tab/>
        <w:t>Source</w:t>
      </w:r>
    </w:p>
    <w:p w14:paraId="3247A3D0" w14:textId="7E473962" w:rsidR="00BE3032" w:rsidRPr="00BE3032" w:rsidRDefault="00BE3032" w:rsidP="004766D3">
      <w:pPr>
        <w:tabs>
          <w:tab w:val="left" w:pos="1985"/>
          <w:tab w:val="left" w:pos="3969"/>
        </w:tabs>
        <w:ind w:right="1695"/>
        <w:rPr>
          <w:rFonts w:eastAsia="Times New Roman"/>
          <w:lang w:val="en-US"/>
        </w:rPr>
      </w:pPr>
      <w:r w:rsidRPr="00BE3032">
        <w:rPr>
          <w:rFonts w:eastAsia="Times New Roman"/>
          <w:lang w:val="en-US"/>
        </w:rPr>
        <w:t>Biotite</w:t>
      </w:r>
      <w:r w:rsidRPr="00BE3032">
        <w:rPr>
          <w:rFonts w:eastAsia="Times New Roman"/>
          <w:lang w:val="en-US"/>
        </w:rPr>
        <w:tab/>
        <w:t>Bio(WPH)</w:t>
      </w:r>
      <w:r w:rsidRPr="00BE3032">
        <w:rPr>
          <w:rFonts w:eastAsia="Times New Roman"/>
          <w:lang w:val="en-US"/>
        </w:rPr>
        <w:tab/>
      </w:r>
      <w:r w:rsidRPr="004766D3">
        <w:rPr>
          <w:lang w:val="en-US"/>
        </w:rPr>
        <w:t>White et al. (2007)</w:t>
      </w:r>
    </w:p>
    <w:p w14:paraId="7CB0559F" w14:textId="31F606AD" w:rsidR="00BE3032" w:rsidRPr="00BE3032" w:rsidRDefault="00BE3032" w:rsidP="004766D3">
      <w:pPr>
        <w:tabs>
          <w:tab w:val="left" w:pos="1985"/>
          <w:tab w:val="left" w:pos="3969"/>
        </w:tabs>
        <w:ind w:right="1695"/>
        <w:rPr>
          <w:rFonts w:eastAsia="Times New Roman"/>
          <w:lang w:val="en-US"/>
        </w:rPr>
      </w:pPr>
      <w:r w:rsidRPr="00BE3032">
        <w:rPr>
          <w:rFonts w:eastAsia="Times New Roman"/>
          <w:lang w:val="en-US"/>
        </w:rPr>
        <w:t>Cordierite</w:t>
      </w:r>
      <w:r w:rsidR="004766D3">
        <w:rPr>
          <w:rFonts w:eastAsia="Times New Roman"/>
          <w:lang w:val="en-US"/>
        </w:rPr>
        <w:tab/>
        <w:t>Crd(W)</w:t>
      </w:r>
      <w:r w:rsidR="004766D3">
        <w:rPr>
          <w:rFonts w:eastAsia="Times New Roman"/>
          <w:lang w:val="en-US"/>
        </w:rPr>
        <w:tab/>
      </w:r>
      <w:r w:rsidR="004766D3" w:rsidRPr="004766D3">
        <w:rPr>
          <w:lang w:val="en-US"/>
        </w:rPr>
        <w:t>White et al. (2014)</w:t>
      </w:r>
    </w:p>
    <w:p w14:paraId="6F8B3FD7" w14:textId="588914B5" w:rsidR="00BE3032" w:rsidRPr="00BE3032" w:rsidRDefault="00BE3032" w:rsidP="004766D3">
      <w:pPr>
        <w:tabs>
          <w:tab w:val="left" w:pos="1985"/>
          <w:tab w:val="left" w:pos="3969"/>
        </w:tabs>
        <w:ind w:right="1695"/>
        <w:rPr>
          <w:rFonts w:eastAsia="Times New Roman"/>
          <w:lang w:val="en-US"/>
        </w:rPr>
      </w:pPr>
      <w:r w:rsidRPr="00BE3032">
        <w:rPr>
          <w:rFonts w:eastAsia="Times New Roman"/>
          <w:lang w:val="en-US"/>
        </w:rPr>
        <w:t>Feldspar</w:t>
      </w:r>
      <w:r w:rsidR="004766D3">
        <w:rPr>
          <w:rFonts w:eastAsia="Times New Roman"/>
          <w:lang w:val="en-US"/>
        </w:rPr>
        <w:tab/>
        <w:t>San</w:t>
      </w:r>
      <w:r w:rsidR="004766D3">
        <w:rPr>
          <w:rFonts w:eastAsia="Times New Roman"/>
          <w:lang w:val="en-US"/>
        </w:rPr>
        <w:tab/>
      </w:r>
      <w:proofErr w:type="spellStart"/>
      <w:r w:rsidR="004766D3">
        <w:rPr>
          <w:rFonts w:eastAsia="Times New Roman"/>
          <w:lang w:val="en-US"/>
        </w:rPr>
        <w:t>Waldbaum</w:t>
      </w:r>
      <w:proofErr w:type="spellEnd"/>
      <w:r w:rsidR="004766D3">
        <w:rPr>
          <w:rFonts w:eastAsia="Times New Roman"/>
          <w:lang w:val="en-US"/>
        </w:rPr>
        <w:t xml:space="preserve"> and Thompson (1969)</w:t>
      </w:r>
    </w:p>
    <w:p w14:paraId="12CA6197" w14:textId="1DEC3880" w:rsidR="00BE3032" w:rsidRPr="00BE3032" w:rsidRDefault="00BE3032" w:rsidP="004766D3">
      <w:pPr>
        <w:tabs>
          <w:tab w:val="left" w:pos="1985"/>
          <w:tab w:val="left" w:pos="3969"/>
        </w:tabs>
        <w:ind w:right="1695"/>
        <w:rPr>
          <w:rFonts w:eastAsia="Times New Roman"/>
          <w:lang w:val="en-US"/>
        </w:rPr>
      </w:pPr>
      <w:proofErr w:type="spellStart"/>
      <w:r w:rsidRPr="004766D3">
        <w:rPr>
          <w:rFonts w:eastAsia="Times New Roman"/>
        </w:rPr>
        <w:t>Garnet</w:t>
      </w:r>
      <w:proofErr w:type="spellEnd"/>
      <w:r w:rsidR="004766D3" w:rsidRPr="004766D3">
        <w:rPr>
          <w:rFonts w:eastAsia="Times New Roman"/>
        </w:rPr>
        <w:tab/>
        <w:t>Gt(W)</w:t>
      </w:r>
      <w:r w:rsidR="004766D3" w:rsidRPr="004766D3">
        <w:rPr>
          <w:rFonts w:eastAsia="Times New Roman"/>
        </w:rPr>
        <w:tab/>
      </w:r>
      <w:r w:rsidR="004766D3" w:rsidRPr="004766D3">
        <w:t xml:space="preserve">White et al. </w:t>
      </w:r>
      <w:r w:rsidR="004766D3" w:rsidRPr="004766D3">
        <w:rPr>
          <w:lang w:val="en-US"/>
        </w:rPr>
        <w:t>(2014)</w:t>
      </w:r>
    </w:p>
    <w:p w14:paraId="67D1ED1E" w14:textId="0A404AB0" w:rsidR="00BE3032" w:rsidRPr="00BE3032" w:rsidRDefault="00BE3032" w:rsidP="004766D3">
      <w:pPr>
        <w:tabs>
          <w:tab w:val="left" w:pos="1985"/>
          <w:tab w:val="left" w:pos="3969"/>
        </w:tabs>
        <w:ind w:right="1695"/>
        <w:rPr>
          <w:rFonts w:eastAsia="Times New Roman"/>
          <w:lang w:val="en-US"/>
        </w:rPr>
      </w:pPr>
      <w:r w:rsidRPr="00BE3032">
        <w:rPr>
          <w:rFonts w:eastAsia="Times New Roman"/>
          <w:lang w:val="en-US"/>
        </w:rPr>
        <w:t>Melt</w:t>
      </w:r>
      <w:r w:rsidR="004766D3">
        <w:rPr>
          <w:rFonts w:eastAsia="Times New Roman"/>
          <w:lang w:val="en-US"/>
        </w:rPr>
        <w:tab/>
      </w:r>
      <w:proofErr w:type="spellStart"/>
      <w:r w:rsidR="004766D3">
        <w:rPr>
          <w:rFonts w:eastAsia="Times New Roman"/>
          <w:lang w:val="en-US"/>
        </w:rPr>
        <w:t>Melt</w:t>
      </w:r>
      <w:proofErr w:type="spellEnd"/>
      <w:r w:rsidR="004766D3">
        <w:rPr>
          <w:rFonts w:eastAsia="Times New Roman"/>
          <w:lang w:val="en-US"/>
        </w:rPr>
        <w:t>(W)</w:t>
      </w:r>
      <w:r w:rsidR="004766D3">
        <w:rPr>
          <w:rFonts w:eastAsia="Times New Roman"/>
          <w:lang w:val="en-US"/>
        </w:rPr>
        <w:tab/>
      </w:r>
      <w:r w:rsidR="004766D3" w:rsidRPr="004766D3">
        <w:rPr>
          <w:lang w:val="en-US"/>
        </w:rPr>
        <w:t>White et al. (2014)</w:t>
      </w:r>
    </w:p>
    <w:p w14:paraId="57C500A6" w14:textId="5F7E00A7" w:rsidR="00BE3032" w:rsidRPr="00E31085" w:rsidRDefault="00BE3032" w:rsidP="004766D3">
      <w:pPr>
        <w:tabs>
          <w:tab w:val="left" w:pos="1985"/>
          <w:tab w:val="left" w:pos="3969"/>
        </w:tabs>
        <w:ind w:right="1695"/>
        <w:rPr>
          <w:rFonts w:eastAsia="Times New Roman"/>
        </w:rPr>
      </w:pPr>
      <w:r w:rsidRPr="00BE3032">
        <w:rPr>
          <w:rFonts w:eastAsia="Times New Roman"/>
          <w:lang w:val="en-US"/>
        </w:rPr>
        <w:t>Orthopyroxene</w:t>
      </w:r>
      <w:r w:rsidR="004766D3">
        <w:rPr>
          <w:rFonts w:eastAsia="Times New Roman"/>
          <w:lang w:val="en-US"/>
        </w:rPr>
        <w:tab/>
        <w:t>Opx(W)</w:t>
      </w:r>
      <w:r w:rsidR="004766D3">
        <w:rPr>
          <w:rFonts w:eastAsia="Times New Roman"/>
          <w:lang w:val="en-US"/>
        </w:rPr>
        <w:tab/>
      </w:r>
      <w:r w:rsidR="004766D3" w:rsidRPr="004766D3">
        <w:rPr>
          <w:lang w:val="en-US"/>
        </w:rPr>
        <w:t xml:space="preserve">White et al. </w:t>
      </w:r>
      <w:r w:rsidR="004766D3" w:rsidRPr="00E31085">
        <w:t>(2014)</w:t>
      </w:r>
    </w:p>
    <w:p w14:paraId="6CD36651" w14:textId="7FEBE1C7" w:rsidR="00BE3032" w:rsidRPr="00E31085" w:rsidRDefault="00BE3032" w:rsidP="004766D3">
      <w:pPr>
        <w:tabs>
          <w:tab w:val="left" w:pos="1985"/>
          <w:tab w:val="left" w:pos="3969"/>
        </w:tabs>
        <w:ind w:right="1695"/>
        <w:rPr>
          <w:rFonts w:eastAsia="Times New Roman"/>
          <w:lang w:val="en-US"/>
        </w:rPr>
      </w:pPr>
      <w:r w:rsidRPr="004766D3">
        <w:rPr>
          <w:rFonts w:eastAsia="Times New Roman"/>
        </w:rPr>
        <w:t>Plagioclase</w:t>
      </w:r>
      <w:r w:rsidR="004766D3" w:rsidRPr="004766D3">
        <w:rPr>
          <w:rFonts w:eastAsia="Times New Roman"/>
        </w:rPr>
        <w:tab/>
        <w:t>Pl(h)</w:t>
      </w:r>
      <w:r w:rsidR="004766D3" w:rsidRPr="004766D3">
        <w:rPr>
          <w:rFonts w:eastAsia="Times New Roman"/>
        </w:rPr>
        <w:tab/>
        <w:t xml:space="preserve">Newton et al. </w:t>
      </w:r>
      <w:r w:rsidR="004766D3" w:rsidRPr="00E31085">
        <w:rPr>
          <w:rFonts w:eastAsia="Times New Roman"/>
          <w:lang w:val="en-US"/>
        </w:rPr>
        <w:t>(1980)</w:t>
      </w:r>
    </w:p>
    <w:p w14:paraId="4AF0142F" w14:textId="17418AB4" w:rsidR="00BE3032" w:rsidRPr="00BE3032" w:rsidRDefault="00BE3032" w:rsidP="004766D3">
      <w:pPr>
        <w:tabs>
          <w:tab w:val="left" w:pos="1985"/>
          <w:tab w:val="left" w:pos="3969"/>
        </w:tabs>
        <w:ind w:right="1695"/>
        <w:rPr>
          <w:rFonts w:eastAsia="Times New Roman"/>
          <w:lang w:val="en-US"/>
        </w:rPr>
      </w:pPr>
      <w:proofErr w:type="spellStart"/>
      <w:r w:rsidRPr="00BE3032">
        <w:rPr>
          <w:rFonts w:eastAsia="Times New Roman"/>
          <w:lang w:val="en-US"/>
        </w:rPr>
        <w:t>Staurolite</w:t>
      </w:r>
      <w:proofErr w:type="spellEnd"/>
      <w:r w:rsidR="004766D3">
        <w:rPr>
          <w:rFonts w:eastAsia="Times New Roman"/>
          <w:lang w:val="en-US"/>
        </w:rPr>
        <w:tab/>
        <w:t>St(W)</w:t>
      </w:r>
      <w:r w:rsidR="004766D3">
        <w:rPr>
          <w:rFonts w:eastAsia="Times New Roman"/>
          <w:lang w:val="en-US"/>
        </w:rPr>
        <w:tab/>
      </w:r>
      <w:r w:rsidR="004766D3" w:rsidRPr="004766D3">
        <w:rPr>
          <w:lang w:val="en-US"/>
        </w:rPr>
        <w:t>White et al. (2014)</w:t>
      </w:r>
    </w:p>
    <w:p w14:paraId="19AC8374" w14:textId="4872D529" w:rsidR="00BE3032" w:rsidRPr="00BE3032" w:rsidRDefault="00BE3032" w:rsidP="004766D3">
      <w:pPr>
        <w:pBdr>
          <w:bottom w:val="single" w:sz="4" w:space="1" w:color="auto"/>
        </w:pBdr>
        <w:tabs>
          <w:tab w:val="left" w:pos="1985"/>
          <w:tab w:val="left" w:pos="3969"/>
        </w:tabs>
        <w:ind w:right="1695"/>
        <w:rPr>
          <w:rFonts w:eastAsia="Times New Roman"/>
          <w:lang w:val="en-US"/>
        </w:rPr>
      </w:pPr>
      <w:r w:rsidRPr="00BE3032">
        <w:rPr>
          <w:rFonts w:eastAsia="Times New Roman"/>
          <w:lang w:val="en-US"/>
        </w:rPr>
        <w:t>White mica</w:t>
      </w:r>
      <w:r w:rsidR="004766D3">
        <w:rPr>
          <w:rFonts w:eastAsia="Times New Roman"/>
          <w:lang w:val="en-US"/>
        </w:rPr>
        <w:tab/>
      </w:r>
      <w:proofErr w:type="spellStart"/>
      <w:r w:rsidR="004766D3">
        <w:rPr>
          <w:rFonts w:eastAsia="Times New Roman"/>
          <w:lang w:val="en-US"/>
        </w:rPr>
        <w:t>Mica</w:t>
      </w:r>
      <w:proofErr w:type="spellEnd"/>
      <w:r w:rsidR="004766D3">
        <w:rPr>
          <w:rFonts w:eastAsia="Times New Roman"/>
          <w:lang w:val="en-US"/>
        </w:rPr>
        <w:t>(W)</w:t>
      </w:r>
      <w:r w:rsidR="004766D3">
        <w:rPr>
          <w:rFonts w:eastAsia="Times New Roman"/>
          <w:lang w:val="en-US"/>
        </w:rPr>
        <w:tab/>
      </w:r>
      <w:r w:rsidR="004766D3" w:rsidRPr="004766D3">
        <w:rPr>
          <w:lang w:val="en-US"/>
        </w:rPr>
        <w:t>White et al. (2014)</w:t>
      </w:r>
    </w:p>
    <w:p w14:paraId="2F594359" w14:textId="77777777" w:rsidR="00D8703E" w:rsidRPr="00D8703E" w:rsidRDefault="00D8703E" w:rsidP="00A6622F">
      <w:pPr>
        <w:autoSpaceDE w:val="0"/>
        <w:ind w:left="284" w:right="1553" w:hanging="284"/>
        <w:jc w:val="both"/>
        <w:rPr>
          <w:sz w:val="18"/>
          <w:szCs w:val="18"/>
          <w:lang w:val="en-US"/>
        </w:rPr>
      </w:pPr>
      <w:bookmarkStart w:id="0" w:name="_GoBack"/>
      <w:bookmarkEnd w:id="0"/>
      <w:r w:rsidRPr="00D8703E">
        <w:rPr>
          <w:sz w:val="18"/>
          <w:szCs w:val="18"/>
          <w:lang w:val="en-US"/>
        </w:rPr>
        <w:t xml:space="preserve">Newton, R.C., </w:t>
      </w:r>
      <w:proofErr w:type="spellStart"/>
      <w:r w:rsidRPr="00D8703E">
        <w:rPr>
          <w:sz w:val="18"/>
          <w:szCs w:val="18"/>
          <w:lang w:val="en-US"/>
        </w:rPr>
        <w:t>Charlu</w:t>
      </w:r>
      <w:proofErr w:type="spellEnd"/>
      <w:r w:rsidRPr="00D8703E">
        <w:rPr>
          <w:sz w:val="18"/>
          <w:szCs w:val="18"/>
          <w:lang w:val="en-US"/>
        </w:rPr>
        <w:t xml:space="preserve">, T.V., </w:t>
      </w:r>
      <w:proofErr w:type="spellStart"/>
      <w:r w:rsidRPr="00D8703E">
        <w:rPr>
          <w:sz w:val="18"/>
          <w:szCs w:val="18"/>
          <w:lang w:val="en-US"/>
        </w:rPr>
        <w:t>Kleppa</w:t>
      </w:r>
      <w:proofErr w:type="spellEnd"/>
      <w:r w:rsidRPr="00D8703E">
        <w:rPr>
          <w:sz w:val="18"/>
          <w:szCs w:val="18"/>
          <w:lang w:val="en-US"/>
        </w:rPr>
        <w:t xml:space="preserve">, O.J., 1980. Thermochemistry of the high structural state plagioclases. </w:t>
      </w:r>
      <w:proofErr w:type="spellStart"/>
      <w:r w:rsidRPr="00D8703E">
        <w:rPr>
          <w:sz w:val="18"/>
          <w:szCs w:val="18"/>
          <w:lang w:val="en-US"/>
        </w:rPr>
        <w:t>GeCA</w:t>
      </w:r>
      <w:proofErr w:type="spellEnd"/>
      <w:r w:rsidRPr="00D8703E">
        <w:rPr>
          <w:sz w:val="18"/>
          <w:szCs w:val="18"/>
          <w:lang w:val="en-US"/>
        </w:rPr>
        <w:t xml:space="preserve"> 44, 933-941.</w:t>
      </w:r>
    </w:p>
    <w:p w14:paraId="0E797844" w14:textId="77777777" w:rsidR="00D8703E" w:rsidRPr="00D8703E" w:rsidRDefault="00D8703E" w:rsidP="00A6622F">
      <w:pPr>
        <w:autoSpaceDE w:val="0"/>
        <w:ind w:left="284" w:right="1553" w:hanging="284"/>
        <w:jc w:val="both"/>
        <w:rPr>
          <w:sz w:val="18"/>
          <w:szCs w:val="18"/>
          <w:lang w:val="en-US"/>
        </w:rPr>
      </w:pPr>
      <w:proofErr w:type="spellStart"/>
      <w:r w:rsidRPr="00D8703E">
        <w:rPr>
          <w:sz w:val="18"/>
          <w:szCs w:val="18"/>
          <w:lang w:val="en-US"/>
        </w:rPr>
        <w:t>Waldbaum</w:t>
      </w:r>
      <w:proofErr w:type="spellEnd"/>
      <w:r w:rsidRPr="00D8703E">
        <w:rPr>
          <w:sz w:val="18"/>
          <w:szCs w:val="18"/>
          <w:lang w:val="en-US"/>
        </w:rPr>
        <w:t xml:space="preserve">, D.R., Thompson, J.B.J., 1969. Mixing properties of </w:t>
      </w:r>
      <w:proofErr w:type="spellStart"/>
      <w:r w:rsidRPr="00D8703E">
        <w:rPr>
          <w:sz w:val="18"/>
          <w:szCs w:val="18"/>
          <w:lang w:val="en-US"/>
        </w:rPr>
        <w:t>sanidine</w:t>
      </w:r>
      <w:proofErr w:type="spellEnd"/>
      <w:r w:rsidRPr="00D8703E">
        <w:rPr>
          <w:sz w:val="18"/>
          <w:szCs w:val="18"/>
          <w:lang w:val="en-US"/>
        </w:rPr>
        <w:t xml:space="preserve"> crystalline solutions: IV. Phase diagrams from equation of state. American Mineralogist 54, 1274-1298.</w:t>
      </w:r>
    </w:p>
    <w:p w14:paraId="65076E64" w14:textId="77777777" w:rsidR="00D8703E" w:rsidRPr="00D8703E" w:rsidRDefault="00D8703E" w:rsidP="00A6622F">
      <w:pPr>
        <w:autoSpaceDE w:val="0"/>
        <w:ind w:left="284" w:right="1553" w:hanging="284"/>
        <w:jc w:val="both"/>
        <w:rPr>
          <w:sz w:val="18"/>
          <w:szCs w:val="18"/>
          <w:lang w:val="en-US"/>
        </w:rPr>
      </w:pPr>
      <w:r w:rsidRPr="00D8703E">
        <w:rPr>
          <w:sz w:val="18"/>
          <w:szCs w:val="18"/>
          <w:lang w:val="en-US"/>
        </w:rPr>
        <w:t xml:space="preserve">White, R.W., Powell, R., Holland, T.J.B., 2007. Progress relating to calculation of partial melting equilibria for metapelites. Journal of Metamorphic Geology 25, 511-527. </w:t>
      </w:r>
    </w:p>
    <w:p w14:paraId="6922DA2D" w14:textId="77777777" w:rsidR="00D8703E" w:rsidRPr="00E31085" w:rsidRDefault="00D8703E" w:rsidP="00A6622F">
      <w:pPr>
        <w:autoSpaceDE w:val="0"/>
        <w:ind w:left="284" w:right="1553" w:hanging="284"/>
        <w:jc w:val="both"/>
        <w:rPr>
          <w:sz w:val="18"/>
          <w:szCs w:val="18"/>
          <w:lang w:val="en-US"/>
        </w:rPr>
      </w:pPr>
      <w:r w:rsidRPr="00D8703E">
        <w:rPr>
          <w:sz w:val="18"/>
          <w:szCs w:val="18"/>
          <w:lang w:val="en-US"/>
        </w:rPr>
        <w:t xml:space="preserve">White, R.W., Powell, R., Holland, T.J.B., Johnson, T., Green, E., 2014. New mineral activity-composition relations for thermodynamic calculations in </w:t>
      </w:r>
      <w:proofErr w:type="spellStart"/>
      <w:r w:rsidRPr="00D8703E">
        <w:rPr>
          <w:sz w:val="18"/>
          <w:szCs w:val="18"/>
          <w:lang w:val="en-US"/>
        </w:rPr>
        <w:t>metapelitic</w:t>
      </w:r>
      <w:proofErr w:type="spellEnd"/>
      <w:r w:rsidRPr="00D8703E">
        <w:rPr>
          <w:sz w:val="18"/>
          <w:szCs w:val="18"/>
          <w:lang w:val="en-US"/>
        </w:rPr>
        <w:t xml:space="preserve"> systems. </w:t>
      </w:r>
      <w:r w:rsidRPr="00E31085">
        <w:rPr>
          <w:sz w:val="18"/>
          <w:szCs w:val="18"/>
          <w:lang w:val="en-US"/>
        </w:rPr>
        <w:t xml:space="preserve">Journal of Metamorphic Geology 32, 261-286. </w:t>
      </w:r>
    </w:p>
    <w:p w14:paraId="68B97F65" w14:textId="77777777" w:rsidR="00D8703E" w:rsidRDefault="00D8703E" w:rsidP="00BE3032">
      <w:pPr>
        <w:ind w:right="4530"/>
        <w:rPr>
          <w:rFonts w:eastAsia="Times New Roman"/>
          <w:i/>
          <w:lang w:val="en-US"/>
        </w:rPr>
      </w:pPr>
    </w:p>
    <w:p w14:paraId="700D070A" w14:textId="77777777" w:rsidR="004766D3" w:rsidRDefault="004766D3" w:rsidP="00B27A48">
      <w:pPr>
        <w:ind w:right="3112"/>
        <w:rPr>
          <w:i/>
          <w:lang w:val="en-GB"/>
        </w:rPr>
      </w:pPr>
    </w:p>
    <w:p w14:paraId="257A46A4" w14:textId="576F9DFE" w:rsidR="003A486D" w:rsidRPr="00671E9D" w:rsidRDefault="002922F3" w:rsidP="00B27A48">
      <w:pPr>
        <w:ind w:right="3112"/>
        <w:rPr>
          <w:rFonts w:ascii="Calibri" w:eastAsia="Times New Roman" w:hAnsi="Calibri"/>
          <w:i/>
          <w:color w:val="000000"/>
          <w:lang w:val="en-GB"/>
        </w:rPr>
      </w:pPr>
      <w:r w:rsidRPr="00671E9D">
        <w:rPr>
          <w:i/>
          <w:lang w:val="en-GB"/>
        </w:rPr>
        <w:t>Table SM</w:t>
      </w:r>
      <w:r w:rsidR="004766D3">
        <w:rPr>
          <w:i/>
          <w:lang w:val="en-GB"/>
        </w:rPr>
        <w:t>3</w:t>
      </w:r>
      <w:r w:rsidRPr="00671E9D">
        <w:rPr>
          <w:i/>
          <w:lang w:val="en-GB"/>
        </w:rPr>
        <w:t xml:space="preserve">. Mineral compositions </w:t>
      </w:r>
      <w:r w:rsidR="003A486D" w:rsidRPr="00671E9D">
        <w:rPr>
          <w:i/>
          <w:lang w:val="en-GB"/>
        </w:rPr>
        <w:t>of sample</w:t>
      </w:r>
      <w:r w:rsidR="00AB2A97">
        <w:rPr>
          <w:i/>
          <w:lang w:val="en-GB"/>
        </w:rPr>
        <w:t>s</w:t>
      </w:r>
      <w:r w:rsidR="003A486D" w:rsidRPr="00671E9D">
        <w:rPr>
          <w:i/>
          <w:lang w:val="en-GB"/>
        </w:rPr>
        <w:t xml:space="preserve"> NB14-01</w:t>
      </w:r>
      <w:r w:rsidR="00AB2A97">
        <w:rPr>
          <w:i/>
          <w:lang w:val="en-GB"/>
        </w:rPr>
        <w:t xml:space="preserve"> and ML14-01b</w:t>
      </w:r>
      <w:r w:rsidR="003A486D" w:rsidRPr="00671E9D">
        <w:rPr>
          <w:i/>
          <w:lang w:val="en-GB"/>
        </w:rPr>
        <w:t>.</w:t>
      </w:r>
    </w:p>
    <w:p w14:paraId="6A14E2AF" w14:textId="77777777" w:rsidR="00B27A48" w:rsidRDefault="00B27A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</w:p>
    <w:p w14:paraId="3E495294" w14:textId="3E24FB36" w:rsidR="00B27A48" w:rsidRPr="004766D3" w:rsidRDefault="00B27A48" w:rsidP="00B27A48">
      <w:pPr>
        <w:pBdr>
          <w:top w:val="single" w:sz="4" w:space="1" w:color="auto"/>
        </w:pBd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3254"/>
        <w:rPr>
          <w:rFonts w:eastAsia="Times New Roman"/>
          <w:b/>
          <w:color w:val="000000"/>
          <w:sz w:val="20"/>
          <w:szCs w:val="20"/>
          <w:lang w:val="en-GB"/>
        </w:rPr>
      </w:pPr>
      <w:r w:rsidRPr="004766D3">
        <w:rPr>
          <w:rFonts w:eastAsia="Times New Roman"/>
          <w:b/>
          <w:color w:val="000000"/>
          <w:sz w:val="20"/>
          <w:szCs w:val="20"/>
          <w:lang w:val="en-GB"/>
        </w:rPr>
        <w:t>Garnet (NB14-01)</w:t>
      </w:r>
    </w:p>
    <w:p w14:paraId="4EB207D7" w14:textId="034F533F" w:rsidR="00952848" w:rsidRPr="00204B34" w:rsidRDefault="00B27A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Anal. n°</w:t>
      </w:r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ab/>
        <w:t>rim</w:t>
      </w:r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ab/>
      </w:r>
      <w:proofErr w:type="spellStart"/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>rim</w:t>
      </w:r>
      <w:proofErr w:type="spellEnd"/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ab/>
      </w:r>
      <w:proofErr w:type="spellStart"/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>rim</w:t>
      </w:r>
      <w:proofErr w:type="spellEnd"/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ab/>
        <w:t>core</w:t>
      </w:r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ab/>
      </w:r>
      <w:proofErr w:type="spellStart"/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>core</w:t>
      </w:r>
      <w:proofErr w:type="spellEnd"/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ab/>
      </w:r>
      <w:proofErr w:type="spellStart"/>
      <w:r w:rsidR="00952848" w:rsidRPr="00204B34">
        <w:rPr>
          <w:rFonts w:eastAsia="Times New Roman"/>
          <w:color w:val="000000"/>
          <w:sz w:val="20"/>
          <w:szCs w:val="20"/>
          <w:lang w:val="en-GB"/>
        </w:rPr>
        <w:t>core</w:t>
      </w:r>
      <w:proofErr w:type="spellEnd"/>
    </w:p>
    <w:p w14:paraId="1EE3AC62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SiO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37.20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37.84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37.81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37.82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38.01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37.32</w:t>
      </w:r>
    </w:p>
    <w:p w14:paraId="1F58E6F2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TiO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0.06</w:t>
      </w:r>
    </w:p>
    <w:p w14:paraId="30A0A65C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Al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>O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21.50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21.49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21.50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21.55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21.68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21.51</w:t>
      </w:r>
    </w:p>
    <w:p w14:paraId="1E1AE619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FeO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32.21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30.80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31.30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28.41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27.82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28.60</w:t>
      </w:r>
    </w:p>
    <w:p w14:paraId="08FA1C49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MnO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1.21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0.86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0.70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0.65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0.77</w:t>
      </w:r>
    </w:p>
    <w:p w14:paraId="7E1BCFC4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MgO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5.89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7.56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6.77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6.99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6.79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6.86</w:t>
      </w:r>
    </w:p>
    <w:p w14:paraId="0BFE9BB3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CaO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1.56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1.41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1.67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4.38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5.33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4.32</w:t>
      </w:r>
    </w:p>
    <w:p w14:paraId="41A7E17E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Na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>O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</w:p>
    <w:p w14:paraId="608272D7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K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>O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</w:p>
    <w:p w14:paraId="077C9AAB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Cr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>O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0.02</w:t>
      </w:r>
    </w:p>
    <w:p w14:paraId="52464F90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>
        <w:rPr>
          <w:rFonts w:eastAsia="Times New Roman"/>
          <w:color w:val="000000"/>
          <w:sz w:val="20"/>
          <w:szCs w:val="20"/>
          <w:lang w:val="en-GB"/>
        </w:rPr>
        <w:t>Sum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99.63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100.03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100.16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99.93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100.35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99.47</w:t>
      </w:r>
    </w:p>
    <w:p w14:paraId="6E671F0D" w14:textId="77777777" w:rsidR="00952848" w:rsidRPr="00F11C88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i/>
          <w:color w:val="000000"/>
          <w:sz w:val="20"/>
          <w:szCs w:val="20"/>
        </w:rPr>
      </w:pPr>
      <w:r w:rsidRPr="00F11C88">
        <w:rPr>
          <w:rFonts w:eastAsia="Times New Roman"/>
          <w:i/>
          <w:color w:val="000000"/>
          <w:sz w:val="20"/>
          <w:szCs w:val="20"/>
        </w:rPr>
        <w:t xml:space="preserve">Structural </w:t>
      </w:r>
      <w:proofErr w:type="spellStart"/>
      <w:r w:rsidRPr="00F11C88">
        <w:rPr>
          <w:rFonts w:eastAsia="Times New Roman"/>
          <w:i/>
          <w:color w:val="000000"/>
          <w:sz w:val="20"/>
          <w:szCs w:val="20"/>
        </w:rPr>
        <w:t>formulae</w:t>
      </w:r>
      <w:proofErr w:type="spellEnd"/>
      <w:r w:rsidRPr="00F11C88">
        <w:rPr>
          <w:rFonts w:eastAsia="Times New Roman"/>
          <w:i/>
          <w:color w:val="000000"/>
          <w:sz w:val="20"/>
          <w:szCs w:val="20"/>
        </w:rPr>
        <w:t xml:space="preserve"> (12 </w:t>
      </w:r>
      <w:proofErr w:type="spellStart"/>
      <w:r w:rsidRPr="00F11C88">
        <w:rPr>
          <w:rFonts w:eastAsia="Times New Roman"/>
          <w:i/>
          <w:color w:val="000000"/>
          <w:sz w:val="20"/>
          <w:szCs w:val="20"/>
        </w:rPr>
        <w:t>oxygens</w:t>
      </w:r>
      <w:proofErr w:type="spellEnd"/>
      <w:r w:rsidRPr="00F11C88">
        <w:rPr>
          <w:rFonts w:eastAsia="Times New Roman"/>
          <w:i/>
          <w:color w:val="000000"/>
          <w:sz w:val="20"/>
          <w:szCs w:val="20"/>
        </w:rPr>
        <w:t>)</w:t>
      </w:r>
    </w:p>
    <w:p w14:paraId="051F2A77" w14:textId="77777777" w:rsidR="00952848" w:rsidRPr="00F11C88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t>Si</w:t>
      </w:r>
      <w:r w:rsidRPr="00F11C88">
        <w:rPr>
          <w:rFonts w:eastAsia="Times New Roman"/>
          <w:color w:val="000000"/>
          <w:sz w:val="20"/>
          <w:szCs w:val="20"/>
        </w:rPr>
        <w:tab/>
        <w:t>2.96</w:t>
      </w:r>
      <w:r w:rsidRPr="00F11C88">
        <w:rPr>
          <w:rFonts w:eastAsia="Times New Roman"/>
          <w:color w:val="000000"/>
          <w:sz w:val="20"/>
          <w:szCs w:val="20"/>
        </w:rPr>
        <w:tab/>
        <w:t>2.96</w:t>
      </w:r>
      <w:r w:rsidRPr="00F11C88">
        <w:rPr>
          <w:rFonts w:eastAsia="Times New Roman"/>
          <w:color w:val="000000"/>
          <w:sz w:val="20"/>
          <w:szCs w:val="20"/>
        </w:rPr>
        <w:tab/>
        <w:t>2.97</w:t>
      </w:r>
      <w:r w:rsidRPr="00F11C88">
        <w:rPr>
          <w:rFonts w:eastAsia="Times New Roman"/>
          <w:color w:val="000000"/>
          <w:sz w:val="20"/>
          <w:szCs w:val="20"/>
        </w:rPr>
        <w:tab/>
        <w:t>2.95</w:t>
      </w:r>
      <w:r w:rsidRPr="00F11C88">
        <w:rPr>
          <w:rFonts w:eastAsia="Times New Roman"/>
          <w:color w:val="000000"/>
          <w:sz w:val="20"/>
          <w:szCs w:val="20"/>
        </w:rPr>
        <w:tab/>
        <w:t>2.95</w:t>
      </w:r>
      <w:r w:rsidRPr="00F11C88">
        <w:rPr>
          <w:rFonts w:eastAsia="Times New Roman"/>
          <w:color w:val="000000"/>
          <w:sz w:val="20"/>
          <w:szCs w:val="20"/>
        </w:rPr>
        <w:tab/>
        <w:t>2.94</w:t>
      </w:r>
    </w:p>
    <w:p w14:paraId="17ACCAB6" w14:textId="77777777" w:rsidR="00952848" w:rsidRPr="00F11C88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</w:rPr>
      </w:pPr>
      <w:proofErr w:type="spellStart"/>
      <w:r w:rsidRPr="00F11C88">
        <w:rPr>
          <w:rFonts w:eastAsia="Times New Roman"/>
          <w:color w:val="000000"/>
          <w:sz w:val="20"/>
          <w:szCs w:val="20"/>
        </w:rPr>
        <w:t>Al</w:t>
      </w:r>
      <w:r w:rsidRPr="00F11C88">
        <w:rPr>
          <w:rFonts w:eastAsia="Times New Roman"/>
          <w:color w:val="000000"/>
          <w:sz w:val="20"/>
          <w:szCs w:val="20"/>
          <w:vertAlign w:val="superscript"/>
        </w:rPr>
        <w:t>IV</w:t>
      </w:r>
      <w:proofErr w:type="spellEnd"/>
      <w:r w:rsidRPr="00F11C88">
        <w:rPr>
          <w:rFonts w:eastAsia="Times New Roman"/>
          <w:color w:val="000000"/>
          <w:sz w:val="20"/>
          <w:szCs w:val="20"/>
        </w:rPr>
        <w:tab/>
        <w:t>0.04</w:t>
      </w:r>
      <w:r w:rsidRPr="00F11C88">
        <w:rPr>
          <w:rFonts w:eastAsia="Times New Roman"/>
          <w:color w:val="000000"/>
          <w:sz w:val="20"/>
          <w:szCs w:val="20"/>
        </w:rPr>
        <w:tab/>
        <w:t>0.04</w:t>
      </w:r>
      <w:r w:rsidRPr="00F11C88">
        <w:rPr>
          <w:rFonts w:eastAsia="Times New Roman"/>
          <w:color w:val="000000"/>
          <w:sz w:val="20"/>
          <w:szCs w:val="20"/>
        </w:rPr>
        <w:tab/>
        <w:t>0.03</w:t>
      </w:r>
      <w:r w:rsidRPr="00F11C88">
        <w:rPr>
          <w:rFonts w:eastAsia="Times New Roman"/>
          <w:color w:val="000000"/>
          <w:sz w:val="20"/>
          <w:szCs w:val="20"/>
        </w:rPr>
        <w:tab/>
        <w:t>0.05</w:t>
      </w:r>
      <w:r w:rsidRPr="00F11C88">
        <w:rPr>
          <w:rFonts w:eastAsia="Times New Roman"/>
          <w:color w:val="000000"/>
          <w:sz w:val="20"/>
          <w:szCs w:val="20"/>
        </w:rPr>
        <w:tab/>
        <w:t>0.05</w:t>
      </w:r>
      <w:r w:rsidRPr="00F11C88">
        <w:rPr>
          <w:rFonts w:eastAsia="Times New Roman"/>
          <w:color w:val="000000"/>
          <w:sz w:val="20"/>
          <w:szCs w:val="20"/>
        </w:rPr>
        <w:tab/>
        <w:t>0.06</w:t>
      </w:r>
    </w:p>
    <w:p w14:paraId="5AE9536D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Al</w:t>
      </w:r>
      <w:r w:rsidRPr="00204B34">
        <w:rPr>
          <w:rFonts w:eastAsia="Times New Roman"/>
          <w:color w:val="000000"/>
          <w:sz w:val="20"/>
          <w:szCs w:val="20"/>
          <w:vertAlign w:val="superscript"/>
          <w:lang w:val="en-GB"/>
        </w:rPr>
        <w:t>VI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1.97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1.95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1.96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1.94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1.94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1.93</w:t>
      </w:r>
    </w:p>
    <w:p w14:paraId="443255FD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Ti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</w:p>
    <w:p w14:paraId="5A199922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Cr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0.00</w:t>
      </w:r>
    </w:p>
    <w:p w14:paraId="23149F78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Fe</w:t>
      </w:r>
      <w:r w:rsidRPr="00204B34">
        <w:rPr>
          <w:rFonts w:eastAsia="Times New Roman"/>
          <w:color w:val="000000"/>
          <w:sz w:val="20"/>
          <w:szCs w:val="20"/>
          <w:vertAlign w:val="superscript"/>
          <w:lang w:val="en-GB"/>
        </w:rPr>
        <w:t>3+*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0.05</w:t>
      </w:r>
    </w:p>
    <w:p w14:paraId="69368A92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Fe</w:t>
      </w:r>
      <w:r w:rsidRPr="00204B34">
        <w:rPr>
          <w:rFonts w:eastAsia="Times New Roman"/>
          <w:color w:val="000000"/>
          <w:sz w:val="20"/>
          <w:szCs w:val="20"/>
          <w:vertAlign w:val="superscript"/>
          <w:lang w:val="en-GB"/>
        </w:rPr>
        <w:t>2+*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2.12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1.97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2.02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1.81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1.76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1.83</w:t>
      </w:r>
    </w:p>
    <w:p w14:paraId="6C6EE3EB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proofErr w:type="spellStart"/>
      <w:r w:rsidRPr="00204B34">
        <w:rPr>
          <w:rFonts w:eastAsia="Times New Roman"/>
          <w:color w:val="000000"/>
          <w:sz w:val="20"/>
          <w:szCs w:val="20"/>
          <w:lang w:val="en-GB"/>
        </w:rPr>
        <w:t>Mn</w:t>
      </w:r>
      <w:proofErr w:type="spellEnd"/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0.08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0.07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0.05</w:t>
      </w:r>
    </w:p>
    <w:p w14:paraId="752AA940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Mg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0.70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0.88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0.79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0.81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0.79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0.80</w:t>
      </w:r>
    </w:p>
    <w:p w14:paraId="00ABF843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eastAsia="Times New Roman"/>
          <w:color w:val="000000"/>
          <w:sz w:val="20"/>
          <w:szCs w:val="20"/>
          <w:lang w:val="en-GB"/>
        </w:rPr>
        <w:t>Ca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0.13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0.12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0.14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0.37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0.44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0.36</w:t>
      </w:r>
    </w:p>
    <w:p w14:paraId="605FC721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r w:rsidRPr="00204B34">
        <w:rPr>
          <w:rFonts w:ascii="Symbol" w:eastAsia="Times New Roman" w:hAnsi="Symbol"/>
          <w:color w:val="000000"/>
          <w:sz w:val="20"/>
          <w:szCs w:val="20"/>
          <w:lang w:val="en-GB"/>
        </w:rPr>
        <w:t>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cat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8.03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8.03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8.02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8.03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8.03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8.04</w:t>
      </w:r>
    </w:p>
    <w:p w14:paraId="55671DF2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proofErr w:type="spellStart"/>
      <w:r w:rsidRPr="00204B34">
        <w:rPr>
          <w:rFonts w:eastAsia="Times New Roman"/>
          <w:color w:val="000000"/>
          <w:sz w:val="20"/>
          <w:szCs w:val="20"/>
          <w:lang w:val="en-GB"/>
        </w:rPr>
        <w:t>X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Alm</w:t>
      </w:r>
      <w:proofErr w:type="spellEnd"/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0.70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0.65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0.67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0.60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0.58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0.60</w:t>
      </w:r>
    </w:p>
    <w:p w14:paraId="6FF4B3DD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proofErr w:type="spellStart"/>
      <w:r w:rsidRPr="00204B34">
        <w:rPr>
          <w:rFonts w:eastAsia="Times New Roman"/>
          <w:color w:val="000000"/>
          <w:sz w:val="20"/>
          <w:szCs w:val="20"/>
          <w:lang w:val="en-GB"/>
        </w:rPr>
        <w:t>X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Spes</w:t>
      </w:r>
      <w:proofErr w:type="spellEnd"/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0.01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0.02</w:t>
      </w:r>
    </w:p>
    <w:p w14:paraId="19A51528" w14:textId="77777777" w:rsidR="00952848" w:rsidRPr="00204B34" w:rsidRDefault="00952848" w:rsidP="00B27A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-6"/>
        <w:rPr>
          <w:rFonts w:eastAsia="Times New Roman"/>
          <w:color w:val="000000"/>
          <w:sz w:val="20"/>
          <w:szCs w:val="20"/>
          <w:lang w:val="en-GB"/>
        </w:rPr>
      </w:pPr>
      <w:proofErr w:type="spellStart"/>
      <w:r w:rsidRPr="00204B34">
        <w:rPr>
          <w:rFonts w:eastAsia="Times New Roman"/>
          <w:color w:val="000000"/>
          <w:sz w:val="20"/>
          <w:szCs w:val="20"/>
          <w:lang w:val="en-GB"/>
        </w:rPr>
        <w:t>X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Prp</w:t>
      </w:r>
      <w:proofErr w:type="spellEnd"/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0.23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0.29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0.26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0.27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0.26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0.26</w:t>
      </w:r>
    </w:p>
    <w:p w14:paraId="6D295A59" w14:textId="77777777" w:rsidR="00952848" w:rsidRPr="00204B34" w:rsidRDefault="00952848" w:rsidP="00B27A48">
      <w:pPr>
        <w:pBdr>
          <w:bottom w:val="single" w:sz="4" w:space="1" w:color="auto"/>
        </w:pBd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</w:tabs>
        <w:ind w:left="55" w:right="3254"/>
        <w:rPr>
          <w:rFonts w:eastAsia="Times New Roman"/>
          <w:color w:val="000000"/>
          <w:sz w:val="20"/>
          <w:szCs w:val="20"/>
          <w:lang w:val="en-GB"/>
        </w:rPr>
      </w:pPr>
      <w:proofErr w:type="spellStart"/>
      <w:r w:rsidRPr="00204B34">
        <w:rPr>
          <w:rFonts w:eastAsia="Times New Roman"/>
          <w:color w:val="000000"/>
          <w:sz w:val="20"/>
          <w:szCs w:val="20"/>
          <w:lang w:val="en-GB"/>
        </w:rPr>
        <w:t>X</w:t>
      </w:r>
      <w:r w:rsidRPr="00204B34">
        <w:rPr>
          <w:rFonts w:eastAsia="Times New Roman"/>
          <w:color w:val="000000"/>
          <w:sz w:val="20"/>
          <w:szCs w:val="20"/>
          <w:vertAlign w:val="subscript"/>
          <w:lang w:val="en-GB"/>
        </w:rPr>
        <w:t>Gros</w:t>
      </w:r>
      <w:proofErr w:type="spellEnd"/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0.04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0.05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0.12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0.15</w:t>
      </w:r>
      <w:r w:rsidRPr="00204B34">
        <w:rPr>
          <w:rFonts w:eastAsia="Times New Roman"/>
          <w:color w:val="000000"/>
          <w:sz w:val="20"/>
          <w:szCs w:val="20"/>
          <w:lang w:val="en-GB"/>
        </w:rPr>
        <w:tab/>
        <w:t>0.12</w:t>
      </w:r>
    </w:p>
    <w:p w14:paraId="79DD8F8C" w14:textId="228C302E" w:rsidR="00B44272" w:rsidRDefault="002B30F5" w:rsidP="00BF7395">
      <w:pPr>
        <w:ind w:right="-6"/>
        <w:rPr>
          <w:rFonts w:ascii="Calibri" w:eastAsia="Times New Roman" w:hAnsi="Calibri"/>
          <w:i/>
          <w:color w:val="000000"/>
          <w:sz w:val="18"/>
          <w:szCs w:val="18"/>
          <w:lang w:val="en-GB"/>
        </w:rPr>
      </w:pPr>
      <w:r>
        <w:rPr>
          <w:rFonts w:ascii="Calibri" w:eastAsia="Times New Roman" w:hAnsi="Calibri"/>
          <w:i/>
          <w:color w:val="000000"/>
          <w:sz w:val="18"/>
          <w:szCs w:val="18"/>
          <w:lang w:val="en-GB"/>
        </w:rPr>
        <w:t xml:space="preserve">* </w:t>
      </w:r>
      <w:r w:rsidRPr="002B30F5">
        <w:rPr>
          <w:rFonts w:ascii="Calibri" w:eastAsia="Times New Roman" w:hAnsi="Calibri"/>
          <w:i/>
          <w:color w:val="000000"/>
          <w:sz w:val="18"/>
          <w:szCs w:val="18"/>
          <w:lang w:val="en-GB"/>
        </w:rPr>
        <w:t>Fe</w:t>
      </w:r>
      <w:r w:rsidRPr="002B30F5">
        <w:rPr>
          <w:rFonts w:ascii="Calibri" w:eastAsia="Times New Roman" w:hAnsi="Calibri"/>
          <w:i/>
          <w:color w:val="000000"/>
          <w:sz w:val="18"/>
          <w:szCs w:val="18"/>
          <w:vertAlign w:val="superscript"/>
          <w:lang w:val="en-GB"/>
        </w:rPr>
        <w:t>2+</w:t>
      </w:r>
      <w:r w:rsidRPr="002B30F5">
        <w:rPr>
          <w:rFonts w:ascii="Calibri" w:eastAsia="Times New Roman" w:hAnsi="Calibri"/>
          <w:i/>
          <w:color w:val="000000"/>
          <w:sz w:val="18"/>
          <w:szCs w:val="18"/>
          <w:lang w:val="en-GB"/>
        </w:rPr>
        <w:t>/Fe</w:t>
      </w:r>
      <w:r w:rsidRPr="002B30F5">
        <w:rPr>
          <w:rFonts w:ascii="Calibri" w:eastAsia="Times New Roman" w:hAnsi="Calibri"/>
          <w:i/>
          <w:color w:val="000000"/>
          <w:sz w:val="18"/>
          <w:szCs w:val="18"/>
          <w:vertAlign w:val="superscript"/>
          <w:lang w:val="en-GB"/>
        </w:rPr>
        <w:t>3+</w:t>
      </w:r>
      <w:r w:rsidRPr="002B30F5">
        <w:rPr>
          <w:rFonts w:ascii="Calibri" w:eastAsia="Times New Roman" w:hAnsi="Calibri"/>
          <w:i/>
          <w:color w:val="000000"/>
          <w:sz w:val="18"/>
          <w:szCs w:val="18"/>
          <w:lang w:val="en-GB"/>
        </w:rPr>
        <w:t xml:space="preserve"> calculated assuming full site occupancy.</w:t>
      </w:r>
    </w:p>
    <w:p w14:paraId="5E8F6DC9" w14:textId="77777777" w:rsidR="00952848" w:rsidRPr="00952848" w:rsidRDefault="00952848" w:rsidP="00BF7395">
      <w:pPr>
        <w:tabs>
          <w:tab w:val="left" w:pos="1346"/>
          <w:tab w:val="left" w:pos="2197"/>
          <w:tab w:val="left" w:pos="2977"/>
          <w:tab w:val="left" w:pos="3756"/>
          <w:tab w:val="left" w:pos="4606"/>
          <w:tab w:val="left" w:pos="5387"/>
          <w:tab w:val="left" w:pos="6166"/>
          <w:tab w:val="left" w:pos="7016"/>
        </w:tabs>
        <w:ind w:left="75" w:right="-6"/>
        <w:rPr>
          <w:rFonts w:eastAsia="Times New Roman" w:cs="Arial"/>
          <w:b/>
          <w:color w:val="000000"/>
          <w:lang w:val="en-US"/>
        </w:rPr>
      </w:pPr>
    </w:p>
    <w:p w14:paraId="3545455C" w14:textId="60EF7CB1" w:rsidR="00952848" w:rsidRPr="004766D3" w:rsidRDefault="00952848" w:rsidP="00952848">
      <w:pPr>
        <w:pBdr>
          <w:top w:val="single" w:sz="4" w:space="1" w:color="auto"/>
        </w:pBdr>
        <w:tabs>
          <w:tab w:val="left" w:pos="1346"/>
          <w:tab w:val="left" w:pos="2197"/>
          <w:tab w:val="left" w:pos="2977"/>
          <w:tab w:val="left" w:pos="3756"/>
          <w:tab w:val="left" w:pos="4606"/>
          <w:tab w:val="left" w:pos="5387"/>
          <w:tab w:val="left" w:pos="6166"/>
          <w:tab w:val="left" w:pos="7016"/>
        </w:tabs>
        <w:ind w:left="75" w:right="1411"/>
        <w:rPr>
          <w:rFonts w:eastAsia="Times New Roman" w:cs="Arial"/>
          <w:color w:val="000000"/>
          <w:sz w:val="20"/>
          <w:szCs w:val="20"/>
          <w:lang w:val="en-US"/>
        </w:rPr>
      </w:pPr>
      <w:r w:rsidRPr="004766D3">
        <w:rPr>
          <w:rFonts w:eastAsia="Times New Roman" w:cs="Arial"/>
          <w:b/>
          <w:color w:val="000000"/>
          <w:sz w:val="20"/>
          <w:szCs w:val="20"/>
          <w:lang w:val="en-US"/>
        </w:rPr>
        <w:lastRenderedPageBreak/>
        <w:t>Biotite</w:t>
      </w:r>
      <w:r w:rsidRPr="004766D3">
        <w:rPr>
          <w:rFonts w:eastAsia="Times New Roman"/>
          <w:b/>
          <w:color w:val="000000"/>
          <w:sz w:val="20"/>
          <w:szCs w:val="20"/>
          <w:lang w:val="en-GB"/>
        </w:rPr>
        <w:t xml:space="preserve"> (NB14-01)</w:t>
      </w:r>
    </w:p>
    <w:p w14:paraId="5C0A0FF5" w14:textId="2F2EF1F5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Anal. n°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8/1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9/1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17/1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20/1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28/1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32/1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35/1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36/1</w:t>
      </w:r>
    </w:p>
    <w:p w14:paraId="09131A53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SiO</w:t>
      </w:r>
      <w:r w:rsidRPr="00F11C88">
        <w:rPr>
          <w:rFonts w:eastAsia="Times New Roman" w:cs="Arial"/>
          <w:color w:val="000000"/>
          <w:sz w:val="20"/>
          <w:szCs w:val="20"/>
          <w:vertAlign w:val="subscript"/>
          <w:lang w:val="en-US"/>
        </w:rPr>
        <w:t>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34.66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35.61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35.74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35.27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35.51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35.10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35.47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35.67</w:t>
      </w:r>
    </w:p>
    <w:p w14:paraId="3CE5A058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Al</w:t>
      </w:r>
      <w:r w:rsidRPr="00F11C88">
        <w:rPr>
          <w:rFonts w:eastAsia="Times New Roman" w:cs="Arial"/>
          <w:color w:val="000000"/>
          <w:sz w:val="20"/>
          <w:szCs w:val="20"/>
          <w:vertAlign w:val="subscript"/>
          <w:lang w:val="en-US"/>
        </w:rPr>
        <w:t>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>O</w:t>
      </w:r>
      <w:r w:rsidRPr="00F11C88">
        <w:rPr>
          <w:rFonts w:eastAsia="Times New Roman" w:cs="Arial"/>
          <w:color w:val="000000"/>
          <w:sz w:val="20"/>
          <w:szCs w:val="20"/>
          <w:vertAlign w:val="subscript"/>
          <w:lang w:val="en-US"/>
        </w:rPr>
        <w:t>3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15.96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16.77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16.77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16.27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16.66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16.33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16.22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16.48</w:t>
      </w:r>
    </w:p>
    <w:p w14:paraId="504520AA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TiO</w:t>
      </w:r>
      <w:r w:rsidRPr="00F11C88">
        <w:rPr>
          <w:rFonts w:eastAsia="Times New Roman" w:cs="Arial"/>
          <w:color w:val="000000"/>
          <w:sz w:val="20"/>
          <w:szCs w:val="20"/>
          <w:vertAlign w:val="subscript"/>
          <w:lang w:val="en-US"/>
        </w:rPr>
        <w:t>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5.26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5.58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5.23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5.31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4.95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4.92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5.40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5.15</w:t>
      </w:r>
    </w:p>
    <w:p w14:paraId="07030BA7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FeO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16.22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16.30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16.27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16.25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15.28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16.30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16.58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16.03</w:t>
      </w:r>
    </w:p>
    <w:p w14:paraId="1AE2BCBE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MnO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0.04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0.04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0.05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0.04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0.00</w:t>
      </w:r>
    </w:p>
    <w:p w14:paraId="076F8BE9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MgO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11.47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10.99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11.48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11.22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12.17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11.28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11.22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11.15</w:t>
      </w:r>
    </w:p>
    <w:p w14:paraId="5D5716AD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CaO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0.06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0.02</w:t>
      </w:r>
    </w:p>
    <w:p w14:paraId="710DCB0E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Cr</w:t>
      </w:r>
      <w:r w:rsidRPr="00F11C88">
        <w:rPr>
          <w:rFonts w:eastAsia="Times New Roman" w:cs="Arial"/>
          <w:color w:val="000000"/>
          <w:sz w:val="20"/>
          <w:szCs w:val="20"/>
          <w:vertAlign w:val="subscript"/>
          <w:lang w:val="en-US"/>
        </w:rPr>
        <w:t>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>O</w:t>
      </w:r>
      <w:r w:rsidRPr="00F11C88">
        <w:rPr>
          <w:rFonts w:eastAsia="Times New Roman" w:cs="Arial"/>
          <w:color w:val="000000"/>
          <w:sz w:val="20"/>
          <w:szCs w:val="20"/>
          <w:vertAlign w:val="subscript"/>
          <w:lang w:val="en-US"/>
        </w:rPr>
        <w:t>3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0.08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0.06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0.08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0.06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0.09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0.09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0.07</w:t>
      </w:r>
    </w:p>
    <w:p w14:paraId="3933BA9E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Na</w:t>
      </w:r>
      <w:r w:rsidRPr="00F11C88">
        <w:rPr>
          <w:rFonts w:eastAsia="Times New Roman" w:cs="Arial"/>
          <w:color w:val="000000"/>
          <w:sz w:val="20"/>
          <w:szCs w:val="20"/>
          <w:vertAlign w:val="subscript"/>
          <w:lang w:val="en-US"/>
        </w:rPr>
        <w:t>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>O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0.08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0.09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0.11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0.09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0.10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0.15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0.11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0.12</w:t>
      </w:r>
    </w:p>
    <w:p w14:paraId="108B13D9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K</w:t>
      </w:r>
      <w:r w:rsidRPr="00F11C88">
        <w:rPr>
          <w:rFonts w:eastAsia="Times New Roman" w:cs="Arial"/>
          <w:color w:val="000000"/>
          <w:sz w:val="20"/>
          <w:szCs w:val="20"/>
          <w:vertAlign w:val="subscript"/>
          <w:lang w:val="en-US"/>
        </w:rPr>
        <w:t>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>O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9.44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9.62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9.72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9.53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9.65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9.49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9.71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9.40</w:t>
      </w:r>
    </w:p>
    <w:p w14:paraId="42851425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  <w:lang w:val="en-US"/>
        </w:rPr>
      </w:pPr>
      <w:r w:rsidRPr="00F11C88">
        <w:rPr>
          <w:rFonts w:eastAsia="Times New Roman" w:cs="Arial"/>
          <w:color w:val="000000"/>
          <w:sz w:val="20"/>
          <w:szCs w:val="20"/>
          <w:lang w:val="en-US"/>
        </w:rPr>
        <w:t>Sum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93.22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95.07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95.45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94.02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94.40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93.75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94.82</w:t>
      </w:r>
      <w:r w:rsidRPr="00F11C88">
        <w:rPr>
          <w:rFonts w:eastAsia="Times New Roman" w:cs="Arial"/>
          <w:color w:val="000000"/>
          <w:sz w:val="20"/>
          <w:szCs w:val="20"/>
          <w:lang w:val="en-US"/>
        </w:rPr>
        <w:tab/>
        <w:t>94.09</w:t>
      </w:r>
    </w:p>
    <w:p w14:paraId="18CF4247" w14:textId="77777777" w:rsidR="00952848" w:rsidRPr="00F11C88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8"/>
          <w:szCs w:val="8"/>
          <w:lang w:val="en-US"/>
        </w:rPr>
      </w:pPr>
      <w:r w:rsidRPr="00F11C88">
        <w:rPr>
          <w:rFonts w:eastAsia="Times New Roman"/>
          <w:i/>
          <w:color w:val="000000"/>
          <w:sz w:val="20"/>
          <w:szCs w:val="20"/>
          <w:lang w:val="en-US"/>
        </w:rPr>
        <w:t>Structural formulae (12 oxygens)</w:t>
      </w:r>
    </w:p>
    <w:p w14:paraId="04CB4793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Si</w:t>
      </w:r>
      <w:r w:rsidRPr="00B44272">
        <w:rPr>
          <w:rFonts w:eastAsia="Times New Roman" w:cs="Arial"/>
          <w:color w:val="000000"/>
          <w:sz w:val="20"/>
          <w:szCs w:val="20"/>
        </w:rPr>
        <w:tab/>
        <w:t>5.36</w:t>
      </w:r>
      <w:r w:rsidRPr="00B44272">
        <w:rPr>
          <w:rFonts w:eastAsia="Times New Roman" w:cs="Arial"/>
          <w:color w:val="000000"/>
          <w:sz w:val="20"/>
          <w:szCs w:val="20"/>
        </w:rPr>
        <w:tab/>
        <w:t>5.38</w:t>
      </w:r>
      <w:r w:rsidRPr="00B44272">
        <w:rPr>
          <w:rFonts w:eastAsia="Times New Roman" w:cs="Arial"/>
          <w:color w:val="000000"/>
          <w:sz w:val="20"/>
          <w:szCs w:val="20"/>
        </w:rPr>
        <w:tab/>
        <w:t>5.38</w:t>
      </w:r>
      <w:r w:rsidRPr="00B44272">
        <w:rPr>
          <w:rFonts w:eastAsia="Times New Roman" w:cs="Arial"/>
          <w:color w:val="000000"/>
          <w:sz w:val="20"/>
          <w:szCs w:val="20"/>
        </w:rPr>
        <w:tab/>
        <w:t>5.39</w:t>
      </w:r>
      <w:r w:rsidRPr="00B44272">
        <w:rPr>
          <w:rFonts w:eastAsia="Times New Roman" w:cs="Arial"/>
          <w:color w:val="000000"/>
          <w:sz w:val="20"/>
          <w:szCs w:val="20"/>
        </w:rPr>
        <w:tab/>
        <w:t>5.38</w:t>
      </w:r>
      <w:r w:rsidRPr="00B44272">
        <w:rPr>
          <w:rFonts w:eastAsia="Times New Roman" w:cs="Arial"/>
          <w:color w:val="000000"/>
          <w:sz w:val="20"/>
          <w:szCs w:val="20"/>
        </w:rPr>
        <w:tab/>
        <w:t>5.39</w:t>
      </w:r>
      <w:r w:rsidRPr="00B44272">
        <w:rPr>
          <w:rFonts w:eastAsia="Times New Roman" w:cs="Arial"/>
          <w:color w:val="000000"/>
          <w:sz w:val="20"/>
          <w:szCs w:val="20"/>
        </w:rPr>
        <w:tab/>
        <w:t>5.39</w:t>
      </w:r>
      <w:r w:rsidRPr="00B44272">
        <w:rPr>
          <w:rFonts w:eastAsia="Times New Roman" w:cs="Arial"/>
          <w:color w:val="000000"/>
          <w:sz w:val="20"/>
          <w:szCs w:val="20"/>
        </w:rPr>
        <w:tab/>
        <w:t>5.43</w:t>
      </w:r>
    </w:p>
    <w:p w14:paraId="058595EB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proofErr w:type="spellStart"/>
      <w:r w:rsidRPr="00B44272">
        <w:rPr>
          <w:rFonts w:eastAsia="Times New Roman" w:cs="Arial"/>
          <w:color w:val="000000"/>
          <w:sz w:val="20"/>
          <w:szCs w:val="20"/>
        </w:rPr>
        <w:t>Al</w:t>
      </w:r>
      <w:r w:rsidRPr="00B44272">
        <w:rPr>
          <w:rFonts w:eastAsia="Times New Roman" w:cs="Arial"/>
          <w:color w:val="000000"/>
          <w:sz w:val="20"/>
          <w:szCs w:val="20"/>
          <w:vertAlign w:val="superscript"/>
        </w:rPr>
        <w:t>IV</w:t>
      </w:r>
      <w:proofErr w:type="spellEnd"/>
      <w:r w:rsidRPr="00B44272">
        <w:rPr>
          <w:rFonts w:eastAsia="Times New Roman" w:cs="Arial"/>
          <w:color w:val="000000"/>
          <w:sz w:val="20"/>
          <w:szCs w:val="20"/>
        </w:rPr>
        <w:tab/>
        <w:t>2.64</w:t>
      </w:r>
      <w:r w:rsidRPr="00B44272">
        <w:rPr>
          <w:rFonts w:eastAsia="Times New Roman" w:cs="Arial"/>
          <w:color w:val="000000"/>
          <w:sz w:val="20"/>
          <w:szCs w:val="20"/>
        </w:rPr>
        <w:tab/>
        <w:t>2.62</w:t>
      </w:r>
      <w:r w:rsidRPr="00B44272">
        <w:rPr>
          <w:rFonts w:eastAsia="Times New Roman" w:cs="Arial"/>
          <w:color w:val="000000"/>
          <w:sz w:val="20"/>
          <w:szCs w:val="20"/>
        </w:rPr>
        <w:tab/>
        <w:t>2.62</w:t>
      </w:r>
      <w:r w:rsidRPr="00B44272">
        <w:rPr>
          <w:rFonts w:eastAsia="Times New Roman" w:cs="Arial"/>
          <w:color w:val="000000"/>
          <w:sz w:val="20"/>
          <w:szCs w:val="20"/>
        </w:rPr>
        <w:tab/>
        <w:t>2.61</w:t>
      </w:r>
      <w:r w:rsidRPr="00B44272">
        <w:rPr>
          <w:rFonts w:eastAsia="Times New Roman" w:cs="Arial"/>
          <w:color w:val="000000"/>
          <w:sz w:val="20"/>
          <w:szCs w:val="20"/>
        </w:rPr>
        <w:tab/>
        <w:t>2.62</w:t>
      </w:r>
      <w:r w:rsidRPr="00B44272">
        <w:rPr>
          <w:rFonts w:eastAsia="Times New Roman" w:cs="Arial"/>
          <w:color w:val="000000"/>
          <w:sz w:val="20"/>
          <w:szCs w:val="20"/>
        </w:rPr>
        <w:tab/>
        <w:t>2.61</w:t>
      </w:r>
      <w:r w:rsidRPr="00B44272">
        <w:rPr>
          <w:rFonts w:eastAsia="Times New Roman" w:cs="Arial"/>
          <w:color w:val="000000"/>
          <w:sz w:val="20"/>
          <w:szCs w:val="20"/>
        </w:rPr>
        <w:tab/>
        <w:t>2.61</w:t>
      </w:r>
      <w:r w:rsidRPr="00B44272">
        <w:rPr>
          <w:rFonts w:eastAsia="Times New Roman" w:cs="Arial"/>
          <w:color w:val="000000"/>
          <w:sz w:val="20"/>
          <w:szCs w:val="20"/>
        </w:rPr>
        <w:tab/>
        <w:t>2.57</w:t>
      </w:r>
    </w:p>
    <w:p w14:paraId="70D4FEBB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Z</w:t>
      </w:r>
      <w:r w:rsidRPr="00B44272">
        <w:rPr>
          <w:rFonts w:eastAsia="Times New Roman" w:cs="Arial"/>
          <w:color w:val="000000"/>
          <w:sz w:val="20"/>
          <w:szCs w:val="20"/>
        </w:rPr>
        <w:tab/>
        <w:t>8.00</w:t>
      </w:r>
      <w:r w:rsidRPr="00B44272">
        <w:rPr>
          <w:rFonts w:eastAsia="Times New Roman" w:cs="Arial"/>
          <w:color w:val="000000"/>
          <w:sz w:val="20"/>
          <w:szCs w:val="20"/>
        </w:rPr>
        <w:tab/>
        <w:t>8.00</w:t>
      </w:r>
      <w:r w:rsidRPr="00B44272">
        <w:rPr>
          <w:rFonts w:eastAsia="Times New Roman" w:cs="Arial"/>
          <w:color w:val="000000"/>
          <w:sz w:val="20"/>
          <w:szCs w:val="20"/>
        </w:rPr>
        <w:tab/>
        <w:t>8.00</w:t>
      </w:r>
      <w:r w:rsidRPr="00B44272">
        <w:rPr>
          <w:rFonts w:eastAsia="Times New Roman" w:cs="Arial"/>
          <w:color w:val="000000"/>
          <w:sz w:val="20"/>
          <w:szCs w:val="20"/>
        </w:rPr>
        <w:tab/>
        <w:t>8.00</w:t>
      </w:r>
      <w:r w:rsidRPr="00B44272">
        <w:rPr>
          <w:rFonts w:eastAsia="Times New Roman" w:cs="Arial"/>
          <w:color w:val="000000"/>
          <w:sz w:val="20"/>
          <w:szCs w:val="20"/>
        </w:rPr>
        <w:tab/>
        <w:t>8.00</w:t>
      </w:r>
      <w:r w:rsidRPr="00B44272">
        <w:rPr>
          <w:rFonts w:eastAsia="Times New Roman" w:cs="Arial"/>
          <w:color w:val="000000"/>
          <w:sz w:val="20"/>
          <w:szCs w:val="20"/>
        </w:rPr>
        <w:tab/>
        <w:t>8.00</w:t>
      </w:r>
      <w:r w:rsidRPr="00B44272">
        <w:rPr>
          <w:rFonts w:eastAsia="Times New Roman" w:cs="Arial"/>
          <w:color w:val="000000"/>
          <w:sz w:val="20"/>
          <w:szCs w:val="20"/>
        </w:rPr>
        <w:tab/>
        <w:t>8.00</w:t>
      </w:r>
      <w:r w:rsidRPr="00B44272">
        <w:rPr>
          <w:rFonts w:eastAsia="Times New Roman" w:cs="Arial"/>
          <w:color w:val="000000"/>
          <w:sz w:val="20"/>
          <w:szCs w:val="20"/>
        </w:rPr>
        <w:tab/>
        <w:t>8.00</w:t>
      </w:r>
    </w:p>
    <w:p w14:paraId="363D4C23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Al</w:t>
      </w:r>
      <w:r w:rsidRPr="00B44272">
        <w:rPr>
          <w:rFonts w:eastAsia="Times New Roman" w:cs="Arial"/>
          <w:color w:val="000000"/>
          <w:sz w:val="20"/>
          <w:szCs w:val="20"/>
          <w:vertAlign w:val="superscript"/>
        </w:rPr>
        <w:t>VI</w:t>
      </w:r>
      <w:r w:rsidRPr="00B44272">
        <w:rPr>
          <w:rFonts w:eastAsia="Times New Roman" w:cs="Arial"/>
          <w:color w:val="000000"/>
          <w:sz w:val="20"/>
          <w:szCs w:val="20"/>
        </w:rPr>
        <w:tab/>
        <w:t>0.26</w:t>
      </w:r>
      <w:r w:rsidRPr="00B44272">
        <w:rPr>
          <w:rFonts w:eastAsia="Times New Roman" w:cs="Arial"/>
          <w:color w:val="000000"/>
          <w:sz w:val="20"/>
          <w:szCs w:val="20"/>
        </w:rPr>
        <w:tab/>
        <w:t>0.37</w:t>
      </w:r>
      <w:r w:rsidRPr="00B44272">
        <w:rPr>
          <w:rFonts w:eastAsia="Times New Roman" w:cs="Arial"/>
          <w:color w:val="000000"/>
          <w:sz w:val="20"/>
          <w:szCs w:val="20"/>
        </w:rPr>
        <w:tab/>
        <w:t>0.36</w:t>
      </w:r>
      <w:r w:rsidRPr="00B44272">
        <w:rPr>
          <w:rFonts w:eastAsia="Times New Roman" w:cs="Arial"/>
          <w:color w:val="000000"/>
          <w:sz w:val="20"/>
          <w:szCs w:val="20"/>
        </w:rPr>
        <w:tab/>
        <w:t>0.33</w:t>
      </w:r>
      <w:r w:rsidRPr="00B44272">
        <w:rPr>
          <w:rFonts w:eastAsia="Times New Roman" w:cs="Arial"/>
          <w:color w:val="000000"/>
          <w:sz w:val="20"/>
          <w:szCs w:val="20"/>
        </w:rPr>
        <w:tab/>
        <w:t>0.36</w:t>
      </w:r>
      <w:r w:rsidRPr="00B44272">
        <w:rPr>
          <w:rFonts w:eastAsia="Times New Roman" w:cs="Arial"/>
          <w:color w:val="000000"/>
          <w:sz w:val="20"/>
          <w:szCs w:val="20"/>
        </w:rPr>
        <w:tab/>
        <w:t>0.34</w:t>
      </w:r>
      <w:r w:rsidRPr="00B44272">
        <w:rPr>
          <w:rFonts w:eastAsia="Times New Roman" w:cs="Arial"/>
          <w:color w:val="000000"/>
          <w:sz w:val="20"/>
          <w:szCs w:val="20"/>
        </w:rPr>
        <w:tab/>
        <w:t>0.30</w:t>
      </w:r>
      <w:r w:rsidRPr="00B44272">
        <w:rPr>
          <w:rFonts w:eastAsia="Times New Roman" w:cs="Arial"/>
          <w:color w:val="000000"/>
          <w:sz w:val="20"/>
          <w:szCs w:val="20"/>
        </w:rPr>
        <w:tab/>
        <w:t>0.39</w:t>
      </w:r>
    </w:p>
    <w:p w14:paraId="689EAC76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Cr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</w:p>
    <w:p w14:paraId="2A4B0B3A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Fe</w:t>
      </w:r>
      <w:r w:rsidRPr="00B44272">
        <w:rPr>
          <w:rFonts w:eastAsia="Times New Roman" w:cs="Arial"/>
          <w:color w:val="000000"/>
          <w:sz w:val="20"/>
          <w:szCs w:val="20"/>
        </w:rPr>
        <w:tab/>
        <w:t>2.10</w:t>
      </w:r>
      <w:r w:rsidRPr="00B44272">
        <w:rPr>
          <w:rFonts w:eastAsia="Times New Roman" w:cs="Arial"/>
          <w:color w:val="000000"/>
          <w:sz w:val="20"/>
          <w:szCs w:val="20"/>
        </w:rPr>
        <w:tab/>
        <w:t>2.06</w:t>
      </w:r>
      <w:r w:rsidRPr="00B44272">
        <w:rPr>
          <w:rFonts w:eastAsia="Times New Roman" w:cs="Arial"/>
          <w:color w:val="000000"/>
          <w:sz w:val="20"/>
          <w:szCs w:val="20"/>
        </w:rPr>
        <w:tab/>
        <w:t>2.05</w:t>
      </w:r>
      <w:r w:rsidRPr="00B44272">
        <w:rPr>
          <w:rFonts w:eastAsia="Times New Roman" w:cs="Arial"/>
          <w:color w:val="000000"/>
          <w:sz w:val="20"/>
          <w:szCs w:val="20"/>
        </w:rPr>
        <w:tab/>
        <w:t>2.08</w:t>
      </w:r>
      <w:r w:rsidRPr="00B44272">
        <w:rPr>
          <w:rFonts w:eastAsia="Times New Roman" w:cs="Arial"/>
          <w:color w:val="000000"/>
          <w:sz w:val="20"/>
          <w:szCs w:val="20"/>
        </w:rPr>
        <w:tab/>
        <w:t>1.94</w:t>
      </w:r>
      <w:r w:rsidRPr="00B44272">
        <w:rPr>
          <w:rFonts w:eastAsia="Times New Roman" w:cs="Arial"/>
          <w:color w:val="000000"/>
          <w:sz w:val="20"/>
          <w:szCs w:val="20"/>
        </w:rPr>
        <w:tab/>
        <w:t>2.09</w:t>
      </w:r>
      <w:r w:rsidRPr="00B44272">
        <w:rPr>
          <w:rFonts w:eastAsia="Times New Roman" w:cs="Arial"/>
          <w:color w:val="000000"/>
          <w:sz w:val="20"/>
          <w:szCs w:val="20"/>
        </w:rPr>
        <w:tab/>
        <w:t>2.11</w:t>
      </w:r>
      <w:r w:rsidRPr="00B44272">
        <w:rPr>
          <w:rFonts w:eastAsia="Times New Roman" w:cs="Arial"/>
          <w:color w:val="000000"/>
          <w:sz w:val="20"/>
          <w:szCs w:val="20"/>
        </w:rPr>
        <w:tab/>
        <w:t>2.04</w:t>
      </w:r>
    </w:p>
    <w:p w14:paraId="1BFA7A2D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Ni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</w:p>
    <w:p w14:paraId="732DDC79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Mg</w:t>
      </w:r>
      <w:r w:rsidRPr="00B44272">
        <w:rPr>
          <w:rFonts w:eastAsia="Times New Roman" w:cs="Arial"/>
          <w:color w:val="000000"/>
          <w:sz w:val="20"/>
          <w:szCs w:val="20"/>
        </w:rPr>
        <w:tab/>
        <w:t>2.64</w:t>
      </w:r>
      <w:r w:rsidRPr="00B44272">
        <w:rPr>
          <w:rFonts w:eastAsia="Times New Roman" w:cs="Arial"/>
          <w:color w:val="000000"/>
          <w:sz w:val="20"/>
          <w:szCs w:val="20"/>
        </w:rPr>
        <w:tab/>
        <w:t>2.47</w:t>
      </w:r>
      <w:r w:rsidRPr="00B44272">
        <w:rPr>
          <w:rFonts w:eastAsia="Times New Roman" w:cs="Arial"/>
          <w:color w:val="000000"/>
          <w:sz w:val="20"/>
          <w:szCs w:val="20"/>
        </w:rPr>
        <w:tab/>
        <w:t>2.57</w:t>
      </w:r>
      <w:r w:rsidRPr="00B44272">
        <w:rPr>
          <w:rFonts w:eastAsia="Times New Roman" w:cs="Arial"/>
          <w:color w:val="000000"/>
          <w:sz w:val="20"/>
          <w:szCs w:val="20"/>
        </w:rPr>
        <w:tab/>
        <w:t>2.56</w:t>
      </w:r>
      <w:r w:rsidRPr="00B44272">
        <w:rPr>
          <w:rFonts w:eastAsia="Times New Roman" w:cs="Arial"/>
          <w:color w:val="000000"/>
          <w:sz w:val="20"/>
          <w:szCs w:val="20"/>
        </w:rPr>
        <w:tab/>
        <w:t>2.75</w:t>
      </w:r>
      <w:r w:rsidRPr="00B44272">
        <w:rPr>
          <w:rFonts w:eastAsia="Times New Roman" w:cs="Arial"/>
          <w:color w:val="000000"/>
          <w:sz w:val="20"/>
          <w:szCs w:val="20"/>
        </w:rPr>
        <w:tab/>
        <w:t>2.58</w:t>
      </w:r>
      <w:r w:rsidRPr="00B44272">
        <w:rPr>
          <w:rFonts w:eastAsia="Times New Roman" w:cs="Arial"/>
          <w:color w:val="000000"/>
          <w:sz w:val="20"/>
          <w:szCs w:val="20"/>
        </w:rPr>
        <w:tab/>
        <w:t>2.54</w:t>
      </w:r>
      <w:r w:rsidRPr="00B44272">
        <w:rPr>
          <w:rFonts w:eastAsia="Times New Roman" w:cs="Arial"/>
          <w:color w:val="000000"/>
          <w:sz w:val="20"/>
          <w:szCs w:val="20"/>
        </w:rPr>
        <w:tab/>
        <w:t>2.53</w:t>
      </w:r>
    </w:p>
    <w:p w14:paraId="416FFCC7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Mn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</w:p>
    <w:p w14:paraId="00412AA6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Ti</w:t>
      </w:r>
      <w:r w:rsidRPr="00B44272">
        <w:rPr>
          <w:rFonts w:eastAsia="Times New Roman" w:cs="Arial"/>
          <w:color w:val="000000"/>
          <w:sz w:val="20"/>
          <w:szCs w:val="20"/>
        </w:rPr>
        <w:tab/>
        <w:t>0.61</w:t>
      </w:r>
      <w:r w:rsidRPr="00B44272">
        <w:rPr>
          <w:rFonts w:eastAsia="Times New Roman" w:cs="Arial"/>
          <w:color w:val="000000"/>
          <w:sz w:val="20"/>
          <w:szCs w:val="20"/>
        </w:rPr>
        <w:tab/>
        <w:t>0.63</w:t>
      </w:r>
      <w:r w:rsidRPr="00B44272">
        <w:rPr>
          <w:rFonts w:eastAsia="Times New Roman" w:cs="Arial"/>
          <w:color w:val="000000"/>
          <w:sz w:val="20"/>
          <w:szCs w:val="20"/>
        </w:rPr>
        <w:tab/>
        <w:t>0.59</w:t>
      </w:r>
      <w:r w:rsidRPr="00B44272">
        <w:rPr>
          <w:rFonts w:eastAsia="Times New Roman" w:cs="Arial"/>
          <w:color w:val="000000"/>
          <w:sz w:val="20"/>
          <w:szCs w:val="20"/>
        </w:rPr>
        <w:tab/>
        <w:t>0.61</w:t>
      </w:r>
      <w:r w:rsidRPr="00B44272">
        <w:rPr>
          <w:rFonts w:eastAsia="Times New Roman" w:cs="Arial"/>
          <w:color w:val="000000"/>
          <w:sz w:val="20"/>
          <w:szCs w:val="20"/>
        </w:rPr>
        <w:tab/>
        <w:t>0.56</w:t>
      </w:r>
      <w:r w:rsidRPr="00B44272">
        <w:rPr>
          <w:rFonts w:eastAsia="Times New Roman" w:cs="Arial"/>
          <w:color w:val="000000"/>
          <w:sz w:val="20"/>
          <w:szCs w:val="20"/>
        </w:rPr>
        <w:tab/>
        <w:t>0.57</w:t>
      </w:r>
      <w:r w:rsidRPr="00B44272">
        <w:rPr>
          <w:rFonts w:eastAsia="Times New Roman" w:cs="Arial"/>
          <w:color w:val="000000"/>
          <w:sz w:val="20"/>
          <w:szCs w:val="20"/>
        </w:rPr>
        <w:tab/>
        <w:t>0.62</w:t>
      </w:r>
      <w:r w:rsidRPr="00B44272">
        <w:rPr>
          <w:rFonts w:eastAsia="Times New Roman" w:cs="Arial"/>
          <w:color w:val="000000"/>
          <w:sz w:val="20"/>
          <w:szCs w:val="20"/>
        </w:rPr>
        <w:tab/>
        <w:t>0.59</w:t>
      </w:r>
    </w:p>
    <w:p w14:paraId="5F0DD94D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Y</w:t>
      </w:r>
      <w:r w:rsidRPr="00B44272">
        <w:rPr>
          <w:rFonts w:eastAsia="Times New Roman" w:cs="Arial"/>
          <w:color w:val="000000"/>
          <w:sz w:val="20"/>
          <w:szCs w:val="20"/>
        </w:rPr>
        <w:tab/>
        <w:t>5.63</w:t>
      </w:r>
      <w:r w:rsidRPr="00B44272">
        <w:rPr>
          <w:rFonts w:eastAsia="Times New Roman" w:cs="Arial"/>
          <w:color w:val="000000"/>
          <w:sz w:val="20"/>
          <w:szCs w:val="20"/>
        </w:rPr>
        <w:tab/>
        <w:t>5.55</w:t>
      </w:r>
      <w:r w:rsidRPr="00B44272">
        <w:rPr>
          <w:rFonts w:eastAsia="Times New Roman" w:cs="Arial"/>
          <w:color w:val="000000"/>
          <w:sz w:val="20"/>
          <w:szCs w:val="20"/>
        </w:rPr>
        <w:tab/>
        <w:t>5.59</w:t>
      </w:r>
      <w:r w:rsidRPr="00B44272">
        <w:rPr>
          <w:rFonts w:eastAsia="Times New Roman" w:cs="Arial"/>
          <w:color w:val="000000"/>
          <w:sz w:val="20"/>
          <w:szCs w:val="20"/>
        </w:rPr>
        <w:tab/>
        <w:t>5.58</w:t>
      </w:r>
      <w:r w:rsidRPr="00B44272">
        <w:rPr>
          <w:rFonts w:eastAsia="Times New Roman" w:cs="Arial"/>
          <w:color w:val="000000"/>
          <w:sz w:val="20"/>
          <w:szCs w:val="20"/>
        </w:rPr>
        <w:tab/>
        <w:t>5.62</w:t>
      </w:r>
      <w:r w:rsidRPr="00B44272">
        <w:rPr>
          <w:rFonts w:eastAsia="Times New Roman" w:cs="Arial"/>
          <w:color w:val="000000"/>
          <w:sz w:val="20"/>
          <w:szCs w:val="20"/>
        </w:rPr>
        <w:tab/>
        <w:t>5.60</w:t>
      </w:r>
      <w:r w:rsidRPr="00B44272">
        <w:rPr>
          <w:rFonts w:eastAsia="Times New Roman" w:cs="Arial"/>
          <w:color w:val="000000"/>
          <w:sz w:val="20"/>
          <w:szCs w:val="20"/>
        </w:rPr>
        <w:tab/>
        <w:t>5.58</w:t>
      </w:r>
      <w:r w:rsidRPr="00B44272">
        <w:rPr>
          <w:rFonts w:eastAsia="Times New Roman" w:cs="Arial"/>
          <w:color w:val="000000"/>
          <w:sz w:val="20"/>
          <w:szCs w:val="20"/>
        </w:rPr>
        <w:tab/>
        <w:t>5.56</w:t>
      </w:r>
    </w:p>
    <w:p w14:paraId="31564541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proofErr w:type="gramStart"/>
      <w:r w:rsidRPr="00B44272">
        <w:rPr>
          <w:rFonts w:eastAsia="Times New Roman" w:cs="Arial"/>
          <w:color w:val="000000"/>
          <w:sz w:val="20"/>
          <w:szCs w:val="20"/>
        </w:rPr>
        <w:t>Ca</w:t>
      </w:r>
      <w:proofErr w:type="gramEnd"/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0.01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  <w:r w:rsidRPr="00B44272">
        <w:rPr>
          <w:rFonts w:eastAsia="Times New Roman" w:cs="Arial"/>
          <w:color w:val="000000"/>
          <w:sz w:val="20"/>
          <w:szCs w:val="20"/>
        </w:rPr>
        <w:tab/>
        <w:t>0.00</w:t>
      </w:r>
    </w:p>
    <w:p w14:paraId="55AB8E27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Na</w:t>
      </w:r>
      <w:r w:rsidRPr="00B44272">
        <w:rPr>
          <w:rFonts w:eastAsia="Times New Roman" w:cs="Arial"/>
          <w:color w:val="000000"/>
          <w:sz w:val="20"/>
          <w:szCs w:val="20"/>
        </w:rPr>
        <w:tab/>
        <w:t>0.02</w:t>
      </w:r>
      <w:r w:rsidRPr="00B44272">
        <w:rPr>
          <w:rFonts w:eastAsia="Times New Roman" w:cs="Arial"/>
          <w:color w:val="000000"/>
          <w:sz w:val="20"/>
          <w:szCs w:val="20"/>
        </w:rPr>
        <w:tab/>
        <w:t>0.03</w:t>
      </w:r>
      <w:r w:rsidRPr="00B44272">
        <w:rPr>
          <w:rFonts w:eastAsia="Times New Roman" w:cs="Arial"/>
          <w:color w:val="000000"/>
          <w:sz w:val="20"/>
          <w:szCs w:val="20"/>
        </w:rPr>
        <w:tab/>
        <w:t>0.03</w:t>
      </w:r>
      <w:r w:rsidRPr="00B44272">
        <w:rPr>
          <w:rFonts w:eastAsia="Times New Roman" w:cs="Arial"/>
          <w:color w:val="000000"/>
          <w:sz w:val="20"/>
          <w:szCs w:val="20"/>
        </w:rPr>
        <w:tab/>
        <w:t>0.03</w:t>
      </w:r>
      <w:r w:rsidRPr="00B44272">
        <w:rPr>
          <w:rFonts w:eastAsia="Times New Roman" w:cs="Arial"/>
          <w:color w:val="000000"/>
          <w:sz w:val="20"/>
          <w:szCs w:val="20"/>
        </w:rPr>
        <w:tab/>
        <w:t>0.03</w:t>
      </w:r>
      <w:r w:rsidRPr="00B44272">
        <w:rPr>
          <w:rFonts w:eastAsia="Times New Roman" w:cs="Arial"/>
          <w:color w:val="000000"/>
          <w:sz w:val="20"/>
          <w:szCs w:val="20"/>
        </w:rPr>
        <w:tab/>
        <w:t>0.04</w:t>
      </w:r>
      <w:r w:rsidRPr="00B44272">
        <w:rPr>
          <w:rFonts w:eastAsia="Times New Roman" w:cs="Arial"/>
          <w:color w:val="000000"/>
          <w:sz w:val="20"/>
          <w:szCs w:val="20"/>
        </w:rPr>
        <w:tab/>
        <w:t>0.03</w:t>
      </w:r>
      <w:r w:rsidRPr="00B44272">
        <w:rPr>
          <w:rFonts w:eastAsia="Times New Roman" w:cs="Arial"/>
          <w:color w:val="000000"/>
          <w:sz w:val="20"/>
          <w:szCs w:val="20"/>
        </w:rPr>
        <w:tab/>
        <w:t>0.04</w:t>
      </w:r>
    </w:p>
    <w:p w14:paraId="31794935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K</w:t>
      </w:r>
      <w:r w:rsidRPr="00B44272">
        <w:rPr>
          <w:rFonts w:eastAsia="Times New Roman" w:cs="Arial"/>
          <w:color w:val="000000"/>
          <w:sz w:val="20"/>
          <w:szCs w:val="20"/>
        </w:rPr>
        <w:tab/>
        <w:t>1.86</w:t>
      </w:r>
      <w:r w:rsidRPr="00B44272">
        <w:rPr>
          <w:rFonts w:eastAsia="Times New Roman" w:cs="Arial"/>
          <w:color w:val="000000"/>
          <w:sz w:val="20"/>
          <w:szCs w:val="20"/>
        </w:rPr>
        <w:tab/>
        <w:t>1.85</w:t>
      </w:r>
      <w:r w:rsidRPr="00B44272">
        <w:rPr>
          <w:rFonts w:eastAsia="Times New Roman" w:cs="Arial"/>
          <w:color w:val="000000"/>
          <w:sz w:val="20"/>
          <w:szCs w:val="20"/>
        </w:rPr>
        <w:tab/>
        <w:t>1.87</w:t>
      </w:r>
      <w:r w:rsidRPr="00B44272">
        <w:rPr>
          <w:rFonts w:eastAsia="Times New Roman" w:cs="Arial"/>
          <w:color w:val="000000"/>
          <w:sz w:val="20"/>
          <w:szCs w:val="20"/>
        </w:rPr>
        <w:tab/>
        <w:t>1.86</w:t>
      </w:r>
      <w:r w:rsidRPr="00B44272">
        <w:rPr>
          <w:rFonts w:eastAsia="Times New Roman" w:cs="Arial"/>
          <w:color w:val="000000"/>
          <w:sz w:val="20"/>
          <w:szCs w:val="20"/>
        </w:rPr>
        <w:tab/>
        <w:t>1.86</w:t>
      </w:r>
      <w:r w:rsidRPr="00B44272">
        <w:rPr>
          <w:rFonts w:eastAsia="Times New Roman" w:cs="Arial"/>
          <w:color w:val="000000"/>
          <w:sz w:val="20"/>
          <w:szCs w:val="20"/>
        </w:rPr>
        <w:tab/>
        <w:t>1.86</w:t>
      </w:r>
      <w:r w:rsidRPr="00B44272">
        <w:rPr>
          <w:rFonts w:eastAsia="Times New Roman" w:cs="Arial"/>
          <w:color w:val="000000"/>
          <w:sz w:val="20"/>
          <w:szCs w:val="20"/>
        </w:rPr>
        <w:tab/>
        <w:t>1.88</w:t>
      </w:r>
      <w:r w:rsidRPr="00B44272">
        <w:rPr>
          <w:rFonts w:eastAsia="Times New Roman" w:cs="Arial"/>
          <w:color w:val="000000"/>
          <w:sz w:val="20"/>
          <w:szCs w:val="20"/>
        </w:rPr>
        <w:tab/>
        <w:t>1.83</w:t>
      </w:r>
    </w:p>
    <w:p w14:paraId="14FA4455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X</w:t>
      </w:r>
      <w:r w:rsidRPr="00B44272">
        <w:rPr>
          <w:rFonts w:eastAsia="Times New Roman" w:cs="Arial"/>
          <w:color w:val="000000"/>
          <w:sz w:val="20"/>
          <w:szCs w:val="20"/>
        </w:rPr>
        <w:tab/>
        <w:t>1.89</w:t>
      </w:r>
      <w:r w:rsidRPr="00B44272">
        <w:rPr>
          <w:rFonts w:eastAsia="Times New Roman" w:cs="Arial"/>
          <w:color w:val="000000"/>
          <w:sz w:val="20"/>
          <w:szCs w:val="20"/>
        </w:rPr>
        <w:tab/>
        <w:t>1.88</w:t>
      </w:r>
      <w:r w:rsidRPr="00B44272">
        <w:rPr>
          <w:rFonts w:eastAsia="Times New Roman" w:cs="Arial"/>
          <w:color w:val="000000"/>
          <w:sz w:val="20"/>
          <w:szCs w:val="20"/>
        </w:rPr>
        <w:tab/>
        <w:t>1.90</w:t>
      </w:r>
      <w:r w:rsidRPr="00B44272">
        <w:rPr>
          <w:rFonts w:eastAsia="Times New Roman" w:cs="Arial"/>
          <w:color w:val="000000"/>
          <w:sz w:val="20"/>
          <w:szCs w:val="20"/>
        </w:rPr>
        <w:tab/>
        <w:t>1.89</w:t>
      </w:r>
      <w:r w:rsidRPr="00B44272">
        <w:rPr>
          <w:rFonts w:eastAsia="Times New Roman" w:cs="Arial"/>
          <w:color w:val="000000"/>
          <w:sz w:val="20"/>
          <w:szCs w:val="20"/>
        </w:rPr>
        <w:tab/>
        <w:t>1.89</w:t>
      </w:r>
      <w:r w:rsidRPr="00B44272">
        <w:rPr>
          <w:rFonts w:eastAsia="Times New Roman" w:cs="Arial"/>
          <w:color w:val="000000"/>
          <w:sz w:val="20"/>
          <w:szCs w:val="20"/>
        </w:rPr>
        <w:tab/>
        <w:t>1.91</w:t>
      </w:r>
      <w:r w:rsidRPr="00B44272">
        <w:rPr>
          <w:rFonts w:eastAsia="Times New Roman" w:cs="Arial"/>
          <w:color w:val="000000"/>
          <w:sz w:val="20"/>
          <w:szCs w:val="20"/>
        </w:rPr>
        <w:tab/>
        <w:t>1.91</w:t>
      </w:r>
      <w:r w:rsidRPr="00B44272">
        <w:rPr>
          <w:rFonts w:eastAsia="Times New Roman" w:cs="Arial"/>
          <w:color w:val="000000"/>
          <w:sz w:val="20"/>
          <w:szCs w:val="20"/>
        </w:rPr>
        <w:tab/>
        <w:t>1.86</w:t>
      </w:r>
    </w:p>
    <w:p w14:paraId="601C2EB1" w14:textId="77777777" w:rsidR="00952848" w:rsidRPr="00B44272" w:rsidRDefault="00952848" w:rsidP="00952848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</w:tabs>
        <w:ind w:left="75" w:right="-6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XYZ</w:t>
      </w:r>
      <w:r w:rsidRPr="00B44272">
        <w:rPr>
          <w:rFonts w:eastAsia="Times New Roman" w:cs="Arial"/>
          <w:color w:val="000000"/>
          <w:sz w:val="20"/>
          <w:szCs w:val="20"/>
        </w:rPr>
        <w:tab/>
        <w:t>15.52</w:t>
      </w:r>
      <w:r w:rsidRPr="00B44272">
        <w:rPr>
          <w:rFonts w:eastAsia="Times New Roman" w:cs="Arial"/>
          <w:color w:val="000000"/>
          <w:sz w:val="20"/>
          <w:szCs w:val="20"/>
        </w:rPr>
        <w:tab/>
        <w:t>15.43</w:t>
      </w:r>
      <w:r w:rsidRPr="00B44272">
        <w:rPr>
          <w:rFonts w:eastAsia="Times New Roman" w:cs="Arial"/>
          <w:color w:val="000000"/>
          <w:sz w:val="20"/>
          <w:szCs w:val="20"/>
        </w:rPr>
        <w:tab/>
        <w:t>15.48</w:t>
      </w:r>
      <w:r w:rsidRPr="00B44272">
        <w:rPr>
          <w:rFonts w:eastAsia="Times New Roman" w:cs="Arial"/>
          <w:color w:val="000000"/>
          <w:sz w:val="20"/>
          <w:szCs w:val="20"/>
        </w:rPr>
        <w:tab/>
        <w:t>15.47</w:t>
      </w:r>
      <w:r w:rsidRPr="00B44272">
        <w:rPr>
          <w:rFonts w:eastAsia="Times New Roman" w:cs="Arial"/>
          <w:color w:val="000000"/>
          <w:sz w:val="20"/>
          <w:szCs w:val="20"/>
        </w:rPr>
        <w:tab/>
        <w:t>15.51</w:t>
      </w:r>
      <w:r w:rsidRPr="00B44272">
        <w:rPr>
          <w:rFonts w:eastAsia="Times New Roman" w:cs="Arial"/>
          <w:color w:val="000000"/>
          <w:sz w:val="20"/>
          <w:szCs w:val="20"/>
        </w:rPr>
        <w:tab/>
        <w:t>15.51</w:t>
      </w:r>
      <w:r w:rsidRPr="00B44272">
        <w:rPr>
          <w:rFonts w:eastAsia="Times New Roman" w:cs="Arial"/>
          <w:color w:val="000000"/>
          <w:sz w:val="20"/>
          <w:szCs w:val="20"/>
        </w:rPr>
        <w:tab/>
        <w:t>15.49</w:t>
      </w:r>
      <w:r w:rsidRPr="00B44272">
        <w:rPr>
          <w:rFonts w:eastAsia="Times New Roman" w:cs="Arial"/>
          <w:color w:val="000000"/>
          <w:sz w:val="20"/>
          <w:szCs w:val="20"/>
        </w:rPr>
        <w:tab/>
        <w:t>15.43</w:t>
      </w:r>
    </w:p>
    <w:p w14:paraId="343836E2" w14:textId="77777777" w:rsidR="00952848" w:rsidRPr="00B44272" w:rsidRDefault="00952848" w:rsidP="00952848">
      <w:pPr>
        <w:pBdr>
          <w:bottom w:val="single" w:sz="4" w:space="1" w:color="auto"/>
        </w:pBd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5" w:right="1411"/>
        <w:rPr>
          <w:rFonts w:eastAsia="Times New Roman" w:cs="Arial"/>
          <w:color w:val="000000"/>
          <w:sz w:val="20"/>
          <w:szCs w:val="20"/>
        </w:rPr>
      </w:pPr>
      <w:r w:rsidRPr="00B44272">
        <w:rPr>
          <w:rFonts w:eastAsia="Times New Roman" w:cs="Arial"/>
          <w:color w:val="000000"/>
          <w:sz w:val="20"/>
          <w:szCs w:val="20"/>
        </w:rPr>
        <w:t>X</w:t>
      </w:r>
      <w:r w:rsidRPr="00D53A1E">
        <w:rPr>
          <w:rFonts w:eastAsia="Times New Roman" w:cs="Arial"/>
          <w:color w:val="000000"/>
          <w:sz w:val="20"/>
          <w:szCs w:val="20"/>
          <w:vertAlign w:val="subscript"/>
        </w:rPr>
        <w:t>Mg</w:t>
      </w:r>
      <w:r w:rsidRPr="00B44272">
        <w:rPr>
          <w:rFonts w:eastAsia="Times New Roman" w:cs="Arial"/>
          <w:color w:val="000000"/>
          <w:sz w:val="20"/>
          <w:szCs w:val="20"/>
        </w:rPr>
        <w:tab/>
        <w:t>0.56</w:t>
      </w:r>
      <w:r w:rsidRPr="00B44272">
        <w:rPr>
          <w:rFonts w:eastAsia="Times New Roman" w:cs="Arial"/>
          <w:color w:val="000000"/>
          <w:sz w:val="20"/>
          <w:szCs w:val="20"/>
        </w:rPr>
        <w:tab/>
        <w:t>0.55</w:t>
      </w:r>
      <w:r w:rsidRPr="00B44272">
        <w:rPr>
          <w:rFonts w:eastAsia="Times New Roman" w:cs="Arial"/>
          <w:color w:val="000000"/>
          <w:sz w:val="20"/>
          <w:szCs w:val="20"/>
        </w:rPr>
        <w:tab/>
        <w:t>0.56</w:t>
      </w:r>
      <w:r w:rsidRPr="00B44272">
        <w:rPr>
          <w:rFonts w:eastAsia="Times New Roman" w:cs="Arial"/>
          <w:color w:val="000000"/>
          <w:sz w:val="20"/>
          <w:szCs w:val="20"/>
        </w:rPr>
        <w:tab/>
        <w:t>0.55</w:t>
      </w:r>
      <w:r w:rsidRPr="00B44272">
        <w:rPr>
          <w:rFonts w:eastAsia="Times New Roman" w:cs="Arial"/>
          <w:color w:val="000000"/>
          <w:sz w:val="20"/>
          <w:szCs w:val="20"/>
        </w:rPr>
        <w:tab/>
        <w:t>0.59</w:t>
      </w:r>
      <w:r w:rsidRPr="00B44272">
        <w:rPr>
          <w:rFonts w:eastAsia="Times New Roman" w:cs="Arial"/>
          <w:color w:val="000000"/>
          <w:sz w:val="20"/>
          <w:szCs w:val="20"/>
        </w:rPr>
        <w:tab/>
        <w:t>0.55</w:t>
      </w:r>
      <w:r w:rsidRPr="00B44272">
        <w:rPr>
          <w:rFonts w:eastAsia="Times New Roman" w:cs="Arial"/>
          <w:color w:val="000000"/>
          <w:sz w:val="20"/>
          <w:szCs w:val="20"/>
        </w:rPr>
        <w:tab/>
        <w:t>0.55</w:t>
      </w:r>
      <w:r w:rsidRPr="00B44272">
        <w:rPr>
          <w:rFonts w:eastAsia="Times New Roman" w:cs="Arial"/>
          <w:color w:val="000000"/>
          <w:sz w:val="20"/>
          <w:szCs w:val="20"/>
        </w:rPr>
        <w:tab/>
        <w:t>0.56</w:t>
      </w:r>
    </w:p>
    <w:p w14:paraId="2B03EC08" w14:textId="77777777" w:rsidR="00F94C96" w:rsidRPr="00952848" w:rsidRDefault="00F94C96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</w:p>
    <w:p w14:paraId="16DF0153" w14:textId="04428906" w:rsidR="00F94C96" w:rsidRPr="00D8703E" w:rsidRDefault="00F94C96" w:rsidP="00F94C96">
      <w:pPr>
        <w:pBdr>
          <w:top w:val="single" w:sz="4" w:space="1" w:color="auto"/>
        </w:pBd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 w:right="1553"/>
        <w:rPr>
          <w:rFonts w:eastAsia="Times New Roman"/>
          <w:b/>
          <w:color w:val="000000"/>
          <w:sz w:val="20"/>
          <w:szCs w:val="20"/>
        </w:rPr>
      </w:pPr>
      <w:proofErr w:type="spellStart"/>
      <w:r w:rsidRPr="00D8703E">
        <w:rPr>
          <w:rFonts w:eastAsia="Times New Roman"/>
          <w:b/>
          <w:color w:val="000000"/>
          <w:sz w:val="20"/>
          <w:szCs w:val="20"/>
        </w:rPr>
        <w:t>Garnet</w:t>
      </w:r>
      <w:proofErr w:type="spellEnd"/>
      <w:r w:rsidRPr="00D8703E">
        <w:rPr>
          <w:rFonts w:eastAsia="Times New Roman"/>
          <w:b/>
          <w:color w:val="000000"/>
          <w:sz w:val="20"/>
          <w:szCs w:val="20"/>
        </w:rPr>
        <w:t xml:space="preserve"> (ML14-01b)</w:t>
      </w:r>
    </w:p>
    <w:p w14:paraId="677A04C1" w14:textId="43822AAD" w:rsidR="00DB6E2F" w:rsidRPr="00952848" w:rsidRDefault="00F94C96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952848">
        <w:rPr>
          <w:rFonts w:eastAsia="Times New Roman"/>
          <w:color w:val="000000"/>
          <w:sz w:val="20"/>
          <w:szCs w:val="20"/>
        </w:rPr>
        <w:t xml:space="preserve">Anal. </w:t>
      </w:r>
      <w:proofErr w:type="gramStart"/>
      <w:r w:rsidRPr="00952848">
        <w:rPr>
          <w:rFonts w:eastAsia="Times New Roman"/>
          <w:color w:val="000000"/>
          <w:sz w:val="20"/>
          <w:szCs w:val="20"/>
        </w:rPr>
        <w:t>n</w:t>
      </w:r>
      <w:proofErr w:type="gramEnd"/>
      <w:r w:rsidRPr="00952848">
        <w:rPr>
          <w:rFonts w:eastAsia="Times New Roman"/>
          <w:color w:val="000000"/>
          <w:sz w:val="20"/>
          <w:szCs w:val="20"/>
        </w:rPr>
        <w:t>°</w:t>
      </w:r>
      <w:r w:rsidRPr="00952848">
        <w:rPr>
          <w:rFonts w:eastAsia="Times New Roman"/>
          <w:color w:val="000000"/>
          <w:sz w:val="20"/>
          <w:szCs w:val="20"/>
        </w:rPr>
        <w:tab/>
      </w:r>
      <w:r w:rsidR="00DB6E2F" w:rsidRPr="00952848">
        <w:rPr>
          <w:rFonts w:eastAsia="Times New Roman"/>
          <w:color w:val="000000"/>
          <w:sz w:val="20"/>
          <w:szCs w:val="20"/>
        </w:rPr>
        <w:t>C1-55</w:t>
      </w:r>
      <w:r w:rsidR="00DB6E2F" w:rsidRPr="00952848">
        <w:rPr>
          <w:rFonts w:eastAsia="Times New Roman"/>
          <w:color w:val="000000"/>
          <w:sz w:val="20"/>
          <w:szCs w:val="20"/>
        </w:rPr>
        <w:tab/>
        <w:t>C3-</w:t>
      </w:r>
      <w:r w:rsidRPr="00952848">
        <w:rPr>
          <w:rFonts w:eastAsia="Times New Roman"/>
          <w:color w:val="000000"/>
          <w:sz w:val="20"/>
          <w:szCs w:val="20"/>
        </w:rPr>
        <w:t>64c</w:t>
      </w:r>
      <w:r w:rsidR="00DB6E2F" w:rsidRPr="00952848">
        <w:rPr>
          <w:rFonts w:eastAsia="Times New Roman"/>
          <w:color w:val="000000"/>
          <w:sz w:val="20"/>
          <w:szCs w:val="20"/>
        </w:rPr>
        <w:tab/>
      </w:r>
      <w:r w:rsidRPr="00952848">
        <w:rPr>
          <w:rFonts w:eastAsia="Times New Roman"/>
          <w:color w:val="000000"/>
          <w:sz w:val="20"/>
          <w:szCs w:val="20"/>
        </w:rPr>
        <w:t>C3-65r</w:t>
      </w:r>
      <w:r w:rsidR="00DB6E2F" w:rsidRPr="00952848">
        <w:rPr>
          <w:rFonts w:eastAsia="Times New Roman"/>
          <w:color w:val="000000"/>
          <w:sz w:val="20"/>
          <w:szCs w:val="20"/>
        </w:rPr>
        <w:tab/>
      </w:r>
      <w:r w:rsidRPr="00952848">
        <w:rPr>
          <w:rFonts w:eastAsia="Times New Roman"/>
          <w:color w:val="000000"/>
          <w:sz w:val="20"/>
          <w:szCs w:val="20"/>
        </w:rPr>
        <w:t>C3-</w:t>
      </w:r>
      <w:r w:rsidR="00DB6E2F" w:rsidRPr="00952848">
        <w:rPr>
          <w:rFonts w:eastAsia="Times New Roman"/>
          <w:color w:val="000000"/>
          <w:sz w:val="20"/>
          <w:szCs w:val="20"/>
        </w:rPr>
        <w:t>67</w:t>
      </w:r>
      <w:r w:rsidR="00DB6E2F" w:rsidRPr="00952848">
        <w:rPr>
          <w:rFonts w:eastAsia="Times New Roman"/>
          <w:color w:val="000000"/>
          <w:sz w:val="20"/>
          <w:szCs w:val="20"/>
        </w:rPr>
        <w:tab/>
      </w:r>
      <w:r w:rsidRPr="00952848">
        <w:rPr>
          <w:rFonts w:eastAsia="Times New Roman"/>
          <w:color w:val="000000"/>
          <w:sz w:val="20"/>
          <w:szCs w:val="20"/>
        </w:rPr>
        <w:t>C3-</w:t>
      </w:r>
      <w:r w:rsidR="00DB6E2F" w:rsidRPr="00952848">
        <w:rPr>
          <w:rFonts w:eastAsia="Times New Roman"/>
          <w:color w:val="000000"/>
          <w:sz w:val="20"/>
          <w:szCs w:val="20"/>
        </w:rPr>
        <w:t>72</w:t>
      </w:r>
      <w:r w:rsidR="00DB6E2F" w:rsidRPr="00952848">
        <w:rPr>
          <w:rFonts w:eastAsia="Times New Roman"/>
          <w:color w:val="000000"/>
          <w:sz w:val="20"/>
          <w:szCs w:val="20"/>
        </w:rPr>
        <w:tab/>
      </w:r>
      <w:r w:rsidRPr="00952848">
        <w:rPr>
          <w:rFonts w:eastAsia="Times New Roman"/>
          <w:color w:val="000000"/>
          <w:sz w:val="20"/>
          <w:szCs w:val="20"/>
        </w:rPr>
        <w:t>C5-</w:t>
      </w:r>
      <w:r w:rsidR="00DB6E2F" w:rsidRPr="00952848">
        <w:rPr>
          <w:rFonts w:eastAsia="Times New Roman"/>
          <w:color w:val="000000"/>
          <w:sz w:val="20"/>
          <w:szCs w:val="20"/>
        </w:rPr>
        <w:t>87</w:t>
      </w:r>
      <w:r w:rsidR="00DB6E2F" w:rsidRPr="00952848">
        <w:rPr>
          <w:rFonts w:eastAsia="Times New Roman"/>
          <w:color w:val="000000"/>
          <w:sz w:val="20"/>
          <w:szCs w:val="20"/>
        </w:rPr>
        <w:tab/>
      </w:r>
      <w:r w:rsidRPr="00952848">
        <w:rPr>
          <w:rFonts w:eastAsia="Times New Roman"/>
          <w:color w:val="000000"/>
          <w:sz w:val="20"/>
          <w:szCs w:val="20"/>
        </w:rPr>
        <w:t>C5-</w:t>
      </w:r>
      <w:r w:rsidR="00DB6E2F" w:rsidRPr="00952848">
        <w:rPr>
          <w:rFonts w:eastAsia="Times New Roman"/>
          <w:color w:val="000000"/>
          <w:sz w:val="20"/>
          <w:szCs w:val="20"/>
        </w:rPr>
        <w:t>92</w:t>
      </w:r>
      <w:r w:rsidRPr="00952848">
        <w:rPr>
          <w:rFonts w:eastAsia="Times New Roman"/>
          <w:color w:val="000000"/>
          <w:sz w:val="20"/>
          <w:szCs w:val="20"/>
        </w:rPr>
        <w:t>r</w:t>
      </w:r>
      <w:r w:rsidRPr="00952848">
        <w:rPr>
          <w:rFonts w:eastAsia="Times New Roman"/>
          <w:color w:val="000000"/>
          <w:sz w:val="20"/>
          <w:szCs w:val="20"/>
        </w:rPr>
        <w:tab/>
        <w:t>C5-93c</w:t>
      </w:r>
    </w:p>
    <w:p w14:paraId="4F155214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t>SiO</w:t>
      </w:r>
      <w:r w:rsidRPr="00F11C88">
        <w:rPr>
          <w:rFonts w:eastAsia="Times New Roman"/>
          <w:color w:val="000000"/>
          <w:sz w:val="20"/>
          <w:szCs w:val="20"/>
          <w:vertAlign w:val="subscript"/>
        </w:rPr>
        <w:t>2</w:t>
      </w:r>
      <w:r w:rsidRPr="00F11C88">
        <w:rPr>
          <w:rFonts w:eastAsia="Times New Roman"/>
          <w:color w:val="000000"/>
          <w:sz w:val="20"/>
          <w:szCs w:val="20"/>
        </w:rPr>
        <w:tab/>
        <w:t>38.38</w:t>
      </w:r>
      <w:r w:rsidRPr="00F11C88">
        <w:rPr>
          <w:rFonts w:eastAsia="Times New Roman"/>
          <w:color w:val="000000"/>
          <w:sz w:val="20"/>
          <w:szCs w:val="20"/>
        </w:rPr>
        <w:tab/>
        <w:t>37.80</w:t>
      </w:r>
      <w:r w:rsidRPr="00F11C88">
        <w:rPr>
          <w:rFonts w:eastAsia="Times New Roman"/>
          <w:color w:val="000000"/>
          <w:sz w:val="20"/>
          <w:szCs w:val="20"/>
        </w:rPr>
        <w:tab/>
        <w:t>37.32</w:t>
      </w:r>
      <w:r w:rsidRPr="00F11C88">
        <w:rPr>
          <w:rFonts w:eastAsia="Times New Roman"/>
          <w:color w:val="000000"/>
          <w:sz w:val="20"/>
          <w:szCs w:val="20"/>
        </w:rPr>
        <w:tab/>
        <w:t>38.17</w:t>
      </w:r>
      <w:r w:rsidRPr="00F11C88">
        <w:rPr>
          <w:rFonts w:eastAsia="Times New Roman"/>
          <w:color w:val="000000"/>
          <w:sz w:val="20"/>
          <w:szCs w:val="20"/>
        </w:rPr>
        <w:tab/>
        <w:t>38.18</w:t>
      </w:r>
      <w:r w:rsidRPr="00F11C88">
        <w:rPr>
          <w:rFonts w:eastAsia="Times New Roman"/>
          <w:color w:val="000000"/>
          <w:sz w:val="20"/>
          <w:szCs w:val="20"/>
        </w:rPr>
        <w:tab/>
        <w:t>37.84</w:t>
      </w:r>
      <w:r w:rsidRPr="00F11C88">
        <w:rPr>
          <w:rFonts w:eastAsia="Times New Roman"/>
          <w:color w:val="000000"/>
          <w:sz w:val="20"/>
          <w:szCs w:val="20"/>
        </w:rPr>
        <w:tab/>
        <w:t>37.88</w:t>
      </w:r>
      <w:r w:rsidRPr="00F11C88">
        <w:rPr>
          <w:rFonts w:eastAsia="Times New Roman"/>
          <w:color w:val="000000"/>
          <w:sz w:val="20"/>
          <w:szCs w:val="20"/>
        </w:rPr>
        <w:tab/>
        <w:t>37.90</w:t>
      </w:r>
    </w:p>
    <w:p w14:paraId="7FFAADAA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t>Al</w:t>
      </w:r>
      <w:r w:rsidRPr="00F11C88">
        <w:rPr>
          <w:rFonts w:eastAsia="Times New Roman"/>
          <w:color w:val="000000"/>
          <w:sz w:val="20"/>
          <w:szCs w:val="20"/>
          <w:vertAlign w:val="subscript"/>
        </w:rPr>
        <w:t>2</w:t>
      </w:r>
      <w:r w:rsidRPr="00F11C88">
        <w:rPr>
          <w:rFonts w:eastAsia="Times New Roman"/>
          <w:color w:val="000000"/>
          <w:sz w:val="20"/>
          <w:szCs w:val="20"/>
        </w:rPr>
        <w:t>O</w:t>
      </w:r>
      <w:r w:rsidRPr="00F11C88">
        <w:rPr>
          <w:rFonts w:eastAsia="Times New Roman"/>
          <w:color w:val="000000"/>
          <w:sz w:val="20"/>
          <w:szCs w:val="20"/>
          <w:vertAlign w:val="subscript"/>
        </w:rPr>
        <w:t>3</w:t>
      </w:r>
      <w:r w:rsidRPr="00F11C88">
        <w:rPr>
          <w:rFonts w:eastAsia="Times New Roman"/>
          <w:color w:val="000000"/>
          <w:sz w:val="20"/>
          <w:szCs w:val="20"/>
        </w:rPr>
        <w:tab/>
        <w:t>21.64</w:t>
      </w:r>
      <w:r w:rsidRPr="00F11C88">
        <w:rPr>
          <w:rFonts w:eastAsia="Times New Roman"/>
          <w:color w:val="000000"/>
          <w:sz w:val="20"/>
          <w:szCs w:val="20"/>
        </w:rPr>
        <w:tab/>
        <w:t>21.31</w:t>
      </w:r>
      <w:r w:rsidRPr="00F11C88">
        <w:rPr>
          <w:rFonts w:eastAsia="Times New Roman"/>
          <w:color w:val="000000"/>
          <w:sz w:val="20"/>
          <w:szCs w:val="20"/>
        </w:rPr>
        <w:tab/>
        <w:t>21.38</w:t>
      </w:r>
      <w:r w:rsidRPr="00F11C88">
        <w:rPr>
          <w:rFonts w:eastAsia="Times New Roman"/>
          <w:color w:val="000000"/>
          <w:sz w:val="20"/>
          <w:szCs w:val="20"/>
        </w:rPr>
        <w:tab/>
        <w:t>21.48</w:t>
      </w:r>
      <w:r w:rsidRPr="00F11C88">
        <w:rPr>
          <w:rFonts w:eastAsia="Times New Roman"/>
          <w:color w:val="000000"/>
          <w:sz w:val="20"/>
          <w:szCs w:val="20"/>
        </w:rPr>
        <w:tab/>
        <w:t>21.27</w:t>
      </w:r>
      <w:r w:rsidRPr="00F11C88">
        <w:rPr>
          <w:rFonts w:eastAsia="Times New Roman"/>
          <w:color w:val="000000"/>
          <w:sz w:val="20"/>
          <w:szCs w:val="20"/>
        </w:rPr>
        <w:tab/>
        <w:t>21.43</w:t>
      </w:r>
      <w:r w:rsidRPr="00F11C88">
        <w:rPr>
          <w:rFonts w:eastAsia="Times New Roman"/>
          <w:color w:val="000000"/>
          <w:sz w:val="20"/>
          <w:szCs w:val="20"/>
        </w:rPr>
        <w:tab/>
        <w:t>21.42</w:t>
      </w:r>
      <w:r w:rsidRPr="00F11C88">
        <w:rPr>
          <w:rFonts w:eastAsia="Times New Roman"/>
          <w:color w:val="000000"/>
          <w:sz w:val="20"/>
          <w:szCs w:val="20"/>
        </w:rPr>
        <w:tab/>
        <w:t>21.38</w:t>
      </w:r>
    </w:p>
    <w:p w14:paraId="4EE5623F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TiO</w:t>
      </w:r>
      <w:r w:rsidRPr="00F94C96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0.06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0.08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0.06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0.08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0.03</w:t>
      </w:r>
    </w:p>
    <w:p w14:paraId="50F6DEBB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FeO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26.80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26.45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26.59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27.44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28.04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27.31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28.15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27.59</w:t>
      </w:r>
    </w:p>
    <w:p w14:paraId="29CB8F97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MnO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0.84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0.79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0.86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0.90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0.95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1.09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0.95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1.00</w:t>
      </w:r>
    </w:p>
    <w:p w14:paraId="01505DAA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MgO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5.37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5.16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5.06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4.92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4.77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4.65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4.75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5.08</w:t>
      </w:r>
    </w:p>
    <w:p w14:paraId="0325F304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CaO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7.61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8.29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8.10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7.75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7.06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8.01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6.87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7.21</w:t>
      </w:r>
    </w:p>
    <w:p w14:paraId="61E89307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Cr</w:t>
      </w:r>
      <w:r w:rsidRPr="00F94C96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>O</w:t>
      </w:r>
      <w:r w:rsidRPr="00F94C96">
        <w:rPr>
          <w:rFonts w:eastAsia="Times New Roman"/>
          <w:color w:val="000000"/>
          <w:sz w:val="20"/>
          <w:szCs w:val="20"/>
          <w:vertAlign w:val="subscript"/>
          <w:lang w:val="en-US"/>
        </w:rPr>
        <w:t>3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0.04</w:t>
      </w:r>
    </w:p>
    <w:p w14:paraId="325D702F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Na</w:t>
      </w:r>
      <w:r w:rsidRPr="00F94C96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>O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</w:p>
    <w:p w14:paraId="45A5973C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K</w:t>
      </w:r>
      <w:r w:rsidRPr="00F94C96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>O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</w:p>
    <w:p w14:paraId="7CA7C2AB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Sum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100.69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99.85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99.39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100.77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100.34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100.41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100.10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100.24</w:t>
      </w:r>
    </w:p>
    <w:p w14:paraId="4AE40D36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8"/>
          <w:szCs w:val="8"/>
          <w:lang w:val="en-US"/>
        </w:rPr>
      </w:pPr>
      <w:r w:rsidRPr="00F11C88">
        <w:rPr>
          <w:rFonts w:eastAsia="Times New Roman"/>
          <w:i/>
          <w:color w:val="000000"/>
          <w:sz w:val="20"/>
          <w:szCs w:val="20"/>
          <w:lang w:val="en-US"/>
        </w:rPr>
        <w:t>Structural formulae (12 oxygens)</w:t>
      </w:r>
    </w:p>
    <w:p w14:paraId="29DBAA75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94C96">
        <w:rPr>
          <w:rFonts w:eastAsia="Times New Roman"/>
          <w:color w:val="000000"/>
          <w:sz w:val="20"/>
          <w:szCs w:val="20"/>
        </w:rPr>
        <w:t>Si</w:t>
      </w:r>
      <w:r w:rsidRPr="00F94C96">
        <w:rPr>
          <w:rFonts w:eastAsia="Times New Roman"/>
          <w:color w:val="000000"/>
          <w:sz w:val="20"/>
          <w:szCs w:val="20"/>
        </w:rPr>
        <w:tab/>
        <w:t>5.95</w:t>
      </w:r>
      <w:r w:rsidRPr="00F94C96">
        <w:rPr>
          <w:rFonts w:eastAsia="Times New Roman"/>
          <w:color w:val="000000"/>
          <w:sz w:val="20"/>
          <w:szCs w:val="20"/>
        </w:rPr>
        <w:tab/>
        <w:t>5.91</w:t>
      </w:r>
      <w:r w:rsidRPr="00F94C96">
        <w:rPr>
          <w:rFonts w:eastAsia="Times New Roman"/>
          <w:color w:val="000000"/>
          <w:sz w:val="20"/>
          <w:szCs w:val="20"/>
        </w:rPr>
        <w:tab/>
        <w:t>5.87</w:t>
      </w:r>
      <w:r w:rsidRPr="00F94C96">
        <w:rPr>
          <w:rFonts w:eastAsia="Times New Roman"/>
          <w:color w:val="000000"/>
          <w:sz w:val="20"/>
          <w:szCs w:val="20"/>
        </w:rPr>
        <w:tab/>
        <w:t>5.93</w:t>
      </w:r>
      <w:r w:rsidRPr="00F94C96">
        <w:rPr>
          <w:rFonts w:eastAsia="Times New Roman"/>
          <w:color w:val="000000"/>
          <w:sz w:val="20"/>
          <w:szCs w:val="20"/>
        </w:rPr>
        <w:tab/>
        <w:t>5.98</w:t>
      </w:r>
      <w:r w:rsidRPr="00F94C96">
        <w:rPr>
          <w:rFonts w:eastAsia="Times New Roman"/>
          <w:color w:val="000000"/>
          <w:sz w:val="20"/>
          <w:szCs w:val="20"/>
        </w:rPr>
        <w:tab/>
        <w:t>5.91</w:t>
      </w:r>
      <w:r w:rsidRPr="00F94C96">
        <w:rPr>
          <w:rFonts w:eastAsia="Times New Roman"/>
          <w:color w:val="000000"/>
          <w:sz w:val="20"/>
          <w:szCs w:val="20"/>
        </w:rPr>
        <w:tab/>
        <w:t>5.94</w:t>
      </w:r>
      <w:r w:rsidRPr="00F94C96">
        <w:rPr>
          <w:rFonts w:eastAsia="Times New Roman"/>
          <w:color w:val="000000"/>
          <w:sz w:val="20"/>
          <w:szCs w:val="20"/>
        </w:rPr>
        <w:tab/>
        <w:t>5.92</w:t>
      </w:r>
    </w:p>
    <w:p w14:paraId="6B271C2C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proofErr w:type="spellStart"/>
      <w:r w:rsidRPr="00F94C96">
        <w:rPr>
          <w:rFonts w:eastAsia="Times New Roman"/>
          <w:color w:val="000000"/>
          <w:sz w:val="20"/>
          <w:szCs w:val="20"/>
        </w:rPr>
        <w:t>Al</w:t>
      </w:r>
      <w:r w:rsidRPr="00F94C96">
        <w:rPr>
          <w:rFonts w:eastAsia="Times New Roman"/>
          <w:color w:val="000000"/>
          <w:sz w:val="20"/>
          <w:szCs w:val="20"/>
          <w:vertAlign w:val="superscript"/>
        </w:rPr>
        <w:t>IV</w:t>
      </w:r>
      <w:proofErr w:type="spellEnd"/>
      <w:r w:rsidRPr="00F94C96">
        <w:rPr>
          <w:rFonts w:eastAsia="Times New Roman"/>
          <w:color w:val="000000"/>
          <w:sz w:val="20"/>
          <w:szCs w:val="20"/>
        </w:rPr>
        <w:tab/>
        <w:t>0.05</w:t>
      </w:r>
      <w:r w:rsidRPr="00F94C96">
        <w:rPr>
          <w:rFonts w:eastAsia="Times New Roman"/>
          <w:color w:val="000000"/>
          <w:sz w:val="20"/>
          <w:szCs w:val="20"/>
        </w:rPr>
        <w:tab/>
        <w:t>0.09</w:t>
      </w:r>
      <w:r w:rsidRPr="00F94C96">
        <w:rPr>
          <w:rFonts w:eastAsia="Times New Roman"/>
          <w:color w:val="000000"/>
          <w:sz w:val="20"/>
          <w:szCs w:val="20"/>
        </w:rPr>
        <w:tab/>
        <w:t>0.13</w:t>
      </w:r>
      <w:r w:rsidRPr="00F94C96">
        <w:rPr>
          <w:rFonts w:eastAsia="Times New Roman"/>
          <w:color w:val="000000"/>
          <w:sz w:val="20"/>
          <w:szCs w:val="20"/>
        </w:rPr>
        <w:tab/>
        <w:t>0.07</w:t>
      </w:r>
      <w:r w:rsidRPr="00F94C96">
        <w:rPr>
          <w:rFonts w:eastAsia="Times New Roman"/>
          <w:color w:val="000000"/>
          <w:sz w:val="20"/>
          <w:szCs w:val="20"/>
        </w:rPr>
        <w:tab/>
        <w:t>0.02</w:t>
      </w:r>
      <w:r w:rsidRPr="00F94C96">
        <w:rPr>
          <w:rFonts w:eastAsia="Times New Roman"/>
          <w:color w:val="000000"/>
          <w:sz w:val="20"/>
          <w:szCs w:val="20"/>
        </w:rPr>
        <w:tab/>
        <w:t>0.09</w:t>
      </w:r>
      <w:r w:rsidRPr="00F94C96">
        <w:rPr>
          <w:rFonts w:eastAsia="Times New Roman"/>
          <w:color w:val="000000"/>
          <w:sz w:val="20"/>
          <w:szCs w:val="20"/>
        </w:rPr>
        <w:tab/>
        <w:t>0.06</w:t>
      </w:r>
      <w:r w:rsidRPr="00F94C96">
        <w:rPr>
          <w:rFonts w:eastAsia="Times New Roman"/>
          <w:color w:val="000000"/>
          <w:sz w:val="20"/>
          <w:szCs w:val="20"/>
        </w:rPr>
        <w:tab/>
        <w:t>0.08</w:t>
      </w:r>
    </w:p>
    <w:p w14:paraId="5670C3BC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94C96">
        <w:rPr>
          <w:rFonts w:eastAsia="Times New Roman"/>
          <w:color w:val="000000"/>
          <w:sz w:val="20"/>
          <w:szCs w:val="20"/>
        </w:rPr>
        <w:t>T</w:t>
      </w:r>
      <w:r w:rsidRPr="00F94C96">
        <w:rPr>
          <w:rFonts w:eastAsia="Times New Roman"/>
          <w:color w:val="000000"/>
          <w:sz w:val="20"/>
          <w:szCs w:val="20"/>
        </w:rPr>
        <w:tab/>
        <w:t>6.00</w:t>
      </w:r>
      <w:r w:rsidRPr="00F94C96">
        <w:rPr>
          <w:rFonts w:eastAsia="Times New Roman"/>
          <w:color w:val="000000"/>
          <w:sz w:val="20"/>
          <w:szCs w:val="20"/>
        </w:rPr>
        <w:tab/>
        <w:t>6.00</w:t>
      </w:r>
      <w:r w:rsidRPr="00F94C96">
        <w:rPr>
          <w:rFonts w:eastAsia="Times New Roman"/>
          <w:color w:val="000000"/>
          <w:sz w:val="20"/>
          <w:szCs w:val="20"/>
        </w:rPr>
        <w:tab/>
        <w:t>6.00</w:t>
      </w:r>
      <w:r w:rsidRPr="00F94C96">
        <w:rPr>
          <w:rFonts w:eastAsia="Times New Roman"/>
          <w:color w:val="000000"/>
          <w:sz w:val="20"/>
          <w:szCs w:val="20"/>
        </w:rPr>
        <w:tab/>
        <w:t>6.00</w:t>
      </w:r>
      <w:r w:rsidRPr="00F94C96">
        <w:rPr>
          <w:rFonts w:eastAsia="Times New Roman"/>
          <w:color w:val="000000"/>
          <w:sz w:val="20"/>
          <w:szCs w:val="20"/>
        </w:rPr>
        <w:tab/>
        <w:t>6.00</w:t>
      </w:r>
      <w:r w:rsidRPr="00F94C96">
        <w:rPr>
          <w:rFonts w:eastAsia="Times New Roman"/>
          <w:color w:val="000000"/>
          <w:sz w:val="20"/>
          <w:szCs w:val="20"/>
        </w:rPr>
        <w:tab/>
        <w:t>6.00</w:t>
      </w:r>
      <w:r w:rsidRPr="00F94C96">
        <w:rPr>
          <w:rFonts w:eastAsia="Times New Roman"/>
          <w:color w:val="000000"/>
          <w:sz w:val="20"/>
          <w:szCs w:val="20"/>
        </w:rPr>
        <w:tab/>
        <w:t>6.00</w:t>
      </w:r>
      <w:r w:rsidRPr="00F94C96">
        <w:rPr>
          <w:rFonts w:eastAsia="Times New Roman"/>
          <w:color w:val="000000"/>
          <w:sz w:val="20"/>
          <w:szCs w:val="20"/>
        </w:rPr>
        <w:tab/>
        <w:t>6.00</w:t>
      </w:r>
    </w:p>
    <w:p w14:paraId="3F11F7F6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t>Al</w:t>
      </w:r>
      <w:r w:rsidRPr="00F11C88">
        <w:rPr>
          <w:rFonts w:eastAsia="Times New Roman"/>
          <w:color w:val="000000"/>
          <w:sz w:val="20"/>
          <w:szCs w:val="20"/>
          <w:vertAlign w:val="superscript"/>
        </w:rPr>
        <w:t>VI</w:t>
      </w:r>
      <w:r w:rsidRPr="00F11C88">
        <w:rPr>
          <w:rFonts w:eastAsia="Times New Roman"/>
          <w:color w:val="000000"/>
          <w:sz w:val="20"/>
          <w:szCs w:val="20"/>
        </w:rPr>
        <w:tab/>
        <w:t>3.90</w:t>
      </w:r>
      <w:r w:rsidRPr="00F11C88">
        <w:rPr>
          <w:rFonts w:eastAsia="Times New Roman"/>
          <w:color w:val="000000"/>
          <w:sz w:val="20"/>
          <w:szCs w:val="20"/>
        </w:rPr>
        <w:tab/>
        <w:t>3.84</w:t>
      </w:r>
      <w:r w:rsidRPr="00F11C88">
        <w:rPr>
          <w:rFonts w:eastAsia="Times New Roman"/>
          <w:color w:val="000000"/>
          <w:sz w:val="20"/>
          <w:szCs w:val="20"/>
        </w:rPr>
        <w:tab/>
        <w:t>3.83</w:t>
      </w:r>
      <w:r w:rsidRPr="00F11C88">
        <w:rPr>
          <w:rFonts w:eastAsia="Times New Roman"/>
          <w:color w:val="000000"/>
          <w:sz w:val="20"/>
          <w:szCs w:val="20"/>
        </w:rPr>
        <w:tab/>
        <w:t>3.87</w:t>
      </w:r>
      <w:r w:rsidRPr="00F11C88">
        <w:rPr>
          <w:rFonts w:eastAsia="Times New Roman"/>
          <w:color w:val="000000"/>
          <w:sz w:val="20"/>
          <w:szCs w:val="20"/>
        </w:rPr>
        <w:tab/>
        <w:t>3.90</w:t>
      </w:r>
      <w:r w:rsidRPr="00F11C88">
        <w:rPr>
          <w:rFonts w:eastAsia="Times New Roman"/>
          <w:color w:val="000000"/>
          <w:sz w:val="20"/>
          <w:szCs w:val="20"/>
        </w:rPr>
        <w:tab/>
        <w:t>3.85</w:t>
      </w:r>
      <w:r w:rsidRPr="00F11C88">
        <w:rPr>
          <w:rFonts w:eastAsia="Times New Roman"/>
          <w:color w:val="000000"/>
          <w:sz w:val="20"/>
          <w:szCs w:val="20"/>
        </w:rPr>
        <w:tab/>
        <w:t>3.90</w:t>
      </w:r>
      <w:r w:rsidRPr="00F11C88">
        <w:rPr>
          <w:rFonts w:eastAsia="Times New Roman"/>
          <w:color w:val="000000"/>
          <w:sz w:val="20"/>
          <w:szCs w:val="20"/>
        </w:rPr>
        <w:tab/>
        <w:t>3.86</w:t>
      </w:r>
    </w:p>
    <w:p w14:paraId="2F626B17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t>Ti</w:t>
      </w:r>
      <w:r w:rsidRPr="00F11C88">
        <w:rPr>
          <w:rFonts w:eastAsia="Times New Roman"/>
          <w:color w:val="000000"/>
          <w:sz w:val="20"/>
          <w:szCs w:val="20"/>
        </w:rPr>
        <w:tab/>
        <w:t>0.01</w:t>
      </w:r>
      <w:r w:rsidRPr="00F11C88">
        <w:rPr>
          <w:rFonts w:eastAsia="Times New Roman"/>
          <w:color w:val="000000"/>
          <w:sz w:val="20"/>
          <w:szCs w:val="20"/>
        </w:rPr>
        <w:tab/>
        <w:t>0.01</w:t>
      </w:r>
      <w:r w:rsidRPr="00F11C88">
        <w:rPr>
          <w:rFonts w:eastAsia="Times New Roman"/>
          <w:color w:val="000000"/>
          <w:sz w:val="20"/>
          <w:szCs w:val="20"/>
        </w:rPr>
        <w:tab/>
        <w:t>0.01</w:t>
      </w:r>
      <w:r w:rsidRPr="00F11C88">
        <w:rPr>
          <w:rFonts w:eastAsia="Times New Roman"/>
          <w:color w:val="000000"/>
          <w:sz w:val="20"/>
          <w:szCs w:val="20"/>
        </w:rPr>
        <w:tab/>
        <w:t>0.01</w:t>
      </w:r>
      <w:r w:rsidRPr="00F11C88">
        <w:rPr>
          <w:rFonts w:eastAsia="Times New Roman"/>
          <w:color w:val="000000"/>
          <w:sz w:val="20"/>
          <w:szCs w:val="20"/>
        </w:rPr>
        <w:tab/>
        <w:t>0.01</w:t>
      </w:r>
      <w:r w:rsidRPr="00F11C88">
        <w:rPr>
          <w:rFonts w:eastAsia="Times New Roman"/>
          <w:color w:val="000000"/>
          <w:sz w:val="20"/>
          <w:szCs w:val="20"/>
        </w:rPr>
        <w:tab/>
        <w:t>0.01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</w:p>
    <w:p w14:paraId="6DB31936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Fe</w:t>
      </w:r>
      <w:r w:rsidRPr="00F94C96">
        <w:rPr>
          <w:rFonts w:eastAsia="Times New Roman"/>
          <w:color w:val="000000"/>
          <w:sz w:val="20"/>
          <w:szCs w:val="20"/>
          <w:vertAlign w:val="superscript"/>
          <w:lang w:val="en-US"/>
        </w:rPr>
        <w:t>3+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0.13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0.28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0.35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0.14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0.31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0.21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0.32</w:t>
      </w:r>
    </w:p>
    <w:p w14:paraId="0ADB0DE1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Cr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</w:p>
    <w:p w14:paraId="10B01B87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V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0.00</w:t>
      </w:r>
    </w:p>
    <w:p w14:paraId="4F1CB2A7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R</w:t>
      </w:r>
      <w:r w:rsidRPr="00F94C96">
        <w:rPr>
          <w:rFonts w:eastAsia="Times New Roman"/>
          <w:color w:val="000000"/>
          <w:sz w:val="20"/>
          <w:szCs w:val="20"/>
          <w:vertAlign w:val="superscript"/>
          <w:lang w:val="en-US"/>
        </w:rPr>
        <w:t>3+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4.04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4.12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4.18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4.10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4.05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4.18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4.12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4.19</w:t>
      </w:r>
    </w:p>
    <w:p w14:paraId="1AFE9BBE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Fe</w:t>
      </w:r>
      <w:r w:rsidRPr="00F94C96">
        <w:rPr>
          <w:rFonts w:eastAsia="Times New Roman"/>
          <w:color w:val="000000"/>
          <w:sz w:val="20"/>
          <w:szCs w:val="20"/>
          <w:vertAlign w:val="superscript"/>
          <w:lang w:val="en-US"/>
        </w:rPr>
        <w:t>2+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3.34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3.18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3.15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3.35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3.53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3.25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3.48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3.29</w:t>
      </w:r>
    </w:p>
    <w:p w14:paraId="34A99128" w14:textId="77777777" w:rsidR="00DB6E2F" w:rsidRPr="00F94C96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  <w:lang w:val="en-US"/>
        </w:rPr>
      </w:pPr>
      <w:r w:rsidRPr="00F94C96">
        <w:rPr>
          <w:rFonts w:eastAsia="Times New Roman"/>
          <w:color w:val="000000"/>
          <w:sz w:val="20"/>
          <w:szCs w:val="20"/>
          <w:lang w:val="en-US"/>
        </w:rPr>
        <w:t>Mg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1.24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1.20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1.19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1.14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1.11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1.08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1.11</w:t>
      </w:r>
      <w:r w:rsidRPr="00F94C96">
        <w:rPr>
          <w:rFonts w:eastAsia="Times New Roman"/>
          <w:color w:val="000000"/>
          <w:sz w:val="20"/>
          <w:szCs w:val="20"/>
          <w:lang w:val="en-US"/>
        </w:rPr>
        <w:tab/>
        <w:t>1.18</w:t>
      </w:r>
    </w:p>
    <w:p w14:paraId="683269CB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t>Mn</w:t>
      </w:r>
      <w:r w:rsidRPr="00F11C88">
        <w:rPr>
          <w:rFonts w:eastAsia="Times New Roman"/>
          <w:color w:val="000000"/>
          <w:sz w:val="20"/>
          <w:szCs w:val="20"/>
        </w:rPr>
        <w:tab/>
        <w:t>0.11</w:t>
      </w:r>
      <w:r w:rsidRPr="00F11C88">
        <w:rPr>
          <w:rFonts w:eastAsia="Times New Roman"/>
          <w:color w:val="000000"/>
          <w:sz w:val="20"/>
          <w:szCs w:val="20"/>
        </w:rPr>
        <w:tab/>
        <w:t>0.10</w:t>
      </w:r>
      <w:r w:rsidRPr="00F11C88">
        <w:rPr>
          <w:rFonts w:eastAsia="Times New Roman"/>
          <w:color w:val="000000"/>
          <w:sz w:val="20"/>
          <w:szCs w:val="20"/>
        </w:rPr>
        <w:tab/>
        <w:t>0.11</w:t>
      </w:r>
      <w:r w:rsidRPr="00F11C88">
        <w:rPr>
          <w:rFonts w:eastAsia="Times New Roman"/>
          <w:color w:val="000000"/>
          <w:sz w:val="20"/>
          <w:szCs w:val="20"/>
        </w:rPr>
        <w:tab/>
        <w:t>0.12</w:t>
      </w:r>
      <w:r w:rsidRPr="00F11C88">
        <w:rPr>
          <w:rFonts w:eastAsia="Times New Roman"/>
          <w:color w:val="000000"/>
          <w:sz w:val="20"/>
          <w:szCs w:val="20"/>
        </w:rPr>
        <w:tab/>
        <w:t>0.13</w:t>
      </w:r>
      <w:r w:rsidRPr="00F11C88">
        <w:rPr>
          <w:rFonts w:eastAsia="Times New Roman"/>
          <w:color w:val="000000"/>
          <w:sz w:val="20"/>
          <w:szCs w:val="20"/>
        </w:rPr>
        <w:tab/>
        <w:t>0.14</w:t>
      </w:r>
      <w:r w:rsidRPr="00F11C88">
        <w:rPr>
          <w:rFonts w:eastAsia="Times New Roman"/>
          <w:color w:val="000000"/>
          <w:sz w:val="20"/>
          <w:szCs w:val="20"/>
        </w:rPr>
        <w:tab/>
        <w:t>0.13</w:t>
      </w:r>
      <w:r w:rsidRPr="00F11C88">
        <w:rPr>
          <w:rFonts w:eastAsia="Times New Roman"/>
          <w:color w:val="000000"/>
          <w:sz w:val="20"/>
          <w:szCs w:val="20"/>
        </w:rPr>
        <w:tab/>
        <w:t>0.13</w:t>
      </w:r>
    </w:p>
    <w:p w14:paraId="71118EC6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proofErr w:type="gramStart"/>
      <w:r w:rsidRPr="00F11C88">
        <w:rPr>
          <w:rFonts w:eastAsia="Times New Roman"/>
          <w:color w:val="000000"/>
          <w:sz w:val="20"/>
          <w:szCs w:val="20"/>
        </w:rPr>
        <w:t>Ca</w:t>
      </w:r>
      <w:proofErr w:type="gramEnd"/>
      <w:r w:rsidRPr="00F11C88">
        <w:rPr>
          <w:rFonts w:eastAsia="Times New Roman"/>
          <w:color w:val="000000"/>
          <w:sz w:val="20"/>
          <w:szCs w:val="20"/>
        </w:rPr>
        <w:tab/>
        <w:t>1.26</w:t>
      </w:r>
      <w:r w:rsidRPr="00F11C88">
        <w:rPr>
          <w:rFonts w:eastAsia="Times New Roman"/>
          <w:color w:val="000000"/>
          <w:sz w:val="20"/>
          <w:szCs w:val="20"/>
        </w:rPr>
        <w:tab/>
        <w:t>1.39</w:t>
      </w:r>
      <w:r w:rsidRPr="00F11C88">
        <w:rPr>
          <w:rFonts w:eastAsia="Times New Roman"/>
          <w:color w:val="000000"/>
          <w:sz w:val="20"/>
          <w:szCs w:val="20"/>
        </w:rPr>
        <w:tab/>
        <w:t>1.36</w:t>
      </w:r>
      <w:r w:rsidRPr="00F11C88">
        <w:rPr>
          <w:rFonts w:eastAsia="Times New Roman"/>
          <w:color w:val="000000"/>
          <w:sz w:val="20"/>
          <w:szCs w:val="20"/>
        </w:rPr>
        <w:tab/>
        <w:t>1.29</w:t>
      </w:r>
      <w:r w:rsidRPr="00F11C88">
        <w:rPr>
          <w:rFonts w:eastAsia="Times New Roman"/>
          <w:color w:val="000000"/>
          <w:sz w:val="20"/>
          <w:szCs w:val="20"/>
        </w:rPr>
        <w:tab/>
        <w:t>1.18</w:t>
      </w:r>
      <w:r w:rsidRPr="00F11C88">
        <w:rPr>
          <w:rFonts w:eastAsia="Times New Roman"/>
          <w:color w:val="000000"/>
          <w:sz w:val="20"/>
          <w:szCs w:val="20"/>
        </w:rPr>
        <w:tab/>
        <w:t>1.34</w:t>
      </w:r>
      <w:r w:rsidRPr="00F11C88">
        <w:rPr>
          <w:rFonts w:eastAsia="Times New Roman"/>
          <w:color w:val="000000"/>
          <w:sz w:val="20"/>
          <w:szCs w:val="20"/>
        </w:rPr>
        <w:tab/>
        <w:t>1.15</w:t>
      </w:r>
      <w:r w:rsidRPr="00F11C88">
        <w:rPr>
          <w:rFonts w:eastAsia="Times New Roman"/>
          <w:color w:val="000000"/>
          <w:sz w:val="20"/>
          <w:szCs w:val="20"/>
        </w:rPr>
        <w:tab/>
        <w:t>1.21</w:t>
      </w:r>
    </w:p>
    <w:p w14:paraId="499F2FB3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t>Zn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  <w:r w:rsidRPr="00F11C88">
        <w:rPr>
          <w:rFonts w:eastAsia="Times New Roman"/>
          <w:color w:val="000000"/>
          <w:sz w:val="20"/>
          <w:szCs w:val="20"/>
        </w:rPr>
        <w:tab/>
        <w:t>0.00</w:t>
      </w:r>
    </w:p>
    <w:p w14:paraId="7AF5C3E9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lastRenderedPageBreak/>
        <w:t>R</w:t>
      </w:r>
      <w:r w:rsidRPr="00F11C88">
        <w:rPr>
          <w:rFonts w:eastAsia="Times New Roman"/>
          <w:color w:val="000000"/>
          <w:sz w:val="20"/>
          <w:szCs w:val="20"/>
          <w:vertAlign w:val="superscript"/>
        </w:rPr>
        <w:t>2+</w:t>
      </w:r>
      <w:r w:rsidRPr="00F11C88">
        <w:rPr>
          <w:rFonts w:eastAsia="Times New Roman"/>
          <w:color w:val="000000"/>
          <w:sz w:val="20"/>
          <w:szCs w:val="20"/>
        </w:rPr>
        <w:tab/>
        <w:t>5.96</w:t>
      </w:r>
      <w:r w:rsidRPr="00F11C88">
        <w:rPr>
          <w:rFonts w:eastAsia="Times New Roman"/>
          <w:color w:val="000000"/>
          <w:sz w:val="20"/>
          <w:szCs w:val="20"/>
        </w:rPr>
        <w:tab/>
        <w:t>5.87</w:t>
      </w:r>
      <w:r w:rsidRPr="00F11C88">
        <w:rPr>
          <w:rFonts w:eastAsia="Times New Roman"/>
          <w:color w:val="000000"/>
          <w:sz w:val="20"/>
          <w:szCs w:val="20"/>
        </w:rPr>
        <w:tab/>
        <w:t>5.82</w:t>
      </w:r>
      <w:r w:rsidRPr="00F11C88">
        <w:rPr>
          <w:rFonts w:eastAsia="Times New Roman"/>
          <w:color w:val="000000"/>
          <w:sz w:val="20"/>
          <w:szCs w:val="20"/>
        </w:rPr>
        <w:tab/>
        <w:t>5.90</w:t>
      </w:r>
      <w:r w:rsidRPr="00F11C88">
        <w:rPr>
          <w:rFonts w:eastAsia="Times New Roman"/>
          <w:color w:val="000000"/>
          <w:sz w:val="20"/>
          <w:szCs w:val="20"/>
        </w:rPr>
        <w:tab/>
        <w:t>5.95</w:t>
      </w:r>
      <w:r w:rsidRPr="00F11C88">
        <w:rPr>
          <w:rFonts w:eastAsia="Times New Roman"/>
          <w:color w:val="000000"/>
          <w:sz w:val="20"/>
          <w:szCs w:val="20"/>
        </w:rPr>
        <w:tab/>
        <w:t>5.82</w:t>
      </w:r>
      <w:r w:rsidRPr="00F11C88">
        <w:rPr>
          <w:rFonts w:eastAsia="Times New Roman"/>
          <w:color w:val="000000"/>
          <w:sz w:val="20"/>
          <w:szCs w:val="20"/>
        </w:rPr>
        <w:tab/>
        <w:t>5.87</w:t>
      </w:r>
      <w:r w:rsidRPr="00F11C88">
        <w:rPr>
          <w:rFonts w:eastAsia="Times New Roman"/>
          <w:color w:val="000000"/>
          <w:sz w:val="20"/>
          <w:szCs w:val="20"/>
        </w:rPr>
        <w:tab/>
        <w:t>5.81</w:t>
      </w:r>
    </w:p>
    <w:p w14:paraId="4169B256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r w:rsidRPr="00F94C96">
        <w:rPr>
          <w:rFonts w:ascii="Symbol" w:eastAsia="Times New Roman" w:hAnsi="Symbol"/>
          <w:color w:val="000000"/>
          <w:sz w:val="20"/>
          <w:szCs w:val="20"/>
          <w:lang w:val="en-GB"/>
        </w:rPr>
        <w:t></w:t>
      </w:r>
      <w:r w:rsidRPr="00F11C88">
        <w:rPr>
          <w:rFonts w:eastAsia="Times New Roman"/>
          <w:color w:val="000000"/>
          <w:sz w:val="20"/>
          <w:szCs w:val="20"/>
          <w:vertAlign w:val="subscript"/>
        </w:rPr>
        <w:t>cat</w:t>
      </w:r>
      <w:r w:rsidRPr="00F11C88">
        <w:rPr>
          <w:rFonts w:eastAsia="Times New Roman"/>
          <w:color w:val="000000"/>
          <w:sz w:val="20"/>
          <w:szCs w:val="20"/>
        </w:rPr>
        <w:tab/>
        <w:t>16.00</w:t>
      </w:r>
      <w:r w:rsidRPr="00F11C88">
        <w:rPr>
          <w:rFonts w:eastAsia="Times New Roman"/>
          <w:color w:val="000000"/>
          <w:sz w:val="20"/>
          <w:szCs w:val="20"/>
        </w:rPr>
        <w:tab/>
        <w:t>16.00</w:t>
      </w:r>
      <w:r w:rsidRPr="00F11C88">
        <w:rPr>
          <w:rFonts w:eastAsia="Times New Roman"/>
          <w:color w:val="000000"/>
          <w:sz w:val="20"/>
          <w:szCs w:val="20"/>
        </w:rPr>
        <w:tab/>
        <w:t>16.00</w:t>
      </w:r>
      <w:r w:rsidRPr="00F11C88">
        <w:rPr>
          <w:rFonts w:eastAsia="Times New Roman"/>
          <w:color w:val="000000"/>
          <w:sz w:val="20"/>
          <w:szCs w:val="20"/>
        </w:rPr>
        <w:tab/>
        <w:t>16.00</w:t>
      </w:r>
      <w:r w:rsidRPr="00F11C88">
        <w:rPr>
          <w:rFonts w:eastAsia="Times New Roman"/>
          <w:color w:val="000000"/>
          <w:sz w:val="20"/>
          <w:szCs w:val="20"/>
        </w:rPr>
        <w:tab/>
        <w:t>16.00</w:t>
      </w:r>
      <w:r w:rsidRPr="00F11C88">
        <w:rPr>
          <w:rFonts w:eastAsia="Times New Roman"/>
          <w:color w:val="000000"/>
          <w:sz w:val="20"/>
          <w:szCs w:val="20"/>
        </w:rPr>
        <w:tab/>
        <w:t>16.00</w:t>
      </w:r>
      <w:r w:rsidRPr="00F11C88">
        <w:rPr>
          <w:rFonts w:eastAsia="Times New Roman"/>
          <w:color w:val="000000"/>
          <w:sz w:val="20"/>
          <w:szCs w:val="20"/>
        </w:rPr>
        <w:tab/>
        <w:t>16.00</w:t>
      </w:r>
      <w:r w:rsidRPr="00F11C88">
        <w:rPr>
          <w:rFonts w:eastAsia="Times New Roman"/>
          <w:color w:val="000000"/>
          <w:sz w:val="20"/>
          <w:szCs w:val="20"/>
        </w:rPr>
        <w:tab/>
        <w:t>16.00</w:t>
      </w:r>
    </w:p>
    <w:p w14:paraId="5082BDA8" w14:textId="77777777" w:rsidR="00F94C96" w:rsidRPr="00D8703E" w:rsidRDefault="00F94C96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8"/>
          <w:szCs w:val="8"/>
        </w:rPr>
      </w:pPr>
    </w:p>
    <w:p w14:paraId="0EEB6E47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proofErr w:type="spellStart"/>
      <w:r w:rsidRPr="00F11C88">
        <w:rPr>
          <w:rFonts w:eastAsia="Times New Roman"/>
          <w:color w:val="000000"/>
          <w:sz w:val="20"/>
          <w:szCs w:val="20"/>
        </w:rPr>
        <w:t>X</w:t>
      </w:r>
      <w:r w:rsidRPr="00F11C88">
        <w:rPr>
          <w:rFonts w:eastAsia="Times New Roman"/>
          <w:color w:val="000000"/>
          <w:sz w:val="20"/>
          <w:szCs w:val="20"/>
          <w:vertAlign w:val="subscript"/>
        </w:rPr>
        <w:t>Alm</w:t>
      </w:r>
      <w:proofErr w:type="spellEnd"/>
      <w:r w:rsidRPr="00F11C88">
        <w:rPr>
          <w:rFonts w:eastAsia="Times New Roman"/>
          <w:color w:val="000000"/>
          <w:sz w:val="20"/>
          <w:szCs w:val="20"/>
        </w:rPr>
        <w:tab/>
        <w:t>0.56</w:t>
      </w:r>
      <w:r w:rsidRPr="00F11C88">
        <w:rPr>
          <w:rFonts w:eastAsia="Times New Roman"/>
          <w:color w:val="000000"/>
          <w:sz w:val="20"/>
          <w:szCs w:val="20"/>
        </w:rPr>
        <w:tab/>
        <w:t>0.54</w:t>
      </w:r>
      <w:r w:rsidRPr="00F11C88">
        <w:rPr>
          <w:rFonts w:eastAsia="Times New Roman"/>
          <w:color w:val="000000"/>
          <w:sz w:val="20"/>
          <w:szCs w:val="20"/>
        </w:rPr>
        <w:tab/>
        <w:t>0.54</w:t>
      </w:r>
      <w:r w:rsidRPr="00F11C88">
        <w:rPr>
          <w:rFonts w:eastAsia="Times New Roman"/>
          <w:color w:val="000000"/>
          <w:sz w:val="20"/>
          <w:szCs w:val="20"/>
        </w:rPr>
        <w:tab/>
        <w:t>0.57</w:t>
      </w:r>
      <w:r w:rsidRPr="00F11C88">
        <w:rPr>
          <w:rFonts w:eastAsia="Times New Roman"/>
          <w:color w:val="000000"/>
          <w:sz w:val="20"/>
          <w:szCs w:val="20"/>
        </w:rPr>
        <w:tab/>
        <w:t>0.59</w:t>
      </w:r>
      <w:r w:rsidRPr="00F11C88">
        <w:rPr>
          <w:rFonts w:eastAsia="Times New Roman"/>
          <w:color w:val="000000"/>
          <w:sz w:val="20"/>
          <w:szCs w:val="20"/>
        </w:rPr>
        <w:tab/>
        <w:t>0.56</w:t>
      </w:r>
      <w:r w:rsidRPr="00F11C88">
        <w:rPr>
          <w:rFonts w:eastAsia="Times New Roman"/>
          <w:color w:val="000000"/>
          <w:sz w:val="20"/>
          <w:szCs w:val="20"/>
        </w:rPr>
        <w:tab/>
        <w:t>0.59</w:t>
      </w:r>
      <w:r w:rsidRPr="00F11C88">
        <w:rPr>
          <w:rFonts w:eastAsia="Times New Roman"/>
          <w:color w:val="000000"/>
          <w:sz w:val="20"/>
          <w:szCs w:val="20"/>
        </w:rPr>
        <w:tab/>
        <w:t>0.57</w:t>
      </w:r>
    </w:p>
    <w:p w14:paraId="78F255E2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proofErr w:type="spellStart"/>
      <w:r w:rsidRPr="00F11C88">
        <w:rPr>
          <w:rFonts w:eastAsia="Times New Roman"/>
          <w:color w:val="000000"/>
          <w:sz w:val="20"/>
          <w:szCs w:val="20"/>
        </w:rPr>
        <w:t>X</w:t>
      </w:r>
      <w:r w:rsidRPr="00F11C88">
        <w:rPr>
          <w:rFonts w:eastAsia="Times New Roman"/>
          <w:color w:val="000000"/>
          <w:sz w:val="20"/>
          <w:szCs w:val="20"/>
          <w:vertAlign w:val="subscript"/>
        </w:rPr>
        <w:t>Spes</w:t>
      </w:r>
      <w:proofErr w:type="spellEnd"/>
      <w:r w:rsidRPr="00F11C88">
        <w:rPr>
          <w:rFonts w:eastAsia="Times New Roman"/>
          <w:color w:val="000000"/>
          <w:sz w:val="20"/>
          <w:szCs w:val="20"/>
        </w:rPr>
        <w:tab/>
        <w:t>0.21</w:t>
      </w:r>
      <w:r w:rsidRPr="00F11C88">
        <w:rPr>
          <w:rFonts w:eastAsia="Times New Roman"/>
          <w:color w:val="000000"/>
          <w:sz w:val="20"/>
          <w:szCs w:val="20"/>
        </w:rPr>
        <w:tab/>
        <w:t>0.20</w:t>
      </w:r>
      <w:r w:rsidRPr="00F11C88">
        <w:rPr>
          <w:rFonts w:eastAsia="Times New Roman"/>
          <w:color w:val="000000"/>
          <w:sz w:val="20"/>
          <w:szCs w:val="20"/>
        </w:rPr>
        <w:tab/>
        <w:t>0.20</w:t>
      </w:r>
      <w:r w:rsidRPr="00F11C88">
        <w:rPr>
          <w:rFonts w:eastAsia="Times New Roman"/>
          <w:color w:val="000000"/>
          <w:sz w:val="20"/>
          <w:szCs w:val="20"/>
        </w:rPr>
        <w:tab/>
        <w:t>0.19</w:t>
      </w:r>
      <w:r w:rsidRPr="00F11C88">
        <w:rPr>
          <w:rFonts w:eastAsia="Times New Roman"/>
          <w:color w:val="000000"/>
          <w:sz w:val="20"/>
          <w:szCs w:val="20"/>
        </w:rPr>
        <w:tab/>
        <w:t>0.19</w:t>
      </w:r>
      <w:r w:rsidRPr="00F11C88">
        <w:rPr>
          <w:rFonts w:eastAsia="Times New Roman"/>
          <w:color w:val="000000"/>
          <w:sz w:val="20"/>
          <w:szCs w:val="20"/>
        </w:rPr>
        <w:tab/>
        <w:t>0.19</w:t>
      </w:r>
      <w:r w:rsidRPr="00F11C88">
        <w:rPr>
          <w:rFonts w:eastAsia="Times New Roman"/>
          <w:color w:val="000000"/>
          <w:sz w:val="20"/>
          <w:szCs w:val="20"/>
        </w:rPr>
        <w:tab/>
        <w:t>0.19</w:t>
      </w:r>
      <w:r w:rsidRPr="00F11C88">
        <w:rPr>
          <w:rFonts w:eastAsia="Times New Roman"/>
          <w:color w:val="000000"/>
          <w:sz w:val="20"/>
          <w:szCs w:val="20"/>
        </w:rPr>
        <w:tab/>
        <w:t>0.20</w:t>
      </w:r>
    </w:p>
    <w:p w14:paraId="03D5B2DF" w14:textId="77777777" w:rsidR="00DB6E2F" w:rsidRPr="00F11C88" w:rsidRDefault="00DB6E2F" w:rsidP="00DB6E2F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/>
        <w:rPr>
          <w:rFonts w:eastAsia="Times New Roman"/>
          <w:color w:val="000000"/>
          <w:sz w:val="20"/>
          <w:szCs w:val="20"/>
        </w:rPr>
      </w:pPr>
      <w:proofErr w:type="spellStart"/>
      <w:r w:rsidRPr="00F11C88">
        <w:rPr>
          <w:rFonts w:eastAsia="Times New Roman"/>
          <w:color w:val="000000"/>
          <w:sz w:val="20"/>
          <w:szCs w:val="20"/>
        </w:rPr>
        <w:t>X</w:t>
      </w:r>
      <w:r w:rsidRPr="00F11C88">
        <w:rPr>
          <w:rFonts w:eastAsia="Times New Roman"/>
          <w:color w:val="000000"/>
          <w:sz w:val="20"/>
          <w:szCs w:val="20"/>
          <w:vertAlign w:val="subscript"/>
        </w:rPr>
        <w:t>Prp</w:t>
      </w:r>
      <w:proofErr w:type="spellEnd"/>
      <w:r w:rsidRPr="00F11C88">
        <w:rPr>
          <w:rFonts w:eastAsia="Times New Roman"/>
          <w:color w:val="000000"/>
          <w:sz w:val="20"/>
          <w:szCs w:val="20"/>
        </w:rPr>
        <w:tab/>
        <w:t>0.02</w:t>
      </w:r>
      <w:r w:rsidRPr="00F11C88">
        <w:rPr>
          <w:rFonts w:eastAsia="Times New Roman"/>
          <w:color w:val="000000"/>
          <w:sz w:val="20"/>
          <w:szCs w:val="20"/>
        </w:rPr>
        <w:tab/>
        <w:t>0.02</w:t>
      </w:r>
      <w:r w:rsidRPr="00F11C88">
        <w:rPr>
          <w:rFonts w:eastAsia="Times New Roman"/>
          <w:color w:val="000000"/>
          <w:sz w:val="20"/>
          <w:szCs w:val="20"/>
        </w:rPr>
        <w:tab/>
        <w:t>0.02</w:t>
      </w:r>
      <w:r w:rsidRPr="00F11C88">
        <w:rPr>
          <w:rFonts w:eastAsia="Times New Roman"/>
          <w:color w:val="000000"/>
          <w:sz w:val="20"/>
          <w:szCs w:val="20"/>
        </w:rPr>
        <w:tab/>
        <w:t>0.02</w:t>
      </w:r>
      <w:r w:rsidRPr="00F11C88">
        <w:rPr>
          <w:rFonts w:eastAsia="Times New Roman"/>
          <w:color w:val="000000"/>
          <w:sz w:val="20"/>
          <w:szCs w:val="20"/>
        </w:rPr>
        <w:tab/>
        <w:t>0.02</w:t>
      </w:r>
      <w:r w:rsidRPr="00F11C88">
        <w:rPr>
          <w:rFonts w:eastAsia="Times New Roman"/>
          <w:color w:val="000000"/>
          <w:sz w:val="20"/>
          <w:szCs w:val="20"/>
        </w:rPr>
        <w:tab/>
        <w:t>0.02</w:t>
      </w:r>
      <w:r w:rsidRPr="00F11C88">
        <w:rPr>
          <w:rFonts w:eastAsia="Times New Roman"/>
          <w:color w:val="000000"/>
          <w:sz w:val="20"/>
          <w:szCs w:val="20"/>
        </w:rPr>
        <w:tab/>
        <w:t>0.02</w:t>
      </w:r>
      <w:r w:rsidRPr="00F11C88">
        <w:rPr>
          <w:rFonts w:eastAsia="Times New Roman"/>
          <w:color w:val="000000"/>
          <w:sz w:val="20"/>
          <w:szCs w:val="20"/>
        </w:rPr>
        <w:tab/>
        <w:t>0.02</w:t>
      </w:r>
    </w:p>
    <w:p w14:paraId="383BBA8D" w14:textId="77777777" w:rsidR="00DB6E2F" w:rsidRPr="00F94C96" w:rsidRDefault="00DB6E2F" w:rsidP="00F94C96">
      <w:pPr>
        <w:pBdr>
          <w:bottom w:val="single" w:sz="4" w:space="1" w:color="auto"/>
        </w:pBd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</w:tabs>
        <w:ind w:left="72" w:right="1553"/>
        <w:rPr>
          <w:rFonts w:eastAsia="Times New Roman"/>
          <w:color w:val="000000"/>
          <w:sz w:val="20"/>
          <w:szCs w:val="20"/>
        </w:rPr>
      </w:pPr>
      <w:proofErr w:type="spellStart"/>
      <w:r w:rsidRPr="00F11C88">
        <w:rPr>
          <w:rFonts w:eastAsia="Times New Roman"/>
          <w:color w:val="000000"/>
          <w:sz w:val="20"/>
          <w:szCs w:val="20"/>
        </w:rPr>
        <w:t>X</w:t>
      </w:r>
      <w:r w:rsidRPr="00F11C88">
        <w:rPr>
          <w:rFonts w:eastAsia="Times New Roman"/>
          <w:color w:val="000000"/>
          <w:sz w:val="20"/>
          <w:szCs w:val="20"/>
          <w:vertAlign w:val="subscript"/>
        </w:rPr>
        <w:t>Gros</w:t>
      </w:r>
      <w:proofErr w:type="spellEnd"/>
      <w:r w:rsidRPr="00F94C96">
        <w:rPr>
          <w:rFonts w:eastAsia="Times New Roman"/>
          <w:color w:val="000000"/>
          <w:sz w:val="20"/>
          <w:szCs w:val="20"/>
        </w:rPr>
        <w:tab/>
        <w:t>0.21</w:t>
      </w:r>
      <w:r w:rsidRPr="00F94C96">
        <w:rPr>
          <w:rFonts w:eastAsia="Times New Roman"/>
          <w:color w:val="000000"/>
          <w:sz w:val="20"/>
          <w:szCs w:val="20"/>
        </w:rPr>
        <w:tab/>
        <w:t>0.24</w:t>
      </w:r>
      <w:r w:rsidRPr="00F94C96">
        <w:rPr>
          <w:rFonts w:eastAsia="Times New Roman"/>
          <w:color w:val="000000"/>
          <w:sz w:val="20"/>
          <w:szCs w:val="20"/>
        </w:rPr>
        <w:tab/>
        <w:t>0.23</w:t>
      </w:r>
      <w:r w:rsidRPr="00F94C96">
        <w:rPr>
          <w:rFonts w:eastAsia="Times New Roman"/>
          <w:color w:val="000000"/>
          <w:sz w:val="20"/>
          <w:szCs w:val="20"/>
        </w:rPr>
        <w:tab/>
        <w:t>0.22</w:t>
      </w:r>
      <w:r w:rsidRPr="00F94C96">
        <w:rPr>
          <w:rFonts w:eastAsia="Times New Roman"/>
          <w:color w:val="000000"/>
          <w:sz w:val="20"/>
          <w:szCs w:val="20"/>
        </w:rPr>
        <w:tab/>
        <w:t>0.20</w:t>
      </w:r>
      <w:r w:rsidRPr="00F94C96">
        <w:rPr>
          <w:rFonts w:eastAsia="Times New Roman"/>
          <w:color w:val="000000"/>
          <w:sz w:val="20"/>
          <w:szCs w:val="20"/>
        </w:rPr>
        <w:tab/>
        <w:t>0.23</w:t>
      </w:r>
      <w:r w:rsidRPr="00F94C96">
        <w:rPr>
          <w:rFonts w:eastAsia="Times New Roman"/>
          <w:color w:val="000000"/>
          <w:sz w:val="20"/>
          <w:szCs w:val="20"/>
        </w:rPr>
        <w:tab/>
        <w:t>0.20</w:t>
      </w:r>
      <w:r w:rsidRPr="00F94C96">
        <w:rPr>
          <w:rFonts w:eastAsia="Times New Roman"/>
          <w:color w:val="000000"/>
          <w:sz w:val="20"/>
          <w:szCs w:val="20"/>
        </w:rPr>
        <w:tab/>
        <w:t>0.21</w:t>
      </w:r>
    </w:p>
    <w:p w14:paraId="6939B2C3" w14:textId="77777777" w:rsidR="00AB2A97" w:rsidRPr="00F11C88" w:rsidRDefault="00AB2A97" w:rsidP="004D2C31">
      <w:pPr>
        <w:rPr>
          <w:sz w:val="20"/>
          <w:szCs w:val="20"/>
        </w:rPr>
      </w:pPr>
    </w:p>
    <w:p w14:paraId="25E2B12E" w14:textId="0800A83A" w:rsidR="00671E9D" w:rsidRPr="00D8703E" w:rsidRDefault="005A2798" w:rsidP="005A2798">
      <w:pPr>
        <w:pBdr>
          <w:top w:val="single" w:sz="4" w:space="1" w:color="auto"/>
        </w:pBdr>
        <w:rPr>
          <w:sz w:val="20"/>
          <w:szCs w:val="20"/>
        </w:rPr>
      </w:pPr>
      <w:r w:rsidRPr="00D8703E">
        <w:rPr>
          <w:rFonts w:eastAsia="Times New Roman"/>
          <w:b/>
          <w:color w:val="000000"/>
          <w:sz w:val="20"/>
          <w:szCs w:val="20"/>
        </w:rPr>
        <w:t>Amphibole (ML14-01b)</w:t>
      </w:r>
    </w:p>
    <w:p w14:paraId="67F51846" w14:textId="76CBC8B0" w:rsidR="002C5F2A" w:rsidRPr="00E31085" w:rsidRDefault="00DB6E2F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E31085">
        <w:rPr>
          <w:rFonts w:eastAsia="Times New Roman"/>
          <w:color w:val="000000"/>
          <w:sz w:val="20"/>
          <w:szCs w:val="20"/>
          <w:lang w:val="en-US"/>
        </w:rPr>
        <w:t>Anal. n°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C1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56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C3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66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C3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68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C3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73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C4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74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C4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75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C4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83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C5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88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C5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90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ab/>
      </w:r>
      <w:r w:rsidRPr="00E31085">
        <w:rPr>
          <w:rFonts w:eastAsia="Times New Roman"/>
          <w:color w:val="000000"/>
          <w:sz w:val="20"/>
          <w:szCs w:val="20"/>
          <w:lang w:val="en-US"/>
        </w:rPr>
        <w:t>C5</w:t>
      </w:r>
      <w:r w:rsidR="002C5F2A" w:rsidRPr="00E31085">
        <w:rPr>
          <w:rFonts w:eastAsia="Times New Roman"/>
          <w:color w:val="000000"/>
          <w:sz w:val="20"/>
          <w:szCs w:val="20"/>
          <w:lang w:val="en-US"/>
        </w:rPr>
        <w:t>91</w:t>
      </w:r>
    </w:p>
    <w:p w14:paraId="40B12273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SiO</w:t>
      </w:r>
      <w:r w:rsidRPr="002C5F2A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43.27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41.82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42.11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42.92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41.74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41.68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42.43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42.19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41.41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41.82</w:t>
      </w:r>
    </w:p>
    <w:p w14:paraId="66837AA1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Al</w:t>
      </w:r>
      <w:r w:rsidRPr="002C5F2A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>O</w:t>
      </w:r>
      <w:r w:rsidRPr="002C5F2A">
        <w:rPr>
          <w:rFonts w:eastAsia="Times New Roman"/>
          <w:color w:val="000000"/>
          <w:sz w:val="20"/>
          <w:szCs w:val="20"/>
          <w:vertAlign w:val="subscript"/>
          <w:lang w:val="en-US"/>
        </w:rPr>
        <w:t>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12.13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13.24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12.53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12.05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12.41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12.43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12.35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12.55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12.77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12.44</w:t>
      </w:r>
    </w:p>
    <w:p w14:paraId="5D045F0F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TiO</w:t>
      </w:r>
      <w:r w:rsidRPr="002C5F2A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1.67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2.05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2.01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1.66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2.38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2.24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1.94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1.87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1.87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1.96</w:t>
      </w:r>
    </w:p>
    <w:p w14:paraId="0BBFA3DC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FeO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15.59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16.15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16.03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16.33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16.85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16.78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16.63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16.27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16.54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16.45</w:t>
      </w:r>
    </w:p>
    <w:p w14:paraId="51FDE77E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MnO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0.09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0.12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0.11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0.14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0.14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0.12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0.16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0.08</w:t>
      </w:r>
    </w:p>
    <w:p w14:paraId="14A6ABEF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MgO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10.63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9.70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9.88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9.95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9.68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9.62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9.44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9.88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9.71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9.77</w:t>
      </w:r>
    </w:p>
    <w:p w14:paraId="591EBD86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CaO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11.42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11.36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11.32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11.48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11.42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11.32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11.50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11.56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11.31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11.37</w:t>
      </w:r>
    </w:p>
    <w:p w14:paraId="0B59A562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Cr</w:t>
      </w:r>
      <w:r w:rsidRPr="002C5F2A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>O</w:t>
      </w:r>
      <w:r w:rsidRPr="002C5F2A">
        <w:rPr>
          <w:rFonts w:eastAsia="Times New Roman"/>
          <w:color w:val="000000"/>
          <w:sz w:val="20"/>
          <w:szCs w:val="20"/>
          <w:vertAlign w:val="subscript"/>
          <w:lang w:val="en-US"/>
        </w:rPr>
        <w:t>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0.03</w:t>
      </w:r>
    </w:p>
    <w:p w14:paraId="092A6311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Na</w:t>
      </w:r>
      <w:r w:rsidRPr="002C5F2A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>O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1.46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1.64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1.56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1.59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1.66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1.51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1.54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1.58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1.60</w:t>
      </w:r>
    </w:p>
    <w:p w14:paraId="3A273B13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K</w:t>
      </w:r>
      <w:r w:rsidRPr="002C5F2A">
        <w:rPr>
          <w:rFonts w:eastAsia="Times New Roman"/>
          <w:color w:val="000000"/>
          <w:sz w:val="20"/>
          <w:szCs w:val="20"/>
          <w:vertAlign w:val="subscript"/>
          <w:lang w:val="en-US"/>
        </w:rPr>
        <w:t>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>O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1.00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1.21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1.08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1.17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1.42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1.37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1.18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1.30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1.19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1.18</w:t>
      </w:r>
    </w:p>
    <w:p w14:paraId="0E120EB7" w14:textId="77777777" w:rsidR="002C5F2A" w:rsidRPr="00F11C88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Sum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97.28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97.29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96.67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97.21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97.70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97.11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97.15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97.34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96.76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96.70</w:t>
      </w:r>
    </w:p>
    <w:p w14:paraId="65CB288B" w14:textId="7FF2FA1D" w:rsidR="002C5F2A" w:rsidRPr="00F11C88" w:rsidRDefault="00DB6E2F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04B34">
        <w:rPr>
          <w:rFonts w:eastAsia="Times New Roman"/>
          <w:i/>
          <w:color w:val="000000"/>
          <w:sz w:val="20"/>
          <w:szCs w:val="20"/>
          <w:lang w:val="en-GB"/>
        </w:rPr>
        <w:t>Structural formulae (12 oxygens)</w:t>
      </w:r>
    </w:p>
    <w:p w14:paraId="3DDF40D3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9266F9">
        <w:rPr>
          <w:rFonts w:eastAsia="Times New Roman"/>
          <w:color w:val="000000"/>
          <w:sz w:val="20"/>
          <w:szCs w:val="20"/>
        </w:rPr>
        <w:t>Si</w:t>
      </w:r>
      <w:r w:rsidRPr="009266F9">
        <w:rPr>
          <w:rFonts w:eastAsia="Times New Roman"/>
          <w:color w:val="000000"/>
          <w:sz w:val="20"/>
          <w:szCs w:val="20"/>
        </w:rPr>
        <w:tab/>
        <w:t>6.23</w:t>
      </w:r>
      <w:r w:rsidRPr="009266F9">
        <w:rPr>
          <w:rFonts w:eastAsia="Times New Roman"/>
          <w:color w:val="000000"/>
          <w:sz w:val="20"/>
          <w:szCs w:val="20"/>
        </w:rPr>
        <w:tab/>
        <w:t>6.04</w:t>
      </w:r>
      <w:r w:rsidRPr="009266F9">
        <w:rPr>
          <w:rFonts w:eastAsia="Times New Roman"/>
          <w:color w:val="000000"/>
          <w:sz w:val="20"/>
          <w:szCs w:val="20"/>
        </w:rPr>
        <w:tab/>
        <w:t>6.12</w:t>
      </w:r>
      <w:r w:rsidRPr="009266F9">
        <w:rPr>
          <w:rFonts w:eastAsia="Times New Roman"/>
          <w:color w:val="000000"/>
          <w:sz w:val="20"/>
          <w:szCs w:val="20"/>
        </w:rPr>
        <w:tab/>
        <w:t>6.20</w:t>
      </w:r>
      <w:r w:rsidRPr="009266F9">
        <w:rPr>
          <w:rFonts w:eastAsia="Times New Roman"/>
          <w:color w:val="000000"/>
          <w:sz w:val="20"/>
          <w:szCs w:val="20"/>
        </w:rPr>
        <w:tab/>
        <w:t>6.02</w:t>
      </w:r>
      <w:r w:rsidRPr="009266F9">
        <w:rPr>
          <w:rFonts w:eastAsia="Times New Roman"/>
          <w:color w:val="000000"/>
          <w:sz w:val="20"/>
          <w:szCs w:val="20"/>
        </w:rPr>
        <w:tab/>
        <w:t>6.05</w:t>
      </w:r>
      <w:r w:rsidRPr="009266F9">
        <w:rPr>
          <w:rFonts w:eastAsia="Times New Roman"/>
          <w:color w:val="000000"/>
          <w:sz w:val="20"/>
          <w:szCs w:val="20"/>
        </w:rPr>
        <w:tab/>
        <w:t>6.16</w:t>
      </w:r>
      <w:r w:rsidRPr="009266F9">
        <w:rPr>
          <w:rFonts w:eastAsia="Times New Roman"/>
          <w:color w:val="000000"/>
          <w:sz w:val="20"/>
          <w:szCs w:val="20"/>
        </w:rPr>
        <w:tab/>
        <w:t>6.09</w:t>
      </w:r>
      <w:r w:rsidRPr="009266F9">
        <w:rPr>
          <w:rFonts w:eastAsia="Times New Roman"/>
          <w:color w:val="000000"/>
          <w:sz w:val="20"/>
          <w:szCs w:val="20"/>
        </w:rPr>
        <w:tab/>
        <w:t>6.01</w:t>
      </w:r>
      <w:r w:rsidRPr="009266F9">
        <w:rPr>
          <w:rFonts w:eastAsia="Times New Roman"/>
          <w:color w:val="000000"/>
          <w:sz w:val="20"/>
          <w:szCs w:val="20"/>
        </w:rPr>
        <w:tab/>
        <w:t>6.08</w:t>
      </w:r>
    </w:p>
    <w:p w14:paraId="38C6C0CF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proofErr w:type="spellStart"/>
      <w:r w:rsidRPr="009266F9">
        <w:rPr>
          <w:rFonts w:eastAsia="Times New Roman"/>
          <w:color w:val="000000"/>
          <w:sz w:val="20"/>
          <w:szCs w:val="20"/>
        </w:rPr>
        <w:t>Al</w:t>
      </w:r>
      <w:r w:rsidRPr="007429F7">
        <w:rPr>
          <w:rFonts w:eastAsia="Times New Roman"/>
          <w:color w:val="000000"/>
          <w:sz w:val="20"/>
          <w:szCs w:val="20"/>
          <w:vertAlign w:val="superscript"/>
        </w:rPr>
        <w:t>IV</w:t>
      </w:r>
      <w:proofErr w:type="spellEnd"/>
      <w:r w:rsidRPr="009266F9">
        <w:rPr>
          <w:rFonts w:eastAsia="Times New Roman"/>
          <w:color w:val="000000"/>
          <w:sz w:val="20"/>
          <w:szCs w:val="20"/>
        </w:rPr>
        <w:tab/>
        <w:t>1.77</w:t>
      </w:r>
      <w:r w:rsidRPr="009266F9">
        <w:rPr>
          <w:rFonts w:eastAsia="Times New Roman"/>
          <w:color w:val="000000"/>
          <w:sz w:val="20"/>
          <w:szCs w:val="20"/>
        </w:rPr>
        <w:tab/>
        <w:t>1.96</w:t>
      </w:r>
      <w:r w:rsidRPr="009266F9">
        <w:rPr>
          <w:rFonts w:eastAsia="Times New Roman"/>
          <w:color w:val="000000"/>
          <w:sz w:val="20"/>
          <w:szCs w:val="20"/>
        </w:rPr>
        <w:tab/>
        <w:t>1.88</w:t>
      </w:r>
      <w:r w:rsidRPr="009266F9">
        <w:rPr>
          <w:rFonts w:eastAsia="Times New Roman"/>
          <w:color w:val="000000"/>
          <w:sz w:val="20"/>
          <w:szCs w:val="20"/>
        </w:rPr>
        <w:tab/>
        <w:t>1.80</w:t>
      </w:r>
      <w:r w:rsidRPr="009266F9">
        <w:rPr>
          <w:rFonts w:eastAsia="Times New Roman"/>
          <w:color w:val="000000"/>
          <w:sz w:val="20"/>
          <w:szCs w:val="20"/>
        </w:rPr>
        <w:tab/>
        <w:t>1.98</w:t>
      </w:r>
      <w:r w:rsidRPr="009266F9">
        <w:rPr>
          <w:rFonts w:eastAsia="Times New Roman"/>
          <w:color w:val="000000"/>
          <w:sz w:val="20"/>
          <w:szCs w:val="20"/>
        </w:rPr>
        <w:tab/>
        <w:t>1.95</w:t>
      </w:r>
      <w:r w:rsidRPr="009266F9">
        <w:rPr>
          <w:rFonts w:eastAsia="Times New Roman"/>
          <w:color w:val="000000"/>
          <w:sz w:val="20"/>
          <w:szCs w:val="20"/>
        </w:rPr>
        <w:tab/>
        <w:t>1.84</w:t>
      </w:r>
      <w:r w:rsidRPr="009266F9">
        <w:rPr>
          <w:rFonts w:eastAsia="Times New Roman"/>
          <w:color w:val="000000"/>
          <w:sz w:val="20"/>
          <w:szCs w:val="20"/>
        </w:rPr>
        <w:tab/>
        <w:t>1.91</w:t>
      </w:r>
      <w:r w:rsidRPr="009266F9">
        <w:rPr>
          <w:rFonts w:eastAsia="Times New Roman"/>
          <w:color w:val="000000"/>
          <w:sz w:val="20"/>
          <w:szCs w:val="20"/>
        </w:rPr>
        <w:tab/>
        <w:t>1.99</w:t>
      </w:r>
      <w:r w:rsidRPr="009266F9">
        <w:rPr>
          <w:rFonts w:eastAsia="Times New Roman"/>
          <w:color w:val="000000"/>
          <w:sz w:val="20"/>
          <w:szCs w:val="20"/>
        </w:rPr>
        <w:tab/>
        <w:t>1.92</w:t>
      </w:r>
    </w:p>
    <w:p w14:paraId="3BDF9D17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9266F9">
        <w:rPr>
          <w:rFonts w:eastAsia="Times New Roman"/>
          <w:color w:val="000000"/>
          <w:sz w:val="20"/>
          <w:szCs w:val="20"/>
        </w:rPr>
        <w:t>T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  <w:r w:rsidRPr="009266F9">
        <w:rPr>
          <w:rFonts w:eastAsia="Times New Roman"/>
          <w:color w:val="000000"/>
          <w:sz w:val="20"/>
          <w:szCs w:val="20"/>
        </w:rPr>
        <w:tab/>
        <w:t>8.00</w:t>
      </w:r>
    </w:p>
    <w:p w14:paraId="0C9A57AC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9266F9">
        <w:rPr>
          <w:rFonts w:eastAsia="Times New Roman"/>
          <w:color w:val="000000"/>
          <w:sz w:val="20"/>
          <w:szCs w:val="20"/>
        </w:rPr>
        <w:t>Al</w:t>
      </w:r>
      <w:r w:rsidRPr="007429F7">
        <w:rPr>
          <w:rFonts w:eastAsia="Times New Roman"/>
          <w:color w:val="000000"/>
          <w:sz w:val="20"/>
          <w:szCs w:val="20"/>
          <w:vertAlign w:val="superscript"/>
        </w:rPr>
        <w:t>VI</w:t>
      </w:r>
      <w:r w:rsidRPr="009266F9">
        <w:rPr>
          <w:rFonts w:eastAsia="Times New Roman"/>
          <w:color w:val="000000"/>
          <w:sz w:val="20"/>
          <w:szCs w:val="20"/>
        </w:rPr>
        <w:tab/>
        <w:t>0.29</w:t>
      </w:r>
      <w:r w:rsidRPr="009266F9">
        <w:rPr>
          <w:rFonts w:eastAsia="Times New Roman"/>
          <w:color w:val="000000"/>
          <w:sz w:val="20"/>
          <w:szCs w:val="20"/>
        </w:rPr>
        <w:tab/>
        <w:t>0.29</w:t>
      </w:r>
      <w:r w:rsidRPr="009266F9">
        <w:rPr>
          <w:rFonts w:eastAsia="Times New Roman"/>
          <w:color w:val="000000"/>
          <w:sz w:val="20"/>
          <w:szCs w:val="20"/>
        </w:rPr>
        <w:tab/>
        <w:t>0.27</w:t>
      </w:r>
      <w:r w:rsidRPr="009266F9">
        <w:rPr>
          <w:rFonts w:eastAsia="Times New Roman"/>
          <w:color w:val="000000"/>
          <w:sz w:val="20"/>
          <w:szCs w:val="20"/>
        </w:rPr>
        <w:tab/>
        <w:t>0.26</w:t>
      </w:r>
      <w:r w:rsidRPr="009266F9">
        <w:rPr>
          <w:rFonts w:eastAsia="Times New Roman"/>
          <w:color w:val="000000"/>
          <w:sz w:val="20"/>
          <w:szCs w:val="20"/>
        </w:rPr>
        <w:tab/>
        <w:t>0.13</w:t>
      </w:r>
      <w:r w:rsidRPr="009266F9">
        <w:rPr>
          <w:rFonts w:eastAsia="Times New Roman"/>
          <w:color w:val="000000"/>
          <w:sz w:val="20"/>
          <w:szCs w:val="20"/>
        </w:rPr>
        <w:tab/>
        <w:t>0.18</w:t>
      </w:r>
      <w:r w:rsidRPr="009266F9">
        <w:rPr>
          <w:rFonts w:eastAsia="Times New Roman"/>
          <w:color w:val="000000"/>
          <w:sz w:val="20"/>
          <w:szCs w:val="20"/>
        </w:rPr>
        <w:tab/>
        <w:t>0.27</w:t>
      </w:r>
      <w:r w:rsidRPr="009266F9">
        <w:rPr>
          <w:rFonts w:eastAsia="Times New Roman"/>
          <w:color w:val="000000"/>
          <w:sz w:val="20"/>
          <w:szCs w:val="20"/>
        </w:rPr>
        <w:tab/>
        <w:t>0.22</w:t>
      </w:r>
      <w:r w:rsidRPr="009266F9">
        <w:rPr>
          <w:rFonts w:eastAsia="Times New Roman"/>
          <w:color w:val="000000"/>
          <w:sz w:val="20"/>
          <w:szCs w:val="20"/>
        </w:rPr>
        <w:tab/>
        <w:t>0.19</w:t>
      </w:r>
      <w:r w:rsidRPr="009266F9">
        <w:rPr>
          <w:rFonts w:eastAsia="Times New Roman"/>
          <w:color w:val="000000"/>
          <w:sz w:val="20"/>
          <w:szCs w:val="20"/>
        </w:rPr>
        <w:tab/>
        <w:t>0.21</w:t>
      </w:r>
    </w:p>
    <w:p w14:paraId="18220C92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9266F9">
        <w:rPr>
          <w:rFonts w:eastAsia="Times New Roman"/>
          <w:color w:val="000000"/>
          <w:sz w:val="20"/>
          <w:szCs w:val="20"/>
        </w:rPr>
        <w:t>Fe</w:t>
      </w:r>
      <w:r w:rsidRPr="007429F7">
        <w:rPr>
          <w:rFonts w:eastAsia="Times New Roman"/>
          <w:color w:val="000000"/>
          <w:sz w:val="20"/>
          <w:szCs w:val="20"/>
          <w:vertAlign w:val="superscript"/>
        </w:rPr>
        <w:t>3+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</w:p>
    <w:p w14:paraId="6D490185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9266F9">
        <w:rPr>
          <w:rFonts w:eastAsia="Times New Roman"/>
          <w:color w:val="000000"/>
          <w:sz w:val="20"/>
          <w:szCs w:val="20"/>
        </w:rPr>
        <w:t>Ti</w:t>
      </w:r>
      <w:r w:rsidRPr="009266F9">
        <w:rPr>
          <w:rFonts w:eastAsia="Times New Roman"/>
          <w:color w:val="000000"/>
          <w:sz w:val="20"/>
          <w:szCs w:val="20"/>
        </w:rPr>
        <w:tab/>
        <w:t>0.18</w:t>
      </w:r>
      <w:r w:rsidRPr="009266F9">
        <w:rPr>
          <w:rFonts w:eastAsia="Times New Roman"/>
          <w:color w:val="000000"/>
          <w:sz w:val="20"/>
          <w:szCs w:val="20"/>
        </w:rPr>
        <w:tab/>
        <w:t>0.22</w:t>
      </w:r>
      <w:r w:rsidRPr="009266F9">
        <w:rPr>
          <w:rFonts w:eastAsia="Times New Roman"/>
          <w:color w:val="000000"/>
          <w:sz w:val="20"/>
          <w:szCs w:val="20"/>
        </w:rPr>
        <w:tab/>
        <w:t>0.22</w:t>
      </w:r>
      <w:r w:rsidRPr="009266F9">
        <w:rPr>
          <w:rFonts w:eastAsia="Times New Roman"/>
          <w:color w:val="000000"/>
          <w:sz w:val="20"/>
          <w:szCs w:val="20"/>
        </w:rPr>
        <w:tab/>
        <w:t>0.18</w:t>
      </w:r>
      <w:r w:rsidRPr="009266F9">
        <w:rPr>
          <w:rFonts w:eastAsia="Times New Roman"/>
          <w:color w:val="000000"/>
          <w:sz w:val="20"/>
          <w:szCs w:val="20"/>
        </w:rPr>
        <w:tab/>
        <w:t>0.26</w:t>
      </w:r>
      <w:r w:rsidRPr="009266F9">
        <w:rPr>
          <w:rFonts w:eastAsia="Times New Roman"/>
          <w:color w:val="000000"/>
          <w:sz w:val="20"/>
          <w:szCs w:val="20"/>
        </w:rPr>
        <w:tab/>
        <w:t>0.24</w:t>
      </w:r>
      <w:r w:rsidRPr="009266F9">
        <w:rPr>
          <w:rFonts w:eastAsia="Times New Roman"/>
          <w:color w:val="000000"/>
          <w:sz w:val="20"/>
          <w:szCs w:val="20"/>
        </w:rPr>
        <w:tab/>
        <w:t>0.21</w:t>
      </w:r>
      <w:r w:rsidRPr="009266F9">
        <w:rPr>
          <w:rFonts w:eastAsia="Times New Roman"/>
          <w:color w:val="000000"/>
          <w:sz w:val="20"/>
          <w:szCs w:val="20"/>
        </w:rPr>
        <w:tab/>
        <w:t>0.20</w:t>
      </w:r>
      <w:r w:rsidRPr="009266F9">
        <w:rPr>
          <w:rFonts w:eastAsia="Times New Roman"/>
          <w:color w:val="000000"/>
          <w:sz w:val="20"/>
          <w:szCs w:val="20"/>
        </w:rPr>
        <w:tab/>
        <w:t>0.20</w:t>
      </w:r>
      <w:r w:rsidRPr="009266F9">
        <w:rPr>
          <w:rFonts w:eastAsia="Times New Roman"/>
          <w:color w:val="000000"/>
          <w:sz w:val="20"/>
          <w:szCs w:val="20"/>
        </w:rPr>
        <w:tab/>
        <w:t>0.21</w:t>
      </w:r>
    </w:p>
    <w:p w14:paraId="24CC4C45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9266F9">
        <w:rPr>
          <w:rFonts w:eastAsia="Times New Roman"/>
          <w:color w:val="000000"/>
          <w:sz w:val="20"/>
          <w:szCs w:val="20"/>
        </w:rPr>
        <w:t>Cr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</w:p>
    <w:p w14:paraId="4C96BDC5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9266F9">
        <w:rPr>
          <w:rFonts w:eastAsia="Times New Roman"/>
          <w:color w:val="000000"/>
          <w:sz w:val="20"/>
          <w:szCs w:val="20"/>
        </w:rPr>
        <w:t>Ni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  <w:r w:rsidRPr="009266F9">
        <w:rPr>
          <w:rFonts w:eastAsia="Times New Roman"/>
          <w:color w:val="000000"/>
          <w:sz w:val="20"/>
          <w:szCs w:val="20"/>
        </w:rPr>
        <w:tab/>
        <w:t>0.00</w:t>
      </w:r>
    </w:p>
    <w:p w14:paraId="4DFB0C14" w14:textId="77777777" w:rsidR="002C5F2A" w:rsidRPr="009266F9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9266F9">
        <w:rPr>
          <w:rFonts w:eastAsia="Times New Roman"/>
          <w:color w:val="000000"/>
          <w:sz w:val="20"/>
          <w:szCs w:val="20"/>
        </w:rPr>
        <w:t>Mg</w:t>
      </w:r>
      <w:r w:rsidRPr="009266F9">
        <w:rPr>
          <w:rFonts w:eastAsia="Times New Roman"/>
          <w:color w:val="000000"/>
          <w:sz w:val="20"/>
          <w:szCs w:val="20"/>
        </w:rPr>
        <w:tab/>
        <w:t>2.28</w:t>
      </w:r>
      <w:r w:rsidRPr="009266F9">
        <w:rPr>
          <w:rFonts w:eastAsia="Times New Roman"/>
          <w:color w:val="000000"/>
          <w:sz w:val="20"/>
          <w:szCs w:val="20"/>
        </w:rPr>
        <w:tab/>
        <w:t>2.09</w:t>
      </w:r>
      <w:r w:rsidRPr="009266F9">
        <w:rPr>
          <w:rFonts w:eastAsia="Times New Roman"/>
          <w:color w:val="000000"/>
          <w:sz w:val="20"/>
          <w:szCs w:val="20"/>
        </w:rPr>
        <w:tab/>
        <w:t>2.14</w:t>
      </w:r>
      <w:r w:rsidRPr="009266F9">
        <w:rPr>
          <w:rFonts w:eastAsia="Times New Roman"/>
          <w:color w:val="000000"/>
          <w:sz w:val="20"/>
          <w:szCs w:val="20"/>
        </w:rPr>
        <w:tab/>
        <w:t>2.14</w:t>
      </w:r>
      <w:r w:rsidRPr="009266F9">
        <w:rPr>
          <w:rFonts w:eastAsia="Times New Roman"/>
          <w:color w:val="000000"/>
          <w:sz w:val="20"/>
          <w:szCs w:val="20"/>
        </w:rPr>
        <w:tab/>
        <w:t>2.08</w:t>
      </w:r>
      <w:r w:rsidRPr="009266F9">
        <w:rPr>
          <w:rFonts w:eastAsia="Times New Roman"/>
          <w:color w:val="000000"/>
          <w:sz w:val="20"/>
          <w:szCs w:val="20"/>
        </w:rPr>
        <w:tab/>
        <w:t>2.08</w:t>
      </w:r>
      <w:r w:rsidRPr="009266F9">
        <w:rPr>
          <w:rFonts w:eastAsia="Times New Roman"/>
          <w:color w:val="000000"/>
          <w:sz w:val="20"/>
          <w:szCs w:val="20"/>
        </w:rPr>
        <w:tab/>
        <w:t>2.04</w:t>
      </w:r>
      <w:r w:rsidRPr="009266F9">
        <w:rPr>
          <w:rFonts w:eastAsia="Times New Roman"/>
          <w:color w:val="000000"/>
          <w:sz w:val="20"/>
          <w:szCs w:val="20"/>
        </w:rPr>
        <w:tab/>
        <w:t>2.12</w:t>
      </w:r>
      <w:r w:rsidRPr="009266F9">
        <w:rPr>
          <w:rFonts w:eastAsia="Times New Roman"/>
          <w:color w:val="000000"/>
          <w:sz w:val="20"/>
          <w:szCs w:val="20"/>
        </w:rPr>
        <w:tab/>
        <w:t>2.10</w:t>
      </w:r>
      <w:r w:rsidRPr="009266F9">
        <w:rPr>
          <w:rFonts w:eastAsia="Times New Roman"/>
          <w:color w:val="000000"/>
          <w:sz w:val="20"/>
          <w:szCs w:val="20"/>
        </w:rPr>
        <w:tab/>
        <w:t>2.12</w:t>
      </w:r>
    </w:p>
    <w:p w14:paraId="330B291E" w14:textId="77777777" w:rsidR="002C5F2A" w:rsidRPr="00F11C88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</w:rPr>
      </w:pPr>
      <w:r w:rsidRPr="00F11C88">
        <w:rPr>
          <w:rFonts w:eastAsia="Times New Roman"/>
          <w:color w:val="000000"/>
          <w:sz w:val="20"/>
          <w:szCs w:val="20"/>
        </w:rPr>
        <w:t>Fe</w:t>
      </w:r>
      <w:r w:rsidRPr="00F11C88">
        <w:rPr>
          <w:rFonts w:eastAsia="Times New Roman"/>
          <w:color w:val="000000"/>
          <w:sz w:val="20"/>
          <w:szCs w:val="20"/>
          <w:vertAlign w:val="superscript"/>
        </w:rPr>
        <w:t>2+</w:t>
      </w:r>
      <w:r w:rsidRPr="00F11C88">
        <w:rPr>
          <w:rFonts w:eastAsia="Times New Roman"/>
          <w:color w:val="000000"/>
          <w:sz w:val="20"/>
          <w:szCs w:val="20"/>
        </w:rPr>
        <w:tab/>
        <w:t>1.95</w:t>
      </w:r>
      <w:r w:rsidRPr="00F11C88">
        <w:rPr>
          <w:rFonts w:eastAsia="Times New Roman"/>
          <w:color w:val="000000"/>
          <w:sz w:val="20"/>
          <w:szCs w:val="20"/>
        </w:rPr>
        <w:tab/>
        <w:t>2.04</w:t>
      </w:r>
      <w:r w:rsidRPr="00F11C88">
        <w:rPr>
          <w:rFonts w:eastAsia="Times New Roman"/>
          <w:color w:val="000000"/>
          <w:sz w:val="20"/>
          <w:szCs w:val="20"/>
        </w:rPr>
        <w:tab/>
        <w:t>2.04</w:t>
      </w:r>
      <w:r w:rsidRPr="00F11C88">
        <w:rPr>
          <w:rFonts w:eastAsia="Times New Roman"/>
          <w:color w:val="000000"/>
          <w:sz w:val="20"/>
          <w:szCs w:val="20"/>
        </w:rPr>
        <w:tab/>
        <w:t>2.06</w:t>
      </w:r>
      <w:r w:rsidRPr="00F11C88">
        <w:rPr>
          <w:rFonts w:eastAsia="Times New Roman"/>
          <w:color w:val="000000"/>
          <w:sz w:val="20"/>
          <w:szCs w:val="20"/>
        </w:rPr>
        <w:tab/>
        <w:t>2.14</w:t>
      </w:r>
      <w:r w:rsidRPr="00F11C88">
        <w:rPr>
          <w:rFonts w:eastAsia="Times New Roman"/>
          <w:color w:val="000000"/>
          <w:sz w:val="20"/>
          <w:szCs w:val="20"/>
        </w:rPr>
        <w:tab/>
        <w:t>2.13</w:t>
      </w:r>
      <w:r w:rsidRPr="00F11C88">
        <w:rPr>
          <w:rFonts w:eastAsia="Times New Roman"/>
          <w:color w:val="000000"/>
          <w:sz w:val="20"/>
          <w:szCs w:val="20"/>
        </w:rPr>
        <w:tab/>
        <w:t>2.11</w:t>
      </w:r>
      <w:r w:rsidRPr="00F11C88">
        <w:rPr>
          <w:rFonts w:eastAsia="Times New Roman"/>
          <w:color w:val="000000"/>
          <w:sz w:val="20"/>
          <w:szCs w:val="20"/>
        </w:rPr>
        <w:tab/>
        <w:t>2.06</w:t>
      </w:r>
      <w:r w:rsidRPr="00F11C88">
        <w:rPr>
          <w:rFonts w:eastAsia="Times New Roman"/>
          <w:color w:val="000000"/>
          <w:sz w:val="20"/>
          <w:szCs w:val="20"/>
        </w:rPr>
        <w:tab/>
        <w:t>2.11</w:t>
      </w:r>
      <w:r w:rsidRPr="00F11C88">
        <w:rPr>
          <w:rFonts w:eastAsia="Times New Roman"/>
          <w:color w:val="000000"/>
          <w:sz w:val="20"/>
          <w:szCs w:val="20"/>
        </w:rPr>
        <w:tab/>
        <w:t>2.09</w:t>
      </w:r>
    </w:p>
    <w:p w14:paraId="4E35332C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proofErr w:type="spellStart"/>
      <w:r w:rsidRPr="002C5F2A">
        <w:rPr>
          <w:rFonts w:eastAsia="Times New Roman"/>
          <w:color w:val="000000"/>
          <w:sz w:val="20"/>
          <w:szCs w:val="20"/>
          <w:lang w:val="en-US"/>
        </w:rPr>
        <w:t>Mn</w:t>
      </w:r>
      <w:proofErr w:type="spellEnd"/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0.01</w:t>
      </w:r>
    </w:p>
    <w:p w14:paraId="69F8FF91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C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4.72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4.65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4.63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4.65</w:t>
      </w:r>
    </w:p>
    <w:p w14:paraId="10713CB0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Ca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1.78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1.79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1.79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1.76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1.77</w:t>
      </w:r>
    </w:p>
    <w:p w14:paraId="6331EBB3" w14:textId="77777777" w:rsidR="002C5F2A" w:rsidRPr="002C5F2A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2C5F2A">
        <w:rPr>
          <w:rFonts w:eastAsia="Times New Roman"/>
          <w:color w:val="000000"/>
          <w:sz w:val="20"/>
          <w:szCs w:val="20"/>
          <w:lang w:val="en-US"/>
        </w:rPr>
        <w:t>Na (M4)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0.21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0.24</w:t>
      </w:r>
      <w:r w:rsidRPr="002C5F2A">
        <w:rPr>
          <w:rFonts w:eastAsia="Times New Roman"/>
          <w:color w:val="000000"/>
          <w:sz w:val="20"/>
          <w:szCs w:val="20"/>
          <w:lang w:val="en-US"/>
        </w:rPr>
        <w:tab/>
        <w:t>0.23</w:t>
      </w:r>
    </w:p>
    <w:p w14:paraId="0D2C21F9" w14:textId="77777777" w:rsidR="002C5F2A" w:rsidRPr="00F11C88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B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2.00</w:t>
      </w:r>
    </w:p>
    <w:p w14:paraId="71200F2B" w14:textId="77777777" w:rsidR="002C5F2A" w:rsidRPr="00F11C88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Na (A)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0.17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0.23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0.19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0.23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0.25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</w:p>
    <w:p w14:paraId="75F2C9EC" w14:textId="77777777" w:rsidR="002C5F2A" w:rsidRPr="00F11C88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K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0.18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0.26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0.25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0.24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0.22</w:t>
      </w:r>
    </w:p>
    <w:p w14:paraId="7E3952C0" w14:textId="77777777" w:rsidR="002C5F2A" w:rsidRPr="00F11C88" w:rsidRDefault="002C5F2A" w:rsidP="002C5F2A">
      <w:pP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A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0.35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0.44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0.44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0.44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0.44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0.47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0.47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0.44</w:t>
      </w:r>
    </w:p>
    <w:p w14:paraId="78287EDE" w14:textId="77777777" w:rsidR="002C5F2A" w:rsidRPr="00F11C88" w:rsidRDefault="002C5F2A" w:rsidP="002C5F2A">
      <w:pPr>
        <w:pBdr>
          <w:bottom w:val="single" w:sz="4" w:space="1" w:color="auto"/>
        </w:pBdr>
        <w:tabs>
          <w:tab w:val="right" w:pos="1418"/>
          <w:tab w:val="right" w:pos="2268"/>
          <w:tab w:val="right" w:pos="3119"/>
          <w:tab w:val="right" w:pos="3969"/>
          <w:tab w:val="right" w:pos="4820"/>
          <w:tab w:val="right" w:pos="5670"/>
          <w:tab w:val="right" w:pos="6521"/>
          <w:tab w:val="right" w:pos="7371"/>
          <w:tab w:val="right" w:pos="8222"/>
          <w:tab w:val="right" w:pos="9066"/>
        </w:tabs>
        <w:ind w:left="70"/>
        <w:rPr>
          <w:rFonts w:eastAsia="Times New Roman"/>
          <w:color w:val="000000"/>
          <w:sz w:val="20"/>
          <w:szCs w:val="20"/>
          <w:lang w:val="en-US"/>
        </w:rPr>
      </w:pPr>
      <w:r w:rsidRPr="00F11C88">
        <w:rPr>
          <w:rFonts w:eastAsia="Times New Roman"/>
          <w:color w:val="000000"/>
          <w:sz w:val="20"/>
          <w:szCs w:val="20"/>
          <w:lang w:val="en-US"/>
        </w:rPr>
        <w:t>Sum</w:t>
      </w:r>
      <w:r w:rsidRPr="00F11C88">
        <w:rPr>
          <w:rFonts w:eastAsia="Times New Roman"/>
          <w:b/>
          <w:color w:val="000000"/>
          <w:sz w:val="20"/>
          <w:szCs w:val="20"/>
          <w:lang w:val="en-US"/>
        </w:rPr>
        <w:tab/>
      </w:r>
      <w:r w:rsidRPr="00F11C88">
        <w:rPr>
          <w:rFonts w:eastAsia="Times New Roman"/>
          <w:color w:val="000000"/>
          <w:sz w:val="20"/>
          <w:szCs w:val="20"/>
          <w:lang w:val="en-US"/>
        </w:rPr>
        <w:t>15.08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15.09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15.09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15.09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15.10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15.10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15.09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15.09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15.10</w:t>
      </w:r>
      <w:r w:rsidRPr="00F11C88">
        <w:rPr>
          <w:rFonts w:eastAsia="Times New Roman"/>
          <w:color w:val="000000"/>
          <w:sz w:val="20"/>
          <w:szCs w:val="20"/>
          <w:lang w:val="en-US"/>
        </w:rPr>
        <w:tab/>
        <w:t>15.09</w:t>
      </w:r>
    </w:p>
    <w:p w14:paraId="41A4C0FC" w14:textId="77777777" w:rsidR="00C95DCD" w:rsidRDefault="00C95DCD" w:rsidP="004D2C31">
      <w:pPr>
        <w:rPr>
          <w:sz w:val="20"/>
          <w:szCs w:val="20"/>
          <w:lang w:val="en-GB"/>
        </w:rPr>
      </w:pPr>
    </w:p>
    <w:p w14:paraId="3949178B" w14:textId="77777777" w:rsidR="00C95DCD" w:rsidRDefault="00C95DCD" w:rsidP="004D2C31">
      <w:pPr>
        <w:rPr>
          <w:sz w:val="20"/>
          <w:szCs w:val="20"/>
          <w:lang w:val="en-GB"/>
        </w:rPr>
      </w:pPr>
    </w:p>
    <w:p w14:paraId="04B3EC9C" w14:textId="6B52E2BC" w:rsidR="00671E9D" w:rsidRDefault="00671E9D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br w:type="page"/>
      </w:r>
    </w:p>
    <w:p w14:paraId="269C047E" w14:textId="2BEEC7D5" w:rsidR="00671E9D" w:rsidRPr="00D8703E" w:rsidRDefault="00671E9D" w:rsidP="00671E9D">
      <w:pPr>
        <w:rPr>
          <w:i/>
          <w:lang w:val="en-GB"/>
        </w:rPr>
      </w:pPr>
      <w:r w:rsidRPr="00D8703E">
        <w:rPr>
          <w:i/>
          <w:lang w:val="en-US"/>
        </w:rPr>
        <w:lastRenderedPageBreak/>
        <w:t>Table SM</w:t>
      </w:r>
      <w:r w:rsidR="00D8703E" w:rsidRPr="00D8703E">
        <w:rPr>
          <w:i/>
          <w:lang w:val="en-US"/>
        </w:rPr>
        <w:t>4</w:t>
      </w:r>
      <w:r w:rsidRPr="00D8703E">
        <w:rPr>
          <w:i/>
          <w:lang w:val="en-US"/>
        </w:rPr>
        <w:t xml:space="preserve">. Laser ablation MC-ICP-MS </w:t>
      </w:r>
      <w:r w:rsidRPr="00D8703E">
        <w:rPr>
          <w:i/>
          <w:lang w:val="en-GB"/>
        </w:rPr>
        <w:t xml:space="preserve">dating methodology, Goethe </w:t>
      </w:r>
      <w:proofErr w:type="spellStart"/>
      <w:r w:rsidRPr="00D8703E">
        <w:rPr>
          <w:i/>
          <w:lang w:val="en-GB"/>
        </w:rPr>
        <w:t>Universität</w:t>
      </w:r>
      <w:proofErr w:type="spellEnd"/>
      <w:r w:rsidRPr="00D8703E">
        <w:rPr>
          <w:i/>
          <w:lang w:val="en-GB"/>
        </w:rPr>
        <w:t xml:space="preserve"> Frankfurt (Germany)</w:t>
      </w:r>
    </w:p>
    <w:p w14:paraId="4A65220D" w14:textId="77777777" w:rsidR="00671E9D" w:rsidRPr="00B44B6D" w:rsidRDefault="00671E9D" w:rsidP="00671E9D">
      <w:pPr>
        <w:rPr>
          <w:rFonts w:ascii="Calibri" w:hAnsi="Calibri"/>
          <w:sz w:val="18"/>
          <w:szCs w:val="18"/>
          <w:lang w:val="en-GB"/>
        </w:rPr>
      </w:pPr>
    </w:p>
    <w:tbl>
      <w:tblPr>
        <w:tblW w:w="9148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6183"/>
      </w:tblGrid>
      <w:tr w:rsidR="00671E9D" w:rsidRPr="00D8703E" w14:paraId="12C7F9F0" w14:textId="77777777" w:rsidTr="00517EAF">
        <w:trPr>
          <w:trHeight w:hRule="exact" w:val="227"/>
        </w:trPr>
        <w:tc>
          <w:tcPr>
            <w:tcW w:w="9148" w:type="dxa"/>
            <w:gridSpan w:val="2"/>
            <w:shd w:val="clear" w:color="auto" w:fill="auto"/>
            <w:vAlign w:val="center"/>
          </w:tcPr>
          <w:p w14:paraId="24D8231E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/>
                <w:sz w:val="18"/>
                <w:szCs w:val="18"/>
                <w:lang w:val="en-US"/>
              </w:rPr>
              <w:t>Laboratory and sample preparation</w:t>
            </w:r>
          </w:p>
        </w:tc>
      </w:tr>
      <w:tr w:rsidR="00671E9D" w:rsidRPr="00E31085" w14:paraId="1569074A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1CCC1CF8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Laboratory name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5D801315" w14:textId="77777777" w:rsidR="00671E9D" w:rsidRPr="00D8703E" w:rsidRDefault="00671E9D" w:rsidP="00A804A3">
            <w:pPr>
              <w:pStyle w:val="Style-3"/>
              <w:widowControl/>
              <w:ind w:right="-97"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Mineralogical Institute, Goethe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Universität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Frankfurt)</w:t>
            </w:r>
          </w:p>
        </w:tc>
      </w:tr>
      <w:tr w:rsidR="00671E9D" w:rsidRPr="00D8703E" w14:paraId="6EC0B4D4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7949629E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Sample type/mineral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0F594535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Magmatic and metamorphic zircons</w:t>
            </w:r>
          </w:p>
        </w:tc>
      </w:tr>
      <w:tr w:rsidR="00671E9D" w:rsidRPr="00D8703E" w14:paraId="737DDDA2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71E61A28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Sample preparation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23865529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Conventional mineral separation</w:t>
            </w:r>
          </w:p>
        </w:tc>
      </w:tr>
      <w:tr w:rsidR="00671E9D" w:rsidRPr="00E31085" w14:paraId="4A0E7456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3EAC8497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Imaging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7B676EB1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</w:rPr>
              <w:t xml:space="preserve">JEOL JSM7600F with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</w:rPr>
              <w:t>Gatan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</w:rPr>
              <w:t>MiniCL</w:t>
            </w:r>
            <w:proofErr w:type="spellEnd"/>
          </w:p>
        </w:tc>
      </w:tr>
      <w:tr w:rsidR="00671E9D" w:rsidRPr="00D8703E" w14:paraId="226934D2" w14:textId="77777777" w:rsidTr="00517EAF">
        <w:trPr>
          <w:trHeight w:hRule="exact" w:val="227"/>
        </w:trPr>
        <w:tc>
          <w:tcPr>
            <w:tcW w:w="9148" w:type="dxa"/>
            <w:gridSpan w:val="2"/>
            <w:shd w:val="clear" w:color="auto" w:fill="auto"/>
            <w:vAlign w:val="center"/>
          </w:tcPr>
          <w:p w14:paraId="2791E0C9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  <w:t>Laser ablation system</w:t>
            </w:r>
          </w:p>
        </w:tc>
      </w:tr>
      <w:tr w:rsidR="00671E9D" w:rsidRPr="00E31085" w14:paraId="2A99265E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391C1FCD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Make, Model and type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06FCC834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Resolution M-50 (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Resonetics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ArF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excimer laser (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ComplexPro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110, Coherent)</w:t>
            </w:r>
          </w:p>
        </w:tc>
      </w:tr>
      <w:tr w:rsidR="00671E9D" w:rsidRPr="00D8703E" w14:paraId="589E6B6F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5061B5D2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Ablation cell and volume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4F8912AE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Double volume cell (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Laurin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technology, ANU)</w:t>
            </w:r>
          </w:p>
        </w:tc>
      </w:tr>
      <w:tr w:rsidR="00671E9D" w:rsidRPr="00D8703E" w14:paraId="1ACA276E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508C7370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Laser wavelength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37358207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193 nm</w:t>
            </w:r>
          </w:p>
        </w:tc>
      </w:tr>
      <w:tr w:rsidR="00671E9D" w:rsidRPr="00D8703E" w14:paraId="4437E093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5857551E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Fluence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2969358B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3-4 J/cm</w:t>
            </w:r>
            <w:r w:rsidRPr="00D8703E">
              <w:rPr>
                <w:rFonts w:ascii="Calibri" w:hAnsi="Calibri"/>
                <w:sz w:val="18"/>
                <w:szCs w:val="18"/>
                <w:vertAlign w:val="superscript"/>
                <w:lang w:val="en-US"/>
              </w:rPr>
              <w:t>2</w:t>
            </w:r>
          </w:p>
        </w:tc>
      </w:tr>
      <w:tr w:rsidR="00671E9D" w:rsidRPr="00D8703E" w14:paraId="20686056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2EAF4165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Repetition rate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146C78F1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highlight w:val="yellow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5.5 Hz</w:t>
            </w:r>
          </w:p>
        </w:tc>
      </w:tr>
      <w:tr w:rsidR="00671E9D" w:rsidRPr="00D8703E" w14:paraId="70756937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5F449237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Ablation time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64AA330D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21 s</w:t>
            </w:r>
          </w:p>
        </w:tc>
      </w:tr>
      <w:tr w:rsidR="00671E9D" w:rsidRPr="00D8703E" w14:paraId="0A99C7E3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6352479B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Ablation pit depth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66920369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14–20 µm</w:t>
            </w:r>
          </w:p>
        </w:tc>
      </w:tr>
      <w:tr w:rsidR="00671E9D" w:rsidRPr="00D8703E" w14:paraId="1E0AF551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489602CA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Spot size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3DF5E97B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 w:eastAsia="fr-FR"/>
              </w:rPr>
              <w:t>Between 19 and 26 µm</w:t>
            </w:r>
          </w:p>
        </w:tc>
      </w:tr>
      <w:tr w:rsidR="00671E9D" w:rsidRPr="00D8703E" w14:paraId="5A67244E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2571F1E7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Sampling mode / pattern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1F59FDB7" w14:textId="77777777" w:rsidR="00671E9D" w:rsidRPr="00D8703E" w:rsidRDefault="00671E9D" w:rsidP="00A804A3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Spot</w:t>
            </w:r>
          </w:p>
        </w:tc>
      </w:tr>
      <w:tr w:rsidR="00671E9D" w:rsidRPr="00E31085" w14:paraId="2AED2A66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41E8A179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Carrier gas / cell carrier gas flow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14877055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0.6 L/min He (+0.07 L/min N</w:t>
            </w:r>
            <w:r w:rsidRPr="00D8703E">
              <w:rPr>
                <w:rFonts w:ascii="Calibri" w:hAnsi="Calibri"/>
                <w:sz w:val="18"/>
                <w:szCs w:val="18"/>
                <w:vertAlign w:val="subscript"/>
                <w:lang w:val="en-US"/>
              </w:rPr>
              <w:t>2</w:t>
            </w: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and 0.68 L/min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Ar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)</w:t>
            </w:r>
          </w:p>
        </w:tc>
      </w:tr>
      <w:tr w:rsidR="00671E9D" w:rsidRPr="00D8703E" w14:paraId="3EA690AC" w14:textId="77777777" w:rsidTr="00517EAF">
        <w:trPr>
          <w:trHeight w:hRule="exact" w:val="227"/>
        </w:trPr>
        <w:tc>
          <w:tcPr>
            <w:tcW w:w="9148" w:type="dxa"/>
            <w:gridSpan w:val="2"/>
            <w:shd w:val="clear" w:color="auto" w:fill="auto"/>
            <w:vAlign w:val="center"/>
          </w:tcPr>
          <w:p w14:paraId="67804366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  <w:t>ICP-MS Instrument</w:t>
            </w:r>
          </w:p>
        </w:tc>
      </w:tr>
      <w:tr w:rsidR="00671E9D" w:rsidRPr="00E31085" w14:paraId="3D06C2B7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1708F08D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Make, Model and type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4D011170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Thermo-Finnigan Element II sector field ICP–MS</w:t>
            </w:r>
          </w:p>
        </w:tc>
      </w:tr>
      <w:tr w:rsidR="00671E9D" w:rsidRPr="00E31085" w14:paraId="05BC2E91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4768B5D4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</w:rPr>
              <w:t>Sample introduction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17146D92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Mixed gas (</w:t>
            </w:r>
            <w:proofErr w:type="spellStart"/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Ar</w:t>
            </w:r>
            <w:proofErr w:type="spellEnd"/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, He, N</w:t>
            </w:r>
            <w:r w:rsidRPr="00D8703E">
              <w:rPr>
                <w:rFonts w:ascii="Calibri" w:hAnsi="Calibri"/>
                <w:bCs/>
                <w:sz w:val="18"/>
                <w:szCs w:val="18"/>
                <w:vertAlign w:val="subscript"/>
                <w:lang w:val="en-US"/>
              </w:rPr>
              <w:t>2</w:t>
            </w:r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)</w:t>
            </w:r>
          </w:p>
        </w:tc>
      </w:tr>
      <w:tr w:rsidR="00671E9D" w:rsidRPr="00D8703E" w14:paraId="5861A204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1F5330D1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RF power (W)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558487FC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1320</w:t>
            </w:r>
          </w:p>
        </w:tc>
      </w:tr>
      <w:tr w:rsidR="00671E9D" w:rsidRPr="00D8703E" w14:paraId="30E53C4D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34915AA1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Detection system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474EB0E6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Single collector</w:t>
            </w:r>
          </w:p>
        </w:tc>
      </w:tr>
      <w:tr w:rsidR="00671E9D" w:rsidRPr="00D8703E" w14:paraId="27B81CC9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65471A28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Masses measured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73C3559B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202, 204, 206, 207, 208, 232, 235, 238</w:t>
            </w:r>
          </w:p>
        </w:tc>
      </w:tr>
      <w:tr w:rsidR="00671E9D" w:rsidRPr="00D8703E" w14:paraId="7B4E709A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5D352010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Total integration time per reading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5A1BE5DF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0.6 s</w:t>
            </w:r>
          </w:p>
        </w:tc>
      </w:tr>
      <w:tr w:rsidR="00671E9D" w:rsidRPr="00D8703E" w14:paraId="7E97EAA9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0B42C6EC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Sensitvity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/ Efficiency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1BD612B2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 w:eastAsia="fr-FR"/>
              </w:rPr>
              <w:t>8000–12,000 cps/µgg</w:t>
            </w:r>
            <w:r w:rsidRPr="00D8703E">
              <w:rPr>
                <w:rFonts w:ascii="Calibri" w:hAnsi="Calibri"/>
                <w:sz w:val="18"/>
                <w:szCs w:val="18"/>
                <w:vertAlign w:val="superscript"/>
                <w:lang w:val="en-US" w:eastAsia="fr-FR"/>
              </w:rPr>
              <w:t>−1</w:t>
            </w:r>
            <w:r w:rsidRPr="00D8703E">
              <w:rPr>
                <w:rFonts w:ascii="Calibri" w:hAnsi="Calibri"/>
                <w:sz w:val="18"/>
                <w:szCs w:val="18"/>
                <w:lang w:val="en-US" w:eastAsia="fr-FR"/>
              </w:rPr>
              <w:t xml:space="preserve"> for </w:t>
            </w:r>
            <w:r w:rsidRPr="00D8703E">
              <w:rPr>
                <w:rFonts w:ascii="Calibri" w:hAnsi="Calibri"/>
                <w:sz w:val="18"/>
                <w:szCs w:val="18"/>
                <w:vertAlign w:val="superscript"/>
                <w:lang w:val="en-US" w:eastAsia="fr-FR"/>
              </w:rPr>
              <w:t>238</w:t>
            </w:r>
            <w:r w:rsidRPr="00D8703E">
              <w:rPr>
                <w:rFonts w:ascii="Calibri" w:hAnsi="Calibri"/>
                <w:sz w:val="18"/>
                <w:szCs w:val="18"/>
                <w:lang w:val="en-US" w:eastAsia="fr-FR"/>
              </w:rPr>
              <w:t>U</w:t>
            </w:r>
          </w:p>
        </w:tc>
      </w:tr>
      <w:tr w:rsidR="00671E9D" w:rsidRPr="00D8703E" w14:paraId="40D5FF98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251257D9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Dead time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4BC0DC73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Cs/>
                <w:sz w:val="18"/>
                <w:szCs w:val="18"/>
                <w:lang w:val="en-US"/>
              </w:rPr>
              <w:t>18 ns</w:t>
            </w:r>
          </w:p>
        </w:tc>
      </w:tr>
      <w:tr w:rsidR="00671E9D" w:rsidRPr="00D8703E" w14:paraId="66824CE1" w14:textId="77777777" w:rsidTr="00517EAF">
        <w:trPr>
          <w:trHeight w:hRule="exact" w:val="227"/>
        </w:trPr>
        <w:tc>
          <w:tcPr>
            <w:tcW w:w="9148" w:type="dxa"/>
            <w:gridSpan w:val="2"/>
            <w:shd w:val="clear" w:color="auto" w:fill="auto"/>
            <w:vAlign w:val="center"/>
          </w:tcPr>
          <w:p w14:paraId="6CBB3F8F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  <w:t>Data Processing</w:t>
            </w:r>
          </w:p>
        </w:tc>
      </w:tr>
      <w:tr w:rsidR="00671E9D" w:rsidRPr="00D8703E" w14:paraId="7DD34195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2FCC3E5D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Gas blank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49813B78" w14:textId="77777777" w:rsidR="00671E9D" w:rsidRPr="00D8703E" w:rsidRDefault="00671E9D" w:rsidP="00A804A3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20 s</w:t>
            </w:r>
          </w:p>
        </w:tc>
      </w:tr>
      <w:tr w:rsidR="00671E9D" w:rsidRPr="00E31085" w14:paraId="76ED620F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2C87ECE9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Calibration strategy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7598832E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bCs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GJ-1 as primary reference material, OG1 and DEGO used as secondary references material</w:t>
            </w:r>
          </w:p>
        </w:tc>
      </w:tr>
      <w:tr w:rsidR="00671E9D" w:rsidRPr="00D8703E" w14:paraId="363514DE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0BD7DE73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Reference Material information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737DA523" w14:textId="77777777" w:rsidR="00671E9D" w:rsidRPr="00D8703E" w:rsidRDefault="00671E9D" w:rsidP="00A804A3">
            <w:pPr>
              <w:pStyle w:val="Style-2"/>
              <w:widowControl/>
              <w:rPr>
                <w:rFonts w:ascii="Calibri" w:hAnsi="Calibri"/>
                <w:sz w:val="18"/>
                <w:szCs w:val="18"/>
                <w:lang w:val="fr-FR"/>
              </w:rPr>
            </w:pPr>
            <w:r w:rsidRPr="00D8703E">
              <w:rPr>
                <w:rFonts w:ascii="Calibri" w:hAnsi="Calibri"/>
                <w:sz w:val="18"/>
                <w:szCs w:val="18"/>
                <w:lang w:val="fr-FR"/>
              </w:rPr>
              <w:t>GJ1 (Jackson et al., 2004), OG1 (Stern et al., 2009), DEGO=BB (Santos et al., 2017)</w:t>
            </w:r>
          </w:p>
        </w:tc>
      </w:tr>
      <w:tr w:rsidR="00671E9D" w:rsidRPr="00E31085" w14:paraId="2B477DC6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2D6E6AE2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Data processing package used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0007189A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 w:eastAsia="fr-FR"/>
              </w:rPr>
              <w:t>in-house MS Excel© spreadsheet program (Gerdes and Zeh, 2006, 2009)</w:t>
            </w:r>
          </w:p>
        </w:tc>
      </w:tr>
      <w:tr w:rsidR="00671E9D" w:rsidRPr="00D8703E" w14:paraId="599F5CC9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70B0E6C0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Common-Pb correction, composition and uncertainty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4D9148B6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Yes, Stacey &amp; Kramers (1975)</w:t>
            </w:r>
          </w:p>
        </w:tc>
      </w:tr>
      <w:tr w:rsidR="00671E9D" w:rsidRPr="00E31085" w14:paraId="0B3C26D1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51B76FB9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Quality control / Validation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0545EAD8" w14:textId="77777777" w:rsidR="00671E9D" w:rsidRPr="00D8703E" w:rsidRDefault="00671E9D" w:rsidP="00A804A3">
            <w:pPr>
              <w:pStyle w:val="p1"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- GJ1: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Wtd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ave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r w:rsidRPr="00D8703E">
              <w:rPr>
                <w:rStyle w:val="s1"/>
                <w:rFonts w:ascii="Calibri" w:hAnsi="Calibri"/>
                <w:sz w:val="18"/>
                <w:szCs w:val="18"/>
                <w:vertAlign w:val="superscript"/>
                <w:lang w:val="en-US"/>
              </w:rPr>
              <w:t>206</w:t>
            </w: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Pb/</w:t>
            </w:r>
            <w:r w:rsidRPr="00D8703E">
              <w:rPr>
                <w:rStyle w:val="s1"/>
                <w:rFonts w:ascii="Calibri" w:hAnsi="Calibri"/>
                <w:sz w:val="18"/>
                <w:szCs w:val="18"/>
                <w:vertAlign w:val="superscript"/>
                <w:lang w:val="en-US"/>
              </w:rPr>
              <w:t>238</w:t>
            </w: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U age = 604 ± 9</w:t>
            </w:r>
          </w:p>
          <w:p w14:paraId="664F23C1" w14:textId="77777777" w:rsidR="00671E9D" w:rsidRPr="00D8703E" w:rsidRDefault="00671E9D" w:rsidP="00A804A3">
            <w:pPr>
              <w:pStyle w:val="p1"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- OG1: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Wtd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ave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r w:rsidRPr="00D8703E">
              <w:rPr>
                <w:rStyle w:val="s1"/>
                <w:rFonts w:ascii="Calibri" w:hAnsi="Calibri"/>
                <w:sz w:val="18"/>
                <w:szCs w:val="18"/>
                <w:vertAlign w:val="superscript"/>
                <w:lang w:val="en-US"/>
              </w:rPr>
              <w:t>206</w:t>
            </w: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Pb/</w:t>
            </w:r>
            <w:r w:rsidRPr="00D8703E">
              <w:rPr>
                <w:rStyle w:val="s1"/>
                <w:rFonts w:ascii="Calibri" w:hAnsi="Calibri"/>
                <w:sz w:val="18"/>
                <w:szCs w:val="18"/>
                <w:vertAlign w:val="superscript"/>
                <w:lang w:val="en-US"/>
              </w:rPr>
              <w:t>238</w:t>
            </w: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U age = 3467 ± 12</w:t>
            </w:r>
          </w:p>
          <w:p w14:paraId="051B814D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- DEGO=BB: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Wtd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ave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  <w:r w:rsidRPr="00D8703E">
              <w:rPr>
                <w:rStyle w:val="s1"/>
                <w:rFonts w:ascii="Calibri" w:hAnsi="Calibri"/>
                <w:sz w:val="18"/>
                <w:szCs w:val="18"/>
                <w:vertAlign w:val="superscript"/>
                <w:lang w:val="en-US"/>
              </w:rPr>
              <w:t>206</w:t>
            </w: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Pb/</w:t>
            </w:r>
            <w:r w:rsidRPr="00D8703E">
              <w:rPr>
                <w:rStyle w:val="s1"/>
                <w:rFonts w:ascii="Calibri" w:hAnsi="Calibri"/>
                <w:sz w:val="18"/>
                <w:szCs w:val="18"/>
                <w:vertAlign w:val="superscript"/>
                <w:lang w:val="en-US"/>
              </w:rPr>
              <w:t>238</w:t>
            </w: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U age = 549 ± 7</w:t>
            </w:r>
          </w:p>
        </w:tc>
      </w:tr>
      <w:tr w:rsidR="00671E9D" w:rsidRPr="00D8703E" w14:paraId="15BB7821" w14:textId="77777777" w:rsidTr="00517EAF">
        <w:trPr>
          <w:trHeight w:hRule="exact" w:val="227"/>
        </w:trPr>
        <w:tc>
          <w:tcPr>
            <w:tcW w:w="9148" w:type="dxa"/>
            <w:gridSpan w:val="2"/>
            <w:shd w:val="clear" w:color="auto" w:fill="auto"/>
            <w:vAlign w:val="center"/>
          </w:tcPr>
          <w:p w14:paraId="1DA9CA1D" w14:textId="77777777" w:rsidR="00671E9D" w:rsidRPr="00D8703E" w:rsidRDefault="00671E9D" w:rsidP="00A804A3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b/>
                <w:bCs/>
                <w:sz w:val="18"/>
                <w:szCs w:val="18"/>
                <w:lang w:val="en-US"/>
              </w:rPr>
              <w:t>Other information</w:t>
            </w:r>
          </w:p>
        </w:tc>
      </w:tr>
      <w:tr w:rsidR="00671E9D" w:rsidRPr="00E31085" w14:paraId="3E800508" w14:textId="77777777" w:rsidTr="00517EAF">
        <w:trPr>
          <w:trHeight w:hRule="exact" w:val="227"/>
        </w:trPr>
        <w:tc>
          <w:tcPr>
            <w:tcW w:w="2965" w:type="dxa"/>
            <w:shd w:val="clear" w:color="auto" w:fill="auto"/>
            <w:vAlign w:val="center"/>
          </w:tcPr>
          <w:p w14:paraId="53FC494D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en-US"/>
              </w:rPr>
              <w:t>For detailed method description</w:t>
            </w:r>
          </w:p>
        </w:tc>
        <w:tc>
          <w:tcPr>
            <w:tcW w:w="6183" w:type="dxa"/>
            <w:shd w:val="clear" w:color="auto" w:fill="auto"/>
            <w:vAlign w:val="center"/>
          </w:tcPr>
          <w:p w14:paraId="1094FB79" w14:textId="77777777" w:rsidR="00671E9D" w:rsidRPr="00D8703E" w:rsidRDefault="00671E9D" w:rsidP="00A804A3">
            <w:pPr>
              <w:pStyle w:val="Style-3"/>
              <w:widowControl/>
              <w:rPr>
                <w:rFonts w:ascii="Calibri" w:hAnsi="Calibri"/>
                <w:sz w:val="18"/>
                <w:szCs w:val="18"/>
                <w:lang w:val="en-US"/>
              </w:rPr>
            </w:pPr>
            <w:r w:rsidRPr="00D8703E">
              <w:rPr>
                <w:rFonts w:ascii="Calibri" w:hAnsi="Calibri"/>
                <w:sz w:val="18"/>
                <w:szCs w:val="18"/>
                <w:lang w:val="de-DE"/>
              </w:rPr>
              <w:t xml:space="preserve">Gerdes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de-DE"/>
              </w:rPr>
              <w:t>and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de-DE"/>
              </w:rPr>
              <w:t xml:space="preserve"> Zeh (2006, 2009), Zeh </w:t>
            </w:r>
            <w:proofErr w:type="spellStart"/>
            <w:r w:rsidRPr="00D8703E">
              <w:rPr>
                <w:rFonts w:ascii="Calibri" w:hAnsi="Calibri"/>
                <w:sz w:val="18"/>
                <w:szCs w:val="18"/>
                <w:lang w:val="de-DE"/>
              </w:rPr>
              <w:t>and</w:t>
            </w:r>
            <w:proofErr w:type="spellEnd"/>
            <w:r w:rsidRPr="00D8703E">
              <w:rPr>
                <w:rFonts w:ascii="Calibri" w:hAnsi="Calibri"/>
                <w:sz w:val="18"/>
                <w:szCs w:val="18"/>
                <w:lang w:val="de-DE"/>
              </w:rPr>
              <w:t xml:space="preserve"> Gerdes (2012)</w:t>
            </w:r>
          </w:p>
        </w:tc>
      </w:tr>
    </w:tbl>
    <w:p w14:paraId="504DE6F6" w14:textId="77777777" w:rsidR="00671E9D" w:rsidRPr="00D454B9" w:rsidRDefault="00671E9D" w:rsidP="00671E9D">
      <w:pPr>
        <w:pStyle w:val="Style-3"/>
        <w:widowControl/>
        <w:tabs>
          <w:tab w:val="left" w:pos="3255"/>
        </w:tabs>
        <w:rPr>
          <w:rFonts w:ascii="Calibri" w:hAnsi="Calibri"/>
          <w:sz w:val="18"/>
          <w:szCs w:val="18"/>
          <w:lang w:val="en-US"/>
        </w:rPr>
      </w:pPr>
    </w:p>
    <w:tbl>
      <w:tblPr>
        <w:tblW w:w="9144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4"/>
      </w:tblGrid>
      <w:tr w:rsidR="00671E9D" w:rsidRPr="00F1605E" w14:paraId="08038B65" w14:textId="77777777" w:rsidTr="00AD55B5">
        <w:trPr>
          <w:trHeight w:hRule="exact" w:val="340"/>
        </w:trPr>
        <w:tc>
          <w:tcPr>
            <w:tcW w:w="9144" w:type="dxa"/>
            <w:shd w:val="clear" w:color="auto" w:fill="auto"/>
            <w:vAlign w:val="center"/>
          </w:tcPr>
          <w:p w14:paraId="57A24A26" w14:textId="77777777" w:rsidR="00671E9D" w:rsidRPr="00F1605E" w:rsidRDefault="00671E9D" w:rsidP="00A804A3">
            <w:pPr>
              <w:pStyle w:val="Style-3"/>
              <w:widowControl/>
              <w:ind w:left="42"/>
              <w:rPr>
                <w:rFonts w:ascii="Calibri" w:hAnsi="Calibri"/>
                <w:sz w:val="16"/>
                <w:szCs w:val="16"/>
                <w:lang w:val="en-US"/>
              </w:rPr>
            </w:pPr>
            <w:proofErr w:type="spellStart"/>
            <w:r w:rsidRPr="00F1605E">
              <w:rPr>
                <w:rFonts w:ascii="Calibri" w:hAnsi="Calibri"/>
                <w:b/>
                <w:bCs/>
                <w:sz w:val="16"/>
                <w:szCs w:val="16"/>
                <w:lang w:val="fr-FR"/>
              </w:rPr>
              <w:t>References</w:t>
            </w:r>
            <w:proofErr w:type="spellEnd"/>
          </w:p>
        </w:tc>
      </w:tr>
      <w:tr w:rsidR="00671E9D" w:rsidRPr="00F1605E" w14:paraId="32C5AB05" w14:textId="77777777" w:rsidTr="00AD55B5">
        <w:tc>
          <w:tcPr>
            <w:tcW w:w="9144" w:type="dxa"/>
            <w:shd w:val="clear" w:color="auto" w:fill="auto"/>
            <w:vAlign w:val="center"/>
          </w:tcPr>
          <w:p w14:paraId="0B075146" w14:textId="77777777" w:rsidR="00671E9D" w:rsidRPr="00D8703E" w:rsidRDefault="00671E9D" w:rsidP="00A804A3">
            <w:pPr>
              <w:tabs>
                <w:tab w:val="left" w:pos="2410"/>
              </w:tabs>
              <w:ind w:left="326" w:hanging="284"/>
              <w:jc w:val="both"/>
              <w:rPr>
                <w:rFonts w:ascii="Calibri" w:hAnsi="Calibri"/>
                <w:sz w:val="16"/>
                <w:szCs w:val="16"/>
                <w:lang w:val="en-US"/>
              </w:rPr>
            </w:pPr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 xml:space="preserve">Gerdes, A., Zeh, A., 2006. Combined U–Pb and Hf isotope LA-(MC-)ICP-MS analyses of detrital zircons: Comparison with SHRIMP and new constraints for the provenance and age of an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>Armorican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 xml:space="preserve"> metasediment in Central Germany. Earth Planet. Sc. Lett. 249, 47-61.</w:t>
            </w:r>
          </w:p>
        </w:tc>
      </w:tr>
      <w:tr w:rsidR="00671E9D" w:rsidRPr="00F1605E" w14:paraId="52CC32E5" w14:textId="77777777" w:rsidTr="00AD55B5">
        <w:tc>
          <w:tcPr>
            <w:tcW w:w="9144" w:type="dxa"/>
            <w:shd w:val="clear" w:color="auto" w:fill="auto"/>
            <w:vAlign w:val="center"/>
          </w:tcPr>
          <w:p w14:paraId="643EA852" w14:textId="77777777" w:rsidR="00671E9D" w:rsidRPr="00D8703E" w:rsidRDefault="00671E9D" w:rsidP="00A804A3">
            <w:pPr>
              <w:tabs>
                <w:tab w:val="left" w:pos="426"/>
              </w:tabs>
              <w:ind w:left="326" w:hanging="284"/>
              <w:jc w:val="both"/>
              <w:rPr>
                <w:rFonts w:ascii="Calibri" w:hAnsi="Calibri"/>
                <w:sz w:val="16"/>
                <w:szCs w:val="16"/>
                <w:lang w:val="en-US"/>
              </w:rPr>
            </w:pPr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>Gerdes, A., Zeh, A., 2009. Zircon formation versus zircon alteration – new insights from combined U-Pb and Lu-Hf in-situ LA-ICP-MS analyses, and consequences for the interpretation of Archean zircon from the Limpopo Belt, Chem. Geol. 261, 230-243.</w:t>
            </w:r>
          </w:p>
        </w:tc>
      </w:tr>
      <w:tr w:rsidR="00671E9D" w:rsidRPr="00F1605E" w14:paraId="0F25CAAE" w14:textId="77777777" w:rsidTr="00AD55B5">
        <w:tc>
          <w:tcPr>
            <w:tcW w:w="9144" w:type="dxa"/>
            <w:shd w:val="clear" w:color="auto" w:fill="auto"/>
            <w:vAlign w:val="center"/>
          </w:tcPr>
          <w:p w14:paraId="7EC9649D" w14:textId="77777777" w:rsidR="00671E9D" w:rsidRPr="00D8703E" w:rsidRDefault="00671E9D" w:rsidP="00A804A3">
            <w:pPr>
              <w:ind w:left="326" w:hanging="284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>Horstwood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 xml:space="preserve">, M.S.A., Foster, G.L., Parrish, R.R., Noble, S.R. &amp;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>Nowell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>, G.M., 2003 Common-Pb corrected in-situ U-Pb accessory mineral geochronology by LA-MC-ICP-MS. Journal of Analytical Atomic Spectrometry 18, 837-846.</w:t>
            </w:r>
          </w:p>
        </w:tc>
      </w:tr>
      <w:tr w:rsidR="00671E9D" w:rsidRPr="00F1605E" w14:paraId="3E290EAC" w14:textId="77777777" w:rsidTr="00AD55B5">
        <w:tc>
          <w:tcPr>
            <w:tcW w:w="9144" w:type="dxa"/>
            <w:shd w:val="clear" w:color="auto" w:fill="auto"/>
            <w:vAlign w:val="center"/>
          </w:tcPr>
          <w:p w14:paraId="37DD4190" w14:textId="77777777" w:rsidR="00671E9D" w:rsidRPr="00D8703E" w:rsidRDefault="00671E9D" w:rsidP="00A804A3">
            <w:pPr>
              <w:ind w:left="326" w:hanging="284"/>
              <w:jc w:val="both"/>
              <w:rPr>
                <w:rFonts w:ascii="Calibri" w:hAnsi="Calibri"/>
                <w:sz w:val="16"/>
                <w:szCs w:val="16"/>
                <w:lang w:val="en-GB"/>
              </w:rPr>
            </w:pPr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>Jackson, S.E.,</w:t>
            </w:r>
            <w:r w:rsidRPr="00D8703E">
              <w:rPr>
                <w:rFonts w:ascii="Calibri" w:hAnsi="Calibri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>Pearson, N.J., Griffin, W.L.</w:t>
            </w:r>
            <w:r w:rsidRPr="00D8703E">
              <w:rPr>
                <w:rFonts w:ascii="Calibri" w:eastAsia="AdvTimes" w:hAnsi="Calibri"/>
                <w:sz w:val="16"/>
                <w:szCs w:val="16"/>
                <w:lang w:val="en-GB"/>
              </w:rPr>
              <w:t>,</w:t>
            </w:r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 xml:space="preserve"> Belousova, E.A., 2004. The application of laser ablation-inductively coupled plasma-mass spectrometry to in situ U–Pb zircon geochronology. Chemical Geology 211, 47-69.</w:t>
            </w:r>
          </w:p>
        </w:tc>
      </w:tr>
      <w:tr w:rsidR="00671E9D" w:rsidRPr="00F1605E" w14:paraId="45508A5B" w14:textId="77777777" w:rsidTr="00AD55B5">
        <w:tc>
          <w:tcPr>
            <w:tcW w:w="9144" w:type="dxa"/>
            <w:shd w:val="clear" w:color="auto" w:fill="auto"/>
            <w:vAlign w:val="center"/>
          </w:tcPr>
          <w:p w14:paraId="4824C2C3" w14:textId="77777777" w:rsidR="00671E9D" w:rsidRPr="00D8703E" w:rsidRDefault="00671E9D" w:rsidP="00A804A3">
            <w:pPr>
              <w:pStyle w:val="Normalweb"/>
              <w:ind w:left="326" w:hanging="284"/>
              <w:rPr>
                <w:rFonts w:ascii="Calibri" w:hAnsi="Calibri"/>
                <w:sz w:val="16"/>
                <w:szCs w:val="16"/>
              </w:rPr>
            </w:pPr>
            <w:r w:rsidRPr="00D8703E">
              <w:rPr>
                <w:rFonts w:ascii="Calibri" w:hAnsi="Calibri"/>
                <w:sz w:val="16"/>
                <w:szCs w:val="16"/>
                <w:lang w:val="fr-FR"/>
              </w:rPr>
              <w:t xml:space="preserve">Santos, M.M., Lana, C.,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Scholz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R., Buick, I.,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Schmitz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M.D., Kamo, S.L., Gerdes, A.,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Corfu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F.,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Tapster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S., Lancaster, P.,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Storey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C.D.,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Basei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M.A.S.,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Tohver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E.,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Alkmim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A.,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Nalini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H.,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Krambrock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K.,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Fantini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C. &amp;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>Wiedenbeck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fr-FR" w:eastAsia="de-DE"/>
              </w:rPr>
              <w:t xml:space="preserve">, M., 2017. </w:t>
            </w:r>
            <w:hyperlink r:id="rId4" w:history="1">
              <w:r w:rsidRPr="00D8703E">
                <w:rPr>
                  <w:rFonts w:ascii="Calibri" w:hAnsi="Calibri"/>
                  <w:sz w:val="16"/>
                  <w:szCs w:val="16"/>
                  <w:lang w:val="en-GB" w:eastAsia="de-DE"/>
                </w:rPr>
                <w:t>A New Appraisal of Sri Lankan BB Zircon as Reference Material for LA-ICP-MS U-Pb Geochronology and Lu-Hf Isotope Tracing</w:t>
              </w:r>
            </w:hyperlink>
            <w:r w:rsidRPr="00D8703E">
              <w:rPr>
                <w:rFonts w:ascii="Calibri" w:hAnsi="Calibri"/>
                <w:sz w:val="16"/>
                <w:szCs w:val="16"/>
                <w:lang w:val="en-GB" w:eastAsia="de-DE"/>
              </w:rPr>
              <w:t xml:space="preserve">.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GB" w:eastAsia="de-DE"/>
              </w:rPr>
              <w:t>Geostandards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GB" w:eastAsia="de-DE"/>
              </w:rPr>
              <w:t xml:space="preserve"> and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GB" w:eastAsia="de-DE"/>
              </w:rPr>
              <w:t>Geoanalytical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GB" w:eastAsia="de-DE"/>
              </w:rPr>
              <w:t xml:space="preserve"> Research. in press,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GB" w:eastAsia="de-DE"/>
              </w:rPr>
              <w:t>doi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GB" w:eastAsia="de-DE"/>
              </w:rPr>
              <w:t>: 10.1111/ggr.12167</w:t>
            </w:r>
          </w:p>
        </w:tc>
      </w:tr>
      <w:tr w:rsidR="00671E9D" w:rsidRPr="00F1605E" w14:paraId="3B3AA4E2" w14:textId="77777777" w:rsidTr="00AD55B5">
        <w:tc>
          <w:tcPr>
            <w:tcW w:w="9144" w:type="dxa"/>
            <w:shd w:val="clear" w:color="auto" w:fill="auto"/>
            <w:vAlign w:val="center"/>
          </w:tcPr>
          <w:p w14:paraId="3DD8A4E4" w14:textId="77777777" w:rsidR="00671E9D" w:rsidRPr="00D8703E" w:rsidRDefault="00671E9D" w:rsidP="00A804A3">
            <w:pPr>
              <w:autoSpaceDE w:val="0"/>
              <w:autoSpaceDN w:val="0"/>
              <w:adjustRightInd w:val="0"/>
              <w:ind w:left="326" w:hanging="284"/>
              <w:rPr>
                <w:rFonts w:ascii="Calibri" w:hAnsi="Calibri"/>
                <w:sz w:val="16"/>
                <w:szCs w:val="16"/>
                <w:lang w:val="en-US"/>
              </w:rPr>
            </w:pPr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>Stacey J. S. &amp; Kramers J. D., 1975. Approximation of terrestrial lead isotope evolution by a two-stage model. Earth and Planetary Science Letters, 26, 207–221.</w:t>
            </w:r>
          </w:p>
        </w:tc>
      </w:tr>
      <w:tr w:rsidR="00671E9D" w:rsidRPr="00F1605E" w14:paraId="0EF71651" w14:textId="77777777" w:rsidTr="00AD55B5">
        <w:tc>
          <w:tcPr>
            <w:tcW w:w="9144" w:type="dxa"/>
            <w:shd w:val="clear" w:color="auto" w:fill="auto"/>
            <w:vAlign w:val="center"/>
          </w:tcPr>
          <w:p w14:paraId="53D434B6" w14:textId="77777777" w:rsidR="00671E9D" w:rsidRPr="00D8703E" w:rsidRDefault="00671E9D" w:rsidP="00A804A3">
            <w:pPr>
              <w:autoSpaceDE w:val="0"/>
              <w:autoSpaceDN w:val="0"/>
              <w:adjustRightInd w:val="0"/>
              <w:ind w:left="326" w:hanging="284"/>
              <w:rPr>
                <w:rFonts w:ascii="Calibri" w:hAnsi="Calibri"/>
                <w:sz w:val="16"/>
                <w:szCs w:val="16"/>
                <w:lang w:val="en-US"/>
              </w:rPr>
            </w:pPr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 xml:space="preserve">Stern, R. A.,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>Bodorkos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 xml:space="preserve">, S.,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>Kamo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 xml:space="preserve">, S. L., Hickman, A. H., Corfu, F., 2009. </w:t>
            </w:r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 xml:space="preserve">Measurement of SIMS instrumental mass fractionation of Pb isotopes during zircon dating.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>Geostandards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 xml:space="preserve"> and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>Geoanalytical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GB"/>
              </w:rPr>
              <w:t xml:space="preserve"> Research 33,145–168.</w:t>
            </w:r>
          </w:p>
        </w:tc>
      </w:tr>
      <w:tr w:rsidR="00671E9D" w:rsidRPr="00F1605E" w14:paraId="39E0E073" w14:textId="77777777" w:rsidTr="00AD55B5">
        <w:tc>
          <w:tcPr>
            <w:tcW w:w="9144" w:type="dxa"/>
            <w:shd w:val="clear" w:color="auto" w:fill="auto"/>
            <w:vAlign w:val="center"/>
          </w:tcPr>
          <w:p w14:paraId="381FDFFE" w14:textId="77777777" w:rsidR="00671E9D" w:rsidRPr="00D8703E" w:rsidRDefault="00671E9D" w:rsidP="00A804A3">
            <w:pPr>
              <w:autoSpaceDE w:val="0"/>
              <w:autoSpaceDN w:val="0"/>
              <w:adjustRightInd w:val="0"/>
              <w:ind w:left="326" w:hanging="284"/>
              <w:rPr>
                <w:rFonts w:ascii="Calibri" w:hAnsi="Calibri"/>
                <w:sz w:val="16"/>
                <w:szCs w:val="16"/>
                <w:lang w:val="en-GB"/>
              </w:rPr>
            </w:pPr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 xml:space="preserve">Zeh, A., Gerdes, A., 2012. U-Pb and Hf isotope record of detrital zircons from gold-bearing sediments of the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>Pieterburg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>Greenston</w:t>
            </w:r>
            <w:proofErr w:type="spellEnd"/>
            <w:r w:rsidRPr="00D8703E">
              <w:rPr>
                <w:rFonts w:ascii="Calibri" w:hAnsi="Calibri"/>
                <w:sz w:val="16"/>
                <w:szCs w:val="16"/>
                <w:lang w:val="en-US"/>
              </w:rPr>
              <w:t xml:space="preserve"> belt (South Africa) – Is there a common provenance with the Witwatersrand basin? Precambrian Res. 204, 46-56.</w:t>
            </w:r>
          </w:p>
        </w:tc>
      </w:tr>
    </w:tbl>
    <w:p w14:paraId="030F7911" w14:textId="77777777" w:rsidR="00671E9D" w:rsidRDefault="00671E9D" w:rsidP="00671E9D">
      <w:pPr>
        <w:pStyle w:val="Style-3"/>
        <w:widowControl/>
        <w:spacing w:before="120"/>
        <w:rPr>
          <w:rFonts w:ascii="Calibri" w:hAnsi="Calibri"/>
          <w:bCs/>
          <w:lang w:val="en-US"/>
        </w:rPr>
      </w:pPr>
    </w:p>
    <w:p w14:paraId="6E56B000" w14:textId="77777777" w:rsidR="00671E9D" w:rsidRDefault="00671E9D" w:rsidP="00671E9D">
      <w:pPr>
        <w:pStyle w:val="Style-3"/>
        <w:widowControl/>
        <w:spacing w:before="120"/>
        <w:rPr>
          <w:rFonts w:ascii="Calibri" w:hAnsi="Calibri"/>
          <w:bCs/>
          <w:lang w:val="en-US"/>
        </w:rPr>
      </w:pPr>
    </w:p>
    <w:p w14:paraId="1B5840D9" w14:textId="77777777" w:rsidR="008E1F00" w:rsidRDefault="008E1F00" w:rsidP="00671E9D">
      <w:pPr>
        <w:jc w:val="both"/>
        <w:rPr>
          <w:rFonts w:ascii="Calibri" w:hAnsi="Calibri"/>
          <w:i/>
        </w:rPr>
        <w:sectPr w:rsidR="008E1F00" w:rsidSect="002B5DAF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718BADE" w14:textId="536F6C51" w:rsidR="00671E9D" w:rsidRPr="00D8703E" w:rsidRDefault="00671E9D" w:rsidP="00671E9D">
      <w:pPr>
        <w:jc w:val="both"/>
        <w:rPr>
          <w:i/>
          <w:lang w:val="en-GB"/>
        </w:rPr>
      </w:pPr>
      <w:r w:rsidRPr="00D8703E">
        <w:rPr>
          <w:i/>
        </w:rPr>
        <w:lastRenderedPageBreak/>
        <w:t xml:space="preserve">Table </w:t>
      </w:r>
      <w:r w:rsidR="00D8703E" w:rsidRPr="00D8703E">
        <w:rPr>
          <w:i/>
        </w:rPr>
        <w:t>SM5</w:t>
      </w:r>
      <w:r w:rsidRPr="00D8703E">
        <w:rPr>
          <w:i/>
        </w:rPr>
        <w:t xml:space="preserve">. Zircon U-Pb analyses. </w:t>
      </w:r>
      <w:r w:rsidRPr="00D8703E">
        <w:rPr>
          <w:i/>
          <w:lang w:val="en-GB"/>
        </w:rPr>
        <w:t xml:space="preserve">Data obtained by in situ Laser Ablation MC-ICP-MS (Goethe </w:t>
      </w:r>
      <w:proofErr w:type="spellStart"/>
      <w:r w:rsidRPr="00D8703E">
        <w:rPr>
          <w:i/>
          <w:lang w:val="en-GB"/>
        </w:rPr>
        <w:t>Universität</w:t>
      </w:r>
      <w:proofErr w:type="spellEnd"/>
      <w:r w:rsidRPr="00D8703E">
        <w:rPr>
          <w:i/>
          <w:lang w:val="en-GB"/>
        </w:rPr>
        <w:t xml:space="preserve"> Frankfurt, Germany). Concordancy for zircon grains &gt; 1000 Ma is calculated as conc. = 100 x </w:t>
      </w:r>
      <w:r w:rsidRPr="00D8703E">
        <w:rPr>
          <w:i/>
          <w:vertAlign w:val="superscript"/>
          <w:lang w:val="en-GB"/>
        </w:rPr>
        <w:t>206</w:t>
      </w:r>
      <w:r w:rsidRPr="00D8703E">
        <w:rPr>
          <w:i/>
          <w:lang w:val="en-GB"/>
        </w:rPr>
        <w:t>Pb/</w:t>
      </w:r>
      <w:r w:rsidRPr="00D8703E">
        <w:rPr>
          <w:i/>
          <w:vertAlign w:val="superscript"/>
          <w:lang w:val="en-GB"/>
        </w:rPr>
        <w:t>238</w:t>
      </w:r>
      <w:r w:rsidRPr="00D8703E">
        <w:rPr>
          <w:i/>
          <w:lang w:val="en-GB"/>
        </w:rPr>
        <w:t xml:space="preserve">U age / </w:t>
      </w:r>
      <w:r w:rsidRPr="00D8703E">
        <w:rPr>
          <w:i/>
          <w:vertAlign w:val="superscript"/>
          <w:lang w:val="en-GB"/>
        </w:rPr>
        <w:t>207</w:t>
      </w:r>
      <w:r w:rsidRPr="00D8703E">
        <w:rPr>
          <w:i/>
          <w:lang w:val="en-GB"/>
        </w:rPr>
        <w:t>Pb/</w:t>
      </w:r>
      <w:r w:rsidRPr="00D8703E">
        <w:rPr>
          <w:i/>
          <w:vertAlign w:val="superscript"/>
          <w:lang w:val="en-GB"/>
        </w:rPr>
        <w:t>206</w:t>
      </w:r>
      <w:r w:rsidRPr="00D8703E">
        <w:rPr>
          <w:i/>
          <w:lang w:val="en-GB"/>
        </w:rPr>
        <w:t xml:space="preserve">Pb age, and for zircon grains &lt; 1000 Ma as conc. = 100 x </w:t>
      </w:r>
      <w:r w:rsidRPr="00D8703E">
        <w:rPr>
          <w:i/>
          <w:vertAlign w:val="superscript"/>
          <w:lang w:val="en-GB"/>
        </w:rPr>
        <w:t>206</w:t>
      </w:r>
      <w:r w:rsidRPr="00D8703E">
        <w:rPr>
          <w:i/>
          <w:lang w:val="en-GB"/>
        </w:rPr>
        <w:t>Pb/</w:t>
      </w:r>
      <w:r w:rsidRPr="00D8703E">
        <w:rPr>
          <w:i/>
          <w:vertAlign w:val="superscript"/>
          <w:lang w:val="en-GB"/>
        </w:rPr>
        <w:t>238</w:t>
      </w:r>
      <w:r w:rsidRPr="00D8703E">
        <w:rPr>
          <w:i/>
          <w:lang w:val="en-GB"/>
        </w:rPr>
        <w:t xml:space="preserve">Uage / </w:t>
      </w:r>
      <w:r w:rsidRPr="00D8703E">
        <w:rPr>
          <w:i/>
          <w:vertAlign w:val="superscript"/>
          <w:lang w:val="en-GB"/>
        </w:rPr>
        <w:t>207</w:t>
      </w:r>
      <w:r w:rsidRPr="00D8703E">
        <w:rPr>
          <w:i/>
          <w:lang w:val="en-GB"/>
        </w:rPr>
        <w:t>Pb/</w:t>
      </w:r>
      <w:r w:rsidRPr="00D8703E">
        <w:rPr>
          <w:i/>
          <w:vertAlign w:val="superscript"/>
          <w:lang w:val="en-GB"/>
        </w:rPr>
        <w:t>235</w:t>
      </w:r>
      <w:r w:rsidRPr="00D8703E">
        <w:rPr>
          <w:i/>
          <w:lang w:val="en-GB"/>
        </w:rPr>
        <w:t>U age.</w:t>
      </w:r>
    </w:p>
    <w:p w14:paraId="0588C74F" w14:textId="77777777" w:rsidR="00671E9D" w:rsidRDefault="00671E9D" w:rsidP="004D2C31">
      <w:pPr>
        <w:rPr>
          <w:sz w:val="20"/>
          <w:szCs w:val="20"/>
          <w:lang w:val="en-GB"/>
        </w:rPr>
      </w:pPr>
    </w:p>
    <w:tbl>
      <w:tblPr>
        <w:tblW w:w="132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800"/>
        <w:gridCol w:w="657"/>
        <w:gridCol w:w="657"/>
        <w:gridCol w:w="526"/>
        <w:gridCol w:w="759"/>
        <w:gridCol w:w="854"/>
        <w:gridCol w:w="525"/>
        <w:gridCol w:w="724"/>
        <w:gridCol w:w="525"/>
        <w:gridCol w:w="854"/>
        <w:gridCol w:w="525"/>
        <w:gridCol w:w="525"/>
        <w:gridCol w:w="596"/>
        <w:gridCol w:w="547"/>
        <w:gridCol w:w="596"/>
        <w:gridCol w:w="547"/>
        <w:gridCol w:w="596"/>
        <w:gridCol w:w="547"/>
        <w:gridCol w:w="822"/>
      </w:tblGrid>
      <w:tr w:rsidR="00F11C88" w14:paraId="3E646D21" w14:textId="77777777" w:rsidTr="00F11C88">
        <w:trPr>
          <w:trHeight w:val="30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3F1E66B6" w14:textId="59205BF3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</w:t>
            </w:r>
            <w:r w:rsidRPr="00F11C88">
              <w:rPr>
                <w:rFonts w:eastAsia="Times New Roman"/>
                <w:sz w:val="20"/>
                <w:szCs w:val="20"/>
              </w:rPr>
              <w:t>rain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0956CCFD" w14:textId="77777777" w:rsidR="00F11C88" w:rsidRPr="00F11C88" w:rsidRDefault="00F11C88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207</w:t>
            </w:r>
            <w:r w:rsidRPr="00F11C88">
              <w:rPr>
                <w:rFonts w:eastAsia="Times New Roman"/>
                <w:sz w:val="20"/>
                <w:szCs w:val="20"/>
              </w:rPr>
              <w:t>Pb</w:t>
            </w: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202B1B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spellStart"/>
            <w:r w:rsidRPr="00F11C88">
              <w:rPr>
                <w:rFonts w:eastAsia="Times New Roman"/>
                <w:sz w:val="20"/>
                <w:szCs w:val="20"/>
              </w:rPr>
              <w:t>U</w:t>
            </w: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1C69A9D5" w14:textId="77777777" w:rsidR="00F11C88" w:rsidRPr="00F11C88" w:rsidRDefault="00F11C88">
            <w:pPr>
              <w:jc w:val="right"/>
              <w:rPr>
                <w:rFonts w:eastAsia="Times New Roman"/>
                <w:sz w:val="20"/>
                <w:szCs w:val="20"/>
              </w:rPr>
            </w:pPr>
            <w:proofErr w:type="spellStart"/>
            <w:r w:rsidRPr="00F11C88">
              <w:rPr>
                <w:rFonts w:eastAsia="Times New Roman"/>
                <w:sz w:val="20"/>
                <w:szCs w:val="20"/>
              </w:rPr>
              <w:t>Pb</w:t>
            </w: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1CA501C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  <w:u w:val="single"/>
              </w:rPr>
            </w:pPr>
            <w:proofErr w:type="spellStart"/>
            <w:r w:rsidRPr="00F11C88">
              <w:rPr>
                <w:rFonts w:eastAsia="Times New Roman"/>
                <w:sz w:val="20"/>
                <w:szCs w:val="20"/>
                <w:u w:val="single"/>
              </w:rPr>
              <w:t>Th</w:t>
            </w: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b</w:t>
            </w:r>
            <w:proofErr w:type="spell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01413DD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206</w:t>
            </w:r>
            <w:r w:rsidRPr="00F11C88">
              <w:rPr>
                <w:rFonts w:eastAsia="Times New Roman"/>
                <w:sz w:val="20"/>
                <w:szCs w:val="20"/>
              </w:rPr>
              <w:t>Pbc</w:t>
            </w: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3EEEADE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  <w:u w:val="single"/>
              </w:rPr>
            </w:pP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206</w:t>
            </w:r>
            <w:r w:rsidRPr="00F11C88">
              <w:rPr>
                <w:rFonts w:eastAsia="Times New Roman"/>
                <w:sz w:val="20"/>
                <w:szCs w:val="20"/>
                <w:u w:val="single"/>
              </w:rPr>
              <w:t>Pb</w:t>
            </w: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d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591A133" w14:textId="77777777" w:rsidR="00F11C88" w:rsidRPr="00F11C88" w:rsidRDefault="00F11C88">
            <w:pPr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±2</w:t>
            </w:r>
            <w:r w:rsidRPr="00F11C88">
              <w:rPr>
                <w:rFonts w:ascii="Symbol" w:eastAsia="Times New Roman" w:hAnsi="Symbol"/>
                <w:sz w:val="20"/>
                <w:szCs w:val="20"/>
              </w:rPr>
              <w:t>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1EE20EA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  <w:u w:val="single"/>
              </w:rPr>
            </w:pP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207</w:t>
            </w:r>
            <w:r w:rsidRPr="00F11C88">
              <w:rPr>
                <w:rFonts w:eastAsia="Times New Roman"/>
                <w:sz w:val="20"/>
                <w:szCs w:val="20"/>
                <w:u w:val="single"/>
              </w:rPr>
              <w:t>Pb</w:t>
            </w: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d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157D59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±2</w:t>
            </w:r>
            <w:r w:rsidRPr="00F11C88">
              <w:rPr>
                <w:rFonts w:ascii="Symbol" w:eastAsia="Times New Roman" w:hAnsi="Symbol"/>
                <w:sz w:val="20"/>
                <w:szCs w:val="20"/>
              </w:rPr>
              <w:t>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01A99D9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  <w:u w:val="single"/>
              </w:rPr>
            </w:pP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207</w:t>
            </w:r>
            <w:r w:rsidRPr="00F11C88">
              <w:rPr>
                <w:rFonts w:eastAsia="Times New Roman"/>
                <w:sz w:val="20"/>
                <w:szCs w:val="20"/>
                <w:u w:val="single"/>
              </w:rPr>
              <w:t>Pb</w:t>
            </w: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d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30F188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±2</w:t>
            </w:r>
            <w:r w:rsidRPr="00F11C88">
              <w:rPr>
                <w:rFonts w:ascii="Symbol" w:eastAsia="Times New Roman" w:hAnsi="Symbol"/>
                <w:sz w:val="20"/>
                <w:szCs w:val="20"/>
              </w:rPr>
              <w:t>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552D8E4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F11C88">
              <w:rPr>
                <w:rFonts w:eastAsia="Times New Roman"/>
                <w:sz w:val="20"/>
                <w:szCs w:val="20"/>
              </w:rPr>
              <w:t>rho</w:t>
            </w: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e</w:t>
            </w:r>
            <w:proofErr w:type="spellEnd"/>
            <w:proofErr w:type="gram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4FB7E97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  <w:u w:val="single"/>
              </w:rPr>
            </w:pP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206</w:t>
            </w:r>
            <w:r w:rsidRPr="00F11C88">
              <w:rPr>
                <w:rFonts w:eastAsia="Times New Roman"/>
                <w:sz w:val="20"/>
                <w:szCs w:val="20"/>
                <w:u w:val="single"/>
              </w:rPr>
              <w:t>Pb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5D83A85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±2</w:t>
            </w:r>
            <w:r w:rsidRPr="00F11C88">
              <w:rPr>
                <w:rFonts w:ascii="Symbol" w:eastAsia="Times New Roman" w:hAnsi="Symbol"/>
                <w:sz w:val="20"/>
                <w:szCs w:val="20"/>
              </w:rPr>
              <w:t>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1EDDB0A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  <w:u w:val="single"/>
              </w:rPr>
            </w:pP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207</w:t>
            </w:r>
            <w:r w:rsidRPr="00F11C88">
              <w:rPr>
                <w:rFonts w:eastAsia="Times New Roman"/>
                <w:sz w:val="20"/>
                <w:szCs w:val="20"/>
                <w:u w:val="single"/>
              </w:rPr>
              <w:t>Pb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39CDCB9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±2</w:t>
            </w:r>
            <w:r w:rsidRPr="00F11C88">
              <w:rPr>
                <w:rFonts w:ascii="Symbol" w:eastAsia="Times New Roman" w:hAnsi="Symbol"/>
                <w:sz w:val="20"/>
                <w:szCs w:val="20"/>
              </w:rPr>
              <w:t>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2708DF3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  <w:u w:val="single"/>
              </w:rPr>
            </w:pPr>
            <w:r w:rsidRPr="00F11C88">
              <w:rPr>
                <w:rFonts w:eastAsia="Times New Roman"/>
                <w:sz w:val="20"/>
                <w:szCs w:val="20"/>
                <w:u w:val="single"/>
                <w:vertAlign w:val="superscript"/>
              </w:rPr>
              <w:t>207</w:t>
            </w:r>
            <w:r w:rsidRPr="00F11C88">
              <w:rPr>
                <w:rFonts w:eastAsia="Times New Roman"/>
                <w:sz w:val="20"/>
                <w:szCs w:val="20"/>
                <w:u w:val="single"/>
              </w:rPr>
              <w:t>Pb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1A67F5A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±2</w:t>
            </w:r>
            <w:r w:rsidRPr="00F11C88">
              <w:rPr>
                <w:rFonts w:ascii="Symbol" w:eastAsia="Times New Roman" w:hAnsi="Symbol"/>
                <w:sz w:val="20"/>
                <w:szCs w:val="20"/>
              </w:rPr>
              <w:t>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2147FC1C" w14:textId="77777777" w:rsidR="00F11C88" w:rsidRPr="00F11C88" w:rsidRDefault="00F11C88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F11C88">
              <w:rPr>
                <w:rFonts w:eastAsia="Times New Roman"/>
                <w:sz w:val="20"/>
                <w:szCs w:val="20"/>
              </w:rPr>
              <w:t>conc.</w:t>
            </w: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f</w:t>
            </w:r>
            <w:proofErr w:type="spellEnd"/>
            <w:proofErr w:type="gramEnd"/>
          </w:p>
        </w:tc>
      </w:tr>
      <w:tr w:rsidR="00F11C88" w14:paraId="604665EE" w14:textId="77777777" w:rsidTr="00F11C88">
        <w:trPr>
          <w:trHeight w:val="30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2DBB6B1F" w14:textId="79FE8D1A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24ADFA25" w14:textId="77777777" w:rsidR="00F11C88" w:rsidRPr="00F11C88" w:rsidRDefault="00F11C88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F11C88">
              <w:rPr>
                <w:rFonts w:eastAsia="Times New Roman"/>
                <w:sz w:val="20"/>
                <w:szCs w:val="20"/>
              </w:rPr>
              <w:t>cps</w:t>
            </w:r>
            <w:proofErr w:type="spellEnd"/>
            <w:proofErr w:type="gramEnd"/>
            <w:r w:rsidRPr="00F11C88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416224C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</w:t>
            </w: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ppm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D2996C5" w14:textId="77777777" w:rsidR="00F11C88" w:rsidRPr="00F11C88" w:rsidRDefault="00F11C88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</w:t>
            </w: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ppm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F89F16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U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19FF2E1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(%)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D975C2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238</w:t>
            </w:r>
            <w:r w:rsidRPr="00F11C88">
              <w:rPr>
                <w:rFonts w:eastAsia="Times New Roman"/>
                <w:sz w:val="20"/>
                <w:szCs w:val="20"/>
              </w:rPr>
              <w:t>U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2B7286C" w14:textId="77777777" w:rsidR="00F11C88" w:rsidRPr="00F11C88" w:rsidRDefault="00F11C88">
            <w:pPr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(%)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2796929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235</w:t>
            </w:r>
            <w:r w:rsidRPr="00F11C88">
              <w:rPr>
                <w:rFonts w:eastAsia="Times New Roman"/>
                <w:sz w:val="20"/>
                <w:szCs w:val="20"/>
              </w:rPr>
              <w:t>U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5681D4F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(%)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4DD4C19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206</w:t>
            </w:r>
            <w:r w:rsidRPr="00F11C88">
              <w:rPr>
                <w:rFonts w:eastAsia="Times New Roman"/>
                <w:sz w:val="20"/>
                <w:szCs w:val="20"/>
              </w:rPr>
              <w:t>Pb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76142D0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(%)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7F10379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2C3171C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238</w:t>
            </w:r>
            <w:r w:rsidRPr="00F11C88">
              <w:rPr>
                <w:rFonts w:eastAsia="Times New Roman"/>
                <w:sz w:val="20"/>
                <w:szCs w:val="20"/>
              </w:rPr>
              <w:t>U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7FE7862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(Ma)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7011BD2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235</w:t>
            </w:r>
            <w:r w:rsidRPr="00F11C88">
              <w:rPr>
                <w:rFonts w:eastAsia="Times New Roman"/>
                <w:sz w:val="20"/>
                <w:szCs w:val="20"/>
              </w:rPr>
              <w:t>U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7393B79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(Ma)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04F653D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  <w:vertAlign w:val="superscript"/>
              </w:rPr>
              <w:t>206</w:t>
            </w:r>
            <w:r w:rsidRPr="00F11C88">
              <w:rPr>
                <w:rFonts w:eastAsia="Times New Roman"/>
                <w:sz w:val="20"/>
                <w:szCs w:val="20"/>
              </w:rPr>
              <w:t>Pb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78FB96C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(Ma)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  <w:hideMark/>
          </w:tcPr>
          <w:p w14:paraId="66D34BA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(%)</w:t>
            </w:r>
          </w:p>
        </w:tc>
      </w:tr>
      <w:tr w:rsidR="00F11C88" w14:paraId="172DBED3" w14:textId="77777777" w:rsidTr="00017245">
        <w:trPr>
          <w:trHeight w:val="306"/>
        </w:trPr>
        <w:tc>
          <w:tcPr>
            <w:tcW w:w="132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FAA43A5" w14:textId="3CD425F5" w:rsidR="00F11C88" w:rsidRPr="00F11C88" w:rsidRDefault="00F11C88" w:rsidP="00F11C88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F11C88">
              <w:rPr>
                <w:rFonts w:eastAsia="Times New Roman"/>
                <w:b/>
                <w:bCs/>
                <w:sz w:val="20"/>
                <w:szCs w:val="20"/>
              </w:rPr>
              <w:t>NG14-02</w:t>
            </w:r>
          </w:p>
        </w:tc>
      </w:tr>
      <w:tr w:rsidR="00F11C88" w14:paraId="42443D78" w14:textId="77777777" w:rsidTr="00F11C88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0FE658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3263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51245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DD08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61FB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A8FD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BCF1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5805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0.10610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9B6F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DEDE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0.903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BFF7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48EE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0.06174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B653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6263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0.61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54A9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BAD0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95FB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9296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6F47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C759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7A99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F11C88" w14:paraId="664A27B1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EF6EED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53BC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46438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2C1A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C937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8.1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1131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7412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BBBE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0.10700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3757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F129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0.9047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88D4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0008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0.06135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230C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669C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0.49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4100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8444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0EA5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A86B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FBB8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B079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EC69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101</w:t>
            </w:r>
          </w:p>
        </w:tc>
      </w:tr>
      <w:tr w:rsidR="00F11C88" w14:paraId="74511108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5E19D5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6E39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141577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5349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ED1C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9.9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1B79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0.49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D444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1D7A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0.10020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BC6F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BBCC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0.8353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6051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5.4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E4BA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0.06046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908A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5.1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DD77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0.30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0DB1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616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28EF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2C89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617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5E0D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F2A0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B9EB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596D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F11C88" w14:paraId="3EFE12A0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50743D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B7DD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103898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6B37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07FE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7.4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885C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2207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3DC3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0.10520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39D7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CD1A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0.9029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2901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F69B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0.06224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7C48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C807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8150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BFDF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BDF8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BFBD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8415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682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06EB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44BD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95</w:t>
            </w:r>
          </w:p>
        </w:tc>
      </w:tr>
      <w:tr w:rsidR="00F11C88" w14:paraId="3D2AD069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41D532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01E8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64835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0EC3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3413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4.5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9B43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0.68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3AF0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D40A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0.10730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5521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AB13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0.9114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C7C2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44FA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0.06159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128F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E51E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88BD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8B1A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466F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F62B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A841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9FAA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207D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F11C88" w14:paraId="4EE2CADB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E8A1F1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D5DC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56134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406D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84F7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3.9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E318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0.63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F981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B324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0.10530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3B76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0222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0.9319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AA79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CA7C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0.06416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D0ED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EA1D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0.61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2E81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E2B9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B486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462C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DD58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747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4FA6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705E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86</w:t>
            </w:r>
          </w:p>
        </w:tc>
      </w:tr>
      <w:tr w:rsidR="00F11C88" w14:paraId="4F8ED20A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D8D0A1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82CE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66661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0256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8188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1650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0.60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DBF1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8D7C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0.10750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BDCB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035D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0.9152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F857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06E8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0.06178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C859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D97D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0.67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716D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3A94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279D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8ED8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DCF6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B720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2197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F11C88" w14:paraId="594C34A7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51C98D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97F6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179191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9782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3FD1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10B4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BB92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0.47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A024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0.10510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5343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1934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0.8909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AD39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443C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9607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79FE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D805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137F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DA91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CE2C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5873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16AC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927D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F11C88" w14:paraId="5229716B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B8CD8D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6E95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61986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1891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507D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4.3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A2D0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D42C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8783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0.10380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94D7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DCCD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0.8857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8ECB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DE55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0.06189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3678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6D59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C18B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D9DD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D2E2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F667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B42E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670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2063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181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60AB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95</w:t>
            </w:r>
          </w:p>
        </w:tc>
      </w:tr>
      <w:tr w:rsidR="00F11C88" w14:paraId="07BFF989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AF0FD9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6A68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135113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00FA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79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5DFA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9.0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0C20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1977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D485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0.10280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BFDD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68E6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0.8751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1E91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747B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0.06176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6C16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5327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0.66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D56E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631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C70E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5221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638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9BF1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3F2F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D27B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8F7E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95</w:t>
            </w:r>
          </w:p>
        </w:tc>
      </w:tr>
      <w:tr w:rsidR="00F11C88" w14:paraId="0D813D91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AD4B97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751F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77198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04DB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24F5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B22C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252D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193A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0.10080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AE77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F23C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0.8442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CC89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7F1E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0.06072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88C8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3EDD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7051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619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A92C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EA7B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621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4729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C734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E563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175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E280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F11C88" w14:paraId="72D86E90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2238CD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1F09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50115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76B6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F4D9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1770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FE5B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D653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0.10210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0DBD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F111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0.8718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053F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15.7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2CB3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0.06192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A86E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15.4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4F1F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2E86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B355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A876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A303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9BE0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671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BBD8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330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3AE4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93</w:t>
            </w:r>
          </w:p>
        </w:tc>
      </w:tr>
      <w:tr w:rsidR="00F11C88" w14:paraId="30F4CC20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4168B7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A232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74221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402A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7DA2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5.6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8D73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4688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A512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0.10630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7ACF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3663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0.8986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5D1D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9.6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0920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0.06132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EFDB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9.4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85A4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0.20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B445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A419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3BC6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EFD1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FBD4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E5FC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201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C6A1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F11C88" w14:paraId="58D39CAA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A47C1F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6338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72778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42C5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6056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5.5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B488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69DDF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47FA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0.10650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120D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60B1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0.8978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508C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E07A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0.06114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8008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8649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0.21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7441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B839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406E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9BDF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94B6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D86F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180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F19C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101</w:t>
            </w:r>
          </w:p>
        </w:tc>
      </w:tr>
      <w:tr w:rsidR="00F11C88" w14:paraId="3EAE0C32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92E016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71E6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142636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5467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CBA7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9.7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A376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C51E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E921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0.10390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826C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525C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0.8797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7B3E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CEED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0.06139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2C29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5.0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FB53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0.29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87E4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0A46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0225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2476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A5EE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6F8E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809B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F11C88" w14:paraId="1E29252A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616A47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BFF4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169275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DADA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B852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F3C4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90C5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C6D6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0.10610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E00E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57AC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0.8992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319F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6.3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859D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0.06149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AAA9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6.0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EA8B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0.28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B29C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DB09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BBA9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2F04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7B19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4249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129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C19E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F11C88" w14:paraId="278DB556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B8388D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DA4D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125990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A3E3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0FFC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8.8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203B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5255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6A51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0.10660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75FE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816B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0.903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D0C0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256C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0.06145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911E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F991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1C61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9A1C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EEF2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AACE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7D0B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DE7B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0753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F11C88" w14:paraId="6AF434C1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272728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E593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118371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0F1C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89A6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8.7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7B72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A68A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D908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0.10410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E7E49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F77E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0.8911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8D54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7.8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9F8C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0.0621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8CB4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7.6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BEB8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0.22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6F6A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638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22EE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D340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18C3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C0EB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677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C5C7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163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3211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94</w:t>
            </w:r>
          </w:p>
        </w:tc>
      </w:tr>
      <w:tr w:rsidR="00F11C88" w14:paraId="7495FD1E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598AE86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E5CC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98691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A49B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B8C7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7.1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94D2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0.58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0F45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A38B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0.10720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DDA0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1544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0.9127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BABB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7900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0.06177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D42B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669F0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AD9C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18CF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9F29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C654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6D14D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666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855C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EC4B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F11C88" w14:paraId="69293482" w14:textId="77777777" w:rsidTr="007354AB">
        <w:trPr>
          <w:trHeight w:val="285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91C5EB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F11C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F11C88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786B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86317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73E8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73947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6.4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D507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44F21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C686C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0.10560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EE35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4F80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0.8921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BA91E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39A72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0.06129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8EA3F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F3CC4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0.74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B08CA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D023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A500B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648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D9708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7CA1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650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00F45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6B823" w14:textId="77777777" w:rsidR="00F11C88" w:rsidRPr="00F11C88" w:rsidRDefault="00F11C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11C88">
              <w:rPr>
                <w:rFonts w:eastAsia="Times New Roman"/>
                <w:sz w:val="20"/>
                <w:szCs w:val="20"/>
              </w:rPr>
              <w:t>100</w:t>
            </w:r>
          </w:p>
        </w:tc>
      </w:tr>
    </w:tbl>
    <w:p w14:paraId="40CD3205" w14:textId="77777777" w:rsidR="007354AB" w:rsidRDefault="007354AB" w:rsidP="00A2456E">
      <w:pPr>
        <w:tabs>
          <w:tab w:val="left" w:pos="1522"/>
          <w:tab w:val="left" w:pos="1798"/>
          <w:tab w:val="left" w:pos="2662"/>
          <w:tab w:val="left" w:pos="3288"/>
          <w:tab w:val="left" w:pos="3914"/>
          <w:tab w:val="left" w:pos="4417"/>
          <w:tab w:val="left" w:pos="5140"/>
          <w:tab w:val="left" w:pos="5952"/>
          <w:tab w:val="left" w:pos="6410"/>
          <w:tab w:val="left" w:pos="7119"/>
          <w:tab w:val="left" w:pos="7622"/>
          <w:tab w:val="left" w:pos="8434"/>
          <w:tab w:val="left" w:pos="8937"/>
          <w:tab w:val="left" w:pos="9440"/>
          <w:tab w:val="left" w:pos="10010"/>
          <w:tab w:val="left" w:pos="10533"/>
          <w:tab w:val="left" w:pos="11103"/>
          <w:tab w:val="left" w:pos="11626"/>
          <w:tab w:val="left" w:pos="12196"/>
          <w:tab w:val="left" w:pos="12719"/>
          <w:tab w:val="left" w:pos="13646"/>
        </w:tabs>
        <w:rPr>
          <w:rFonts w:ascii="Arial" w:eastAsia="Times New Roman" w:hAnsi="Arial" w:cs="Arial"/>
          <w:sz w:val="20"/>
          <w:szCs w:val="20"/>
        </w:rPr>
      </w:pPr>
    </w:p>
    <w:tbl>
      <w:tblPr>
        <w:tblW w:w="1327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7"/>
        <w:gridCol w:w="1231"/>
        <w:gridCol w:w="629"/>
        <w:gridCol w:w="629"/>
        <w:gridCol w:w="499"/>
        <w:gridCol w:w="717"/>
        <w:gridCol w:w="806"/>
        <w:gridCol w:w="471"/>
        <w:gridCol w:w="703"/>
        <w:gridCol w:w="499"/>
        <w:gridCol w:w="806"/>
        <w:gridCol w:w="499"/>
        <w:gridCol w:w="499"/>
        <w:gridCol w:w="565"/>
        <w:gridCol w:w="540"/>
        <w:gridCol w:w="565"/>
        <w:gridCol w:w="540"/>
        <w:gridCol w:w="565"/>
        <w:gridCol w:w="540"/>
        <w:gridCol w:w="909"/>
      </w:tblGrid>
      <w:tr w:rsidR="00A2456E" w:rsidRPr="007354AB" w14:paraId="5AE0A476" w14:textId="77777777" w:rsidTr="00D8703E">
        <w:trPr>
          <w:trHeight w:val="251"/>
        </w:trPr>
        <w:tc>
          <w:tcPr>
            <w:tcW w:w="1327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DF754E0" w14:textId="534102EF" w:rsidR="00A2456E" w:rsidRPr="00A2456E" w:rsidRDefault="00A2456E" w:rsidP="00A2456E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354AB">
              <w:rPr>
                <w:rFonts w:eastAsia="Times New Roman"/>
                <w:b/>
                <w:bCs/>
                <w:sz w:val="20"/>
                <w:szCs w:val="20"/>
              </w:rPr>
              <w:t>NB14-11b</w:t>
            </w:r>
          </w:p>
        </w:tc>
      </w:tr>
      <w:tr w:rsidR="00D8703E" w:rsidRPr="007354AB" w14:paraId="37595A30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7122F9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79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9F49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26158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8E5F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B663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DF16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1.13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2BB9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321B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0.09641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03F9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572B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0.7979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E54C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6698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0.06003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A10D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5E56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0.61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F32B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A093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1A38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A821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DEB0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F0FC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C94F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D8703E" w:rsidRPr="007354AB" w14:paraId="3E6DA4A4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9E5B16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739E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22285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4E60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95A3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7728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1.45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2ABC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1.90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56E6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0.09390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92F3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5745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0.8026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C6D1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1FC9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0.06199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3587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6790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0.36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D84D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579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E05A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B671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F3A5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D288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829C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8226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86</w:t>
            </w:r>
          </w:p>
        </w:tc>
      </w:tr>
      <w:tr w:rsidR="00D8703E" w:rsidRPr="007354AB" w14:paraId="33147735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F51FA4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lastRenderedPageBreak/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75D4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15755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2176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9980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904F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1.11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FCD0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1.66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9247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0.09710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9A9E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8ACC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0.8062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8692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65BD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0.06022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D8E0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DD33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BF14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492B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CCFB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A896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55AE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C414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03A7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D8703E" w:rsidRPr="007354AB" w14:paraId="257F2FE2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32DF21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E9CE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22734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673E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A50D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C511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1.31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F2EE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6EB8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0.09944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62F7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80CD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0.8642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1BD2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205E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0.06303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8C05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697A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4AC4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2B62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2C82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632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4DBF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7F56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709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DC2A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0C1B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86</w:t>
            </w:r>
          </w:p>
        </w:tc>
      </w:tr>
      <w:tr w:rsidR="00D8703E" w:rsidRPr="007354AB" w14:paraId="3E79BCEF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B5CC2B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1512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21260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2040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069D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A126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1.36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118C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0E4A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0.09802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0003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5A80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0.8254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D0C0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28A4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0.06107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FD90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5B87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0.66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2555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FE51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43C9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5E85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E356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2AEC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8727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94</w:t>
            </w:r>
          </w:p>
        </w:tc>
      </w:tr>
      <w:tr w:rsidR="00D8703E" w:rsidRPr="007354AB" w14:paraId="256F6A1C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F51E68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DCBD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20803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2815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8353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ED75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0.97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9478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9F51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0.09766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C2E2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43E7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0.8127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CB45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F636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0.06035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4ED5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0E4D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6D5B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23C6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5051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198A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B03B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A0EF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C2BB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D8703E" w:rsidRPr="007354AB" w14:paraId="43CDBB4C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E4680A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9A3B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18363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9959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BB47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71C6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ABB0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6845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0.09132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FD44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0478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0.7992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47FF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E585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0.06347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EBB4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3277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E2BE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563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6A8F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DBF9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CAB6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7445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5758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9B3C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78</w:t>
            </w:r>
          </w:p>
        </w:tc>
      </w:tr>
      <w:tr w:rsidR="00D8703E" w:rsidRPr="007354AB" w14:paraId="19B41303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697351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5EB9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13104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BF92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29D0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E9DB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1.42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5213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2.05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8FE0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0.09515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4FB9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40B5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0.8192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5149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430A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0.06245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B9FA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7D46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0.39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C695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29E2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A0CB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5C9E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06AF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689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3F50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BADB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85</w:t>
            </w:r>
          </w:p>
        </w:tc>
      </w:tr>
      <w:tr w:rsidR="00D8703E" w:rsidRPr="007354AB" w14:paraId="3355E932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C4A146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3E4C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17661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C49E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B47B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BA89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1.26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FE35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1.32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1E88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0.09247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147F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1F9C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0.769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7886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9AE9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0.06032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BAD6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7F41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C5F4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1600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E7A1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579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D793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06F8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25BA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269C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93</w:t>
            </w:r>
          </w:p>
        </w:tc>
      </w:tr>
      <w:tr w:rsidR="00D8703E" w:rsidRPr="007354AB" w14:paraId="1E949CF2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1DFF25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C333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18425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48ED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7E96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1E97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0.98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633E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1.13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2DFB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0.09835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C65E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E88F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0.8366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9461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2E2C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0.06169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3DBB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1D8E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9BC7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0698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CB49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8AAD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EFDD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663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C947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7988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91</w:t>
            </w:r>
          </w:p>
        </w:tc>
      </w:tr>
      <w:tr w:rsidR="00D8703E" w:rsidRPr="007354AB" w14:paraId="1E1EF61D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655AB7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89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3569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36815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D627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6CB3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7.3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DE27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1.99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64DB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1.76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F644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0.09289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7D87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8BFE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0.7724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7A76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D54F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0.06031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12C9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8AB2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A81C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573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2B43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9AAC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88E3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5E27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D2E4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4D46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93</w:t>
            </w:r>
          </w:p>
        </w:tc>
      </w:tr>
      <w:tr w:rsidR="00D8703E" w:rsidRPr="007354AB" w14:paraId="3F9C1D0D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4D47BE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9DC1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47694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D861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F215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EC46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2.33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2377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63D4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0.09220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981F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CC5E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0.765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1774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9AD8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0.06018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383A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EE64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0.37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408C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569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0B65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02CD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4993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6582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0981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7DF4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93</w:t>
            </w:r>
          </w:p>
        </w:tc>
      </w:tr>
      <w:tr w:rsidR="00D8703E" w:rsidRPr="007354AB" w14:paraId="7C5E50C2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313410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0B4E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30511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88FE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6760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5.3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AB8D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1.37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2093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764A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0.09412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D624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0820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0.7841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93BF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DF1A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0.06042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D8BB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677F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0.68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4783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4FF7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9737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0548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7C23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3A06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CC3F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94</w:t>
            </w:r>
          </w:p>
        </w:tc>
      </w:tr>
      <w:tr w:rsidR="00D8703E" w:rsidRPr="007354AB" w14:paraId="1D5B6838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94D247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E0AB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20763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EC7C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221E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AD51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D92B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376A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0.09410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B2F8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BC9B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0.7946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6C36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42B2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0.06125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848F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4F93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A5F2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0DB1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1FA9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748A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AE16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5B86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04A0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89</w:t>
            </w:r>
          </w:p>
        </w:tc>
      </w:tr>
      <w:tr w:rsidR="00D8703E" w:rsidRPr="007354AB" w14:paraId="19E66C72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6B9E04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7CE1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37242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A8BE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6935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7.4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FF3D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2.09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B04A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F652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0.09433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91A4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2191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0.7775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8840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D0AA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0.05978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F99C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AC4E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09D8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7DBB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5220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7F81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6042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AC6B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6B6F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D8703E" w:rsidRPr="007354AB" w14:paraId="7ACF764C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7DB1CB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B411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19990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E149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9702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F521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D2DB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1.09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FE54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0.09599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CA5A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C842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0.8037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6059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1214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0.06072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6C68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B478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3736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E6E0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03DA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9856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FD5E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DC0B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6A5A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94</w:t>
            </w:r>
          </w:p>
        </w:tc>
      </w:tr>
      <w:tr w:rsidR="00D8703E" w:rsidRPr="007354AB" w14:paraId="72CFFB6E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3FA45A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5A15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17795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BD2C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241B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0A58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1.02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B433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FB6D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0.09564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6C9D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A5EF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0.807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9774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2BBC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BD13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4E1F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CF40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589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9A43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D309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CDDB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2109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4492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7293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91</w:t>
            </w:r>
          </w:p>
        </w:tc>
      </w:tr>
      <w:tr w:rsidR="00D8703E" w:rsidRPr="007354AB" w14:paraId="210F962B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FEDA33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EFA4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12763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597D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E151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B662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1.23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B91E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2.09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8542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0.09239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1603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4139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0.8104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04EE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5.8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F3BC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0.06362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5D91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5.4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5912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0.38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F856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D854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ECBD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F937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8D5D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1110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114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7AEB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78</w:t>
            </w:r>
          </w:p>
        </w:tc>
      </w:tr>
      <w:tr w:rsidR="00D8703E" w:rsidRPr="007354AB" w14:paraId="0227D573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E00A0D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4A7C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15028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58D0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F483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137B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1.03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294D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1.66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4A22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0.09721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E2FF4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25F7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0.8073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3FD3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6034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925B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4.3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7E23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E865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4851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2496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7A96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B715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91AE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933F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D8703E" w:rsidRPr="007354AB" w14:paraId="381093FA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D34507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9E19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18851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FFDD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A5D2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55E3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B454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DBFE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0.09795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9196E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15021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0.8142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BBA2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27FC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0.06028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BF16C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97BB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B561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2CF47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6BA9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1575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FD99A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BC99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1FEE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D8703E" w:rsidRPr="007354AB" w14:paraId="36F32B55" w14:textId="77777777" w:rsidTr="00D8703E">
        <w:trPr>
          <w:trHeight w:val="28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F09C25F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354AB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354AB">
              <w:rPr>
                <w:rFonts w:eastAsia="Times New Roman"/>
                <w:sz w:val="20"/>
                <w:szCs w:val="20"/>
              </w:rPr>
              <w:t>99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9AC0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33782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886C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6F65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4C84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1.19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4755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7000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0.09204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7AE9B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2496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0.7623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6A6C6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3.3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8AFC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0.06007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D3C5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2.9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FB80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0.47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3E532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C8448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BA530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575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CCC8D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FF3D9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A8F45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70FD3" w14:textId="77777777" w:rsidR="007354AB" w:rsidRPr="007354AB" w:rsidRDefault="007354A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354AB">
              <w:rPr>
                <w:rFonts w:eastAsia="Times New Roman"/>
                <w:sz w:val="20"/>
                <w:szCs w:val="20"/>
              </w:rPr>
              <w:t>94</w:t>
            </w:r>
          </w:p>
        </w:tc>
      </w:tr>
    </w:tbl>
    <w:p w14:paraId="00E1AA28" w14:textId="77777777" w:rsidR="007354AB" w:rsidRDefault="007354AB">
      <w:pPr>
        <w:tabs>
          <w:tab w:val="left" w:pos="1559"/>
          <w:tab w:val="left" w:pos="1840"/>
          <w:tab w:val="left" w:pos="2724"/>
          <w:tab w:val="left" w:pos="3323"/>
          <w:tab w:val="left" w:pos="3922"/>
          <w:tab w:val="left" w:pos="4434"/>
          <w:tab w:val="left" w:pos="5125"/>
          <w:tab w:val="left" w:pos="5955"/>
          <w:tab w:val="left" w:pos="6396"/>
          <w:tab w:val="left" w:pos="7120"/>
          <w:tab w:val="left" w:pos="7632"/>
          <w:tab w:val="left" w:pos="8462"/>
          <w:tab w:val="left" w:pos="8974"/>
          <w:tab w:val="left" w:pos="9486"/>
          <w:tab w:val="left" w:pos="10051"/>
          <w:tab w:val="left" w:pos="10553"/>
          <w:tab w:val="left" w:pos="11118"/>
          <w:tab w:val="left" w:pos="11620"/>
          <w:tab w:val="left" w:pos="12185"/>
          <w:tab w:val="left" w:pos="12687"/>
          <w:tab w:val="left" w:pos="13636"/>
        </w:tabs>
        <w:ind w:left="70"/>
        <w:rPr>
          <w:rFonts w:ascii="Arial" w:eastAsia="Times New Roman" w:hAnsi="Arial" w:cs="Arial"/>
          <w:sz w:val="20"/>
          <w:szCs w:val="20"/>
        </w:rPr>
      </w:pPr>
    </w:p>
    <w:tbl>
      <w:tblPr>
        <w:tblW w:w="132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9"/>
        <w:gridCol w:w="839"/>
        <w:gridCol w:w="629"/>
        <w:gridCol w:w="629"/>
        <w:gridCol w:w="530"/>
        <w:gridCol w:w="702"/>
        <w:gridCol w:w="863"/>
        <w:gridCol w:w="471"/>
        <w:gridCol w:w="752"/>
        <w:gridCol w:w="530"/>
        <w:gridCol w:w="863"/>
        <w:gridCol w:w="530"/>
        <w:gridCol w:w="530"/>
        <w:gridCol w:w="554"/>
        <w:gridCol w:w="540"/>
        <w:gridCol w:w="554"/>
        <w:gridCol w:w="540"/>
        <w:gridCol w:w="554"/>
        <w:gridCol w:w="540"/>
        <w:gridCol w:w="734"/>
      </w:tblGrid>
      <w:tr w:rsidR="00844988" w14:paraId="4D562D21" w14:textId="77777777" w:rsidTr="00465B48">
        <w:trPr>
          <w:trHeight w:val="285"/>
        </w:trPr>
        <w:tc>
          <w:tcPr>
            <w:tcW w:w="13293" w:type="dxa"/>
            <w:gridSpan w:val="20"/>
            <w:shd w:val="clear" w:color="000000" w:fill="auto"/>
            <w:noWrap/>
            <w:vAlign w:val="bottom"/>
            <w:hideMark/>
          </w:tcPr>
          <w:p w14:paraId="2644DEC6" w14:textId="58B720C9" w:rsidR="00844988" w:rsidRPr="00844988" w:rsidRDefault="00844988" w:rsidP="00844988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844988">
              <w:rPr>
                <w:rFonts w:eastAsia="Times New Roman"/>
                <w:b/>
                <w:bCs/>
                <w:sz w:val="20"/>
                <w:szCs w:val="20"/>
              </w:rPr>
              <w:t>NB14-11a</w:t>
            </w:r>
          </w:p>
        </w:tc>
      </w:tr>
      <w:tr w:rsidR="00465B48" w14:paraId="093A0165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7E0E24E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4C92654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16119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2744C3E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141BCCE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990BA4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0.99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1046C8A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1.03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068D660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0.09612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798EB69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730069B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0.7938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1E58D9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4.2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0E75C58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0.05989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727A6A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7305F7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0.48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5CBC83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592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75CD2B0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5AF913E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593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07D1C5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AB63CB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C44B21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79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327011D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465B48" w14:paraId="5996ABCE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1154308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106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0B2BFE7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36759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31CDDC5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418AEFE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6.9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A21C21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1.62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4C1FB20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76FE009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0.09848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096ACF8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61A8E40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0.8234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740ED4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3.3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00DADB7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0.06064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6722199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23C293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0.66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9052DB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6B7BB6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619DCE1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610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7DF90AF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5627B80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627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4CCB7A7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35273C7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465B48" w14:paraId="7923B6E2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0449F66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107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1FE233E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26540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43ED0D1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81CEB3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4.3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878D3C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1.30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1E62677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2.71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4028341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0.08654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6162695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176FD71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0.7315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89A845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5.8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1AD2C27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0.06131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27A003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4.5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D66A99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0.63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685433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535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16FD59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A61E86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557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91EB75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6A6CC70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650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A1CD88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96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6FAC4DB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82</w:t>
            </w:r>
          </w:p>
        </w:tc>
      </w:tr>
      <w:tr w:rsidR="00465B48" w14:paraId="3C0D33E0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6A2BF5E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108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5279D32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16642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26A64BA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54B1CA6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3AF48E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1.04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368CC48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2.27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515D07A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0.09485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78FB4E8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5BFFBDF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0.7842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D26DC5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7.0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56DF868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0.05997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839381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5.3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628DF8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0.65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913575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584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4609972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8F81C5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588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16319E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31E5A20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1861B6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115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20D6C42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465B48" w14:paraId="710C0D7A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618BF60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109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00986D7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9892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2ACE90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6E74166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68CF5B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0.83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18BA53A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3F280B1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0.08685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7E3ED1B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8.6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4AFF46B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0.7728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E47FAF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10.2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6A72FF6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0.06454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8BD55C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5.6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28FBB8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F1B2CC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537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090867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638325F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581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9558C4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1F2E45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759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7E2FD7E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117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0C7B302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71</w:t>
            </w:r>
          </w:p>
        </w:tc>
      </w:tr>
      <w:tr w:rsidR="00465B48" w14:paraId="662E38FE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766DE38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110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7C4B18C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21073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6801EBF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2CC58D8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1D3ACD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0.90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2099A4E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1.66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4158A0C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0.09677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001D41E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7D76BAB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0.8089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EE629B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4.4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6EDA557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0.06063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90DEB8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3.9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612964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0.46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21D018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595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DCFA38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1C160F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42B0C17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1F9AEE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626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2B74C6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84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3CFBC52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95</w:t>
            </w:r>
          </w:p>
        </w:tc>
      </w:tr>
      <w:tr w:rsidR="00465B48" w14:paraId="5B681279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164D63C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111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306F978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31782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4415D93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153AB00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780CED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1.16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738C126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1.24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5FABD74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0.09632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5E6DDBF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379C562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0.7963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3A2756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3.4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0A7DE83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0.05996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1B41BDD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41C249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0.46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6B38B2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593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0EDD45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EF72B6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595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B47D6B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6E0435D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29173E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111780B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465B48" w14:paraId="3FAB7299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4299832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112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33B9BBE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34695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769417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1C022C5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6.2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1A6B7D2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1.40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28AC93C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3.76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7FAD76D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0.09785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3CB49EC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783CD4A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0.8088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0B6A44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6.6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09C9AFE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0.05995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196D346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6.4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D7F982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0.24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2FCD00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7C4AD4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F383A7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B27872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678A55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7D6B704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138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1DBEB7F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465B48" w14:paraId="41E1CFE1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2F583B5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113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7672B03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141431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28DFED7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43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31A6289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4.4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E6F85A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0.96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2766B02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2981B91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0.09040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70A776A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6380052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0.7481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152F91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272AE99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0.06002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44FC72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3971A3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0.68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6D4EED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558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1DC9A7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71F46B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567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05E9834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6A5DDA5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D8E012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3BCE8B2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92</w:t>
            </w:r>
          </w:p>
        </w:tc>
      </w:tr>
      <w:tr w:rsidR="00465B48" w14:paraId="5DADDAA6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0EF0B1D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lastRenderedPageBreak/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114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2FA8C06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71128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7EA5FC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56A054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F594B7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1.20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1FB1B40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7F54649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0.09710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63A4760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3750138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0.8059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160AE67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9.6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3B38E9D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0.0602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117042F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9.5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1AC6A1E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0.18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513CF08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9E4694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3AA864E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934832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E99669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611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7E00568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205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6E04B6C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465B48" w14:paraId="4E0D579A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71A9E82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115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1B9D5AC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34087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EB1057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682ACF3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D5D357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0.91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0BDA16E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0.20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48ADD75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0.09813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5029FCC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75D2C9D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0.8347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296006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18.2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3F99DAA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0.06169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C66798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18.1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251451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0.12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2D3CE9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2A9EEF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C407D3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616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410FEBB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88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AD28B5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663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1A37995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388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62025C3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91</w:t>
            </w:r>
          </w:p>
        </w:tc>
      </w:tr>
      <w:tr w:rsidR="00465B48" w14:paraId="299D19CF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70E6896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116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1AFCA6F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75711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699E30E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4C6688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AA4EAB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1.11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23CE63D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0.47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3FD95A2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0.09142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1064F16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0B8D9E5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0.7546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301142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6B6DEE4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0.05987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35A439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68E12F7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0.62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1E68FB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564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524551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DE2407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571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BD08DB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3AD8A56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44F369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43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0DEF141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94</w:t>
            </w:r>
          </w:p>
        </w:tc>
      </w:tr>
      <w:tr w:rsidR="00465B48" w14:paraId="35CB7A0D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0AF3DF5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117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6C1660E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58448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319057D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09865F0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2F8181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1.70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02C0D29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1.76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3A5BD97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0.09223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70B2058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788A44A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0.7568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6B77F72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7451A08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0.05951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A895E7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4.3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2FB122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0.34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4F4C1F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569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CC2832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D2ED00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572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07EF7A6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938985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586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B3A0FC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94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5D7C705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465B48" w14:paraId="3B9E3932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5A16031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118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6C410E1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61033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16C55A0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2C1A71E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0D90F58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1.08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0D27F58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1.04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510288A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0.09144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6940E48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798CE16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0.7511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CB0AAC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109547B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0.05957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9ED687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3CD520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0.60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66D1BF1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564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179CFE0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7CC9DAC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569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6DB2A1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0EB4CF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588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DF45C9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47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029039C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96</w:t>
            </w:r>
          </w:p>
        </w:tc>
      </w:tr>
      <w:tr w:rsidR="00465B48" w14:paraId="18998C3F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4005197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119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0ECD298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70356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6FBE464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19AFAC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61931D7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1.19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63DE96E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0.77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6D50F87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0.09644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5659869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438D04B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0.8007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13FB446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297C5F1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0.06021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359B5C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39E54E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0.60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C2BE6B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594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B3E577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1AF36E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09DAAD6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53B7F6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611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76930EE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02AF52C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465B48" w14:paraId="6C615839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55A617D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0DE9F6A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65341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63A8F4E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63C7581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18C64D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0.99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320491A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7455551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0.09767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08AF2D6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436C8ED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0.806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6AFEB0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15D9269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0.05985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6AB4D8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34C9C42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0.62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3B76E80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BB048E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4E9C97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7E3BF1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7279B4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57D6B5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278B629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465B48" w14:paraId="7D56A36A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6D82647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121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01214B2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48864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754CE99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22AA183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26F59E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1.18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34D8088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1.04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5ECBB2D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0.09200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47993B8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5C8E4858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0.763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97A33A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401D80A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0.06015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6DCD2A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08AC1B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0.54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63649E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567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6BBE9E4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ACBD95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576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495D079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0F9F04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609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F845A6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738D874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93</w:t>
            </w:r>
          </w:p>
        </w:tc>
      </w:tr>
      <w:tr w:rsidR="00465B48" w14:paraId="1CAA29EF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7FC81EB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122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7E299142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71565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1BB69D6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47C0EE74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F88ABE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1.35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4937E65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0.95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008C18C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0.09703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19A06D1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3A8574B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0.8039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CDBEE7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0C57C97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0.06009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1ED7736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4A7211B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0.57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151EDCF9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C0FEC1C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69E1DC17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18C54A1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63B8A8E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3E35720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2363450A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465B48" w14:paraId="7C39B5D1" w14:textId="77777777" w:rsidTr="00465B48">
        <w:trPr>
          <w:trHeight w:val="285"/>
        </w:trPr>
        <w:tc>
          <w:tcPr>
            <w:tcW w:w="1409" w:type="dxa"/>
            <w:shd w:val="clear" w:color="000000" w:fill="auto"/>
            <w:noWrap/>
            <w:vAlign w:val="bottom"/>
            <w:hideMark/>
          </w:tcPr>
          <w:p w14:paraId="47178A0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4498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44988">
              <w:rPr>
                <w:rFonts w:eastAsia="Times New Roman"/>
                <w:sz w:val="20"/>
                <w:szCs w:val="20"/>
              </w:rPr>
              <w:t>123</w:t>
            </w:r>
          </w:p>
        </w:tc>
        <w:tc>
          <w:tcPr>
            <w:tcW w:w="839" w:type="dxa"/>
            <w:shd w:val="clear" w:color="000000" w:fill="FFFFFF"/>
            <w:noWrap/>
            <w:vAlign w:val="bottom"/>
            <w:hideMark/>
          </w:tcPr>
          <w:p w14:paraId="3F99D58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50674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0BA25AD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629" w:type="dxa"/>
            <w:shd w:val="clear" w:color="000000" w:fill="FFFFFF"/>
            <w:noWrap/>
            <w:vAlign w:val="bottom"/>
            <w:hideMark/>
          </w:tcPr>
          <w:p w14:paraId="6E84A58D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71D0072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702" w:type="dxa"/>
            <w:shd w:val="clear" w:color="000000" w:fill="FFFFFF"/>
            <w:noWrap/>
            <w:vAlign w:val="bottom"/>
            <w:hideMark/>
          </w:tcPr>
          <w:p w14:paraId="54B084B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0.55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12E151C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0.09193</w:t>
            </w:r>
          </w:p>
        </w:tc>
        <w:tc>
          <w:tcPr>
            <w:tcW w:w="471" w:type="dxa"/>
            <w:shd w:val="clear" w:color="000000" w:fill="FFFFFF"/>
            <w:noWrap/>
            <w:vAlign w:val="bottom"/>
            <w:hideMark/>
          </w:tcPr>
          <w:p w14:paraId="690C0B13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52" w:type="dxa"/>
            <w:shd w:val="clear" w:color="000000" w:fill="FFFFFF"/>
            <w:noWrap/>
            <w:vAlign w:val="bottom"/>
            <w:hideMark/>
          </w:tcPr>
          <w:p w14:paraId="0E11BD6F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0.7592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99D0385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2.9</w:t>
            </w:r>
          </w:p>
        </w:tc>
        <w:tc>
          <w:tcPr>
            <w:tcW w:w="863" w:type="dxa"/>
            <w:shd w:val="clear" w:color="000000" w:fill="FFFFFF"/>
            <w:noWrap/>
            <w:vAlign w:val="bottom"/>
            <w:hideMark/>
          </w:tcPr>
          <w:p w14:paraId="779CE7F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0.05989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597D03F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530" w:type="dxa"/>
            <w:shd w:val="clear" w:color="000000" w:fill="FFFFFF"/>
            <w:noWrap/>
            <w:vAlign w:val="bottom"/>
            <w:hideMark/>
          </w:tcPr>
          <w:p w14:paraId="2C0D1A61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0.53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DB9CF5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567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C52DBE6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01CAC40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574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5ACDE560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54" w:type="dxa"/>
            <w:shd w:val="clear" w:color="000000" w:fill="FFFFFF"/>
            <w:noWrap/>
            <w:vAlign w:val="bottom"/>
            <w:hideMark/>
          </w:tcPr>
          <w:p w14:paraId="27E5889E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540" w:type="dxa"/>
            <w:shd w:val="clear" w:color="000000" w:fill="FFFFFF"/>
            <w:noWrap/>
            <w:vAlign w:val="bottom"/>
            <w:hideMark/>
          </w:tcPr>
          <w:p w14:paraId="2BB6DFB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734" w:type="dxa"/>
            <w:shd w:val="clear" w:color="000000" w:fill="FFFFFF"/>
            <w:noWrap/>
            <w:vAlign w:val="bottom"/>
            <w:hideMark/>
          </w:tcPr>
          <w:p w14:paraId="21B1C39B" w14:textId="77777777" w:rsidR="00844988" w:rsidRPr="00844988" w:rsidRDefault="008449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44988">
              <w:rPr>
                <w:rFonts w:eastAsia="Times New Roman"/>
                <w:sz w:val="20"/>
                <w:szCs w:val="20"/>
              </w:rPr>
              <w:t>95</w:t>
            </w:r>
          </w:p>
        </w:tc>
      </w:tr>
    </w:tbl>
    <w:p w14:paraId="7BDD8D8D" w14:textId="77777777" w:rsidR="00726848" w:rsidRDefault="00726848">
      <w:pPr>
        <w:tabs>
          <w:tab w:val="left" w:pos="1559"/>
          <w:tab w:val="left" w:pos="1840"/>
          <w:tab w:val="left" w:pos="2724"/>
          <w:tab w:val="left" w:pos="3323"/>
          <w:tab w:val="left" w:pos="3922"/>
          <w:tab w:val="left" w:pos="4434"/>
          <w:tab w:val="left" w:pos="5125"/>
          <w:tab w:val="left" w:pos="5955"/>
          <w:tab w:val="left" w:pos="6396"/>
          <w:tab w:val="left" w:pos="7120"/>
          <w:tab w:val="left" w:pos="7632"/>
          <w:tab w:val="left" w:pos="8462"/>
          <w:tab w:val="left" w:pos="8974"/>
          <w:tab w:val="left" w:pos="9486"/>
          <w:tab w:val="left" w:pos="10051"/>
          <w:tab w:val="left" w:pos="10553"/>
          <w:tab w:val="left" w:pos="11118"/>
          <w:tab w:val="left" w:pos="11620"/>
          <w:tab w:val="left" w:pos="12185"/>
          <w:tab w:val="left" w:pos="12687"/>
          <w:tab w:val="left" w:pos="13636"/>
        </w:tabs>
        <w:ind w:left="70"/>
        <w:rPr>
          <w:rFonts w:ascii="Arial" w:eastAsia="Times New Roman" w:hAnsi="Arial" w:cs="Arial"/>
          <w:sz w:val="20"/>
          <w:szCs w:val="20"/>
        </w:rPr>
      </w:pPr>
    </w:p>
    <w:tbl>
      <w:tblPr>
        <w:tblW w:w="133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1"/>
        <w:gridCol w:w="857"/>
        <w:gridCol w:w="629"/>
        <w:gridCol w:w="629"/>
        <w:gridCol w:w="499"/>
        <w:gridCol w:w="717"/>
        <w:gridCol w:w="806"/>
        <w:gridCol w:w="471"/>
        <w:gridCol w:w="703"/>
        <w:gridCol w:w="499"/>
        <w:gridCol w:w="806"/>
        <w:gridCol w:w="499"/>
        <w:gridCol w:w="499"/>
        <w:gridCol w:w="565"/>
        <w:gridCol w:w="540"/>
        <w:gridCol w:w="565"/>
        <w:gridCol w:w="540"/>
        <w:gridCol w:w="565"/>
        <w:gridCol w:w="540"/>
        <w:gridCol w:w="957"/>
      </w:tblGrid>
      <w:tr w:rsidR="00017245" w14:paraId="5CD35B89" w14:textId="77777777" w:rsidTr="00465B48">
        <w:trPr>
          <w:trHeight w:val="285"/>
        </w:trPr>
        <w:tc>
          <w:tcPr>
            <w:tcW w:w="1332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0801EAB" w14:textId="3AEF7F84" w:rsidR="00017245" w:rsidRPr="00017245" w:rsidRDefault="00017245" w:rsidP="0001724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883C81">
              <w:rPr>
                <w:rFonts w:eastAsia="Times New Roman"/>
                <w:b/>
                <w:bCs/>
                <w:sz w:val="20"/>
                <w:szCs w:val="20"/>
              </w:rPr>
              <w:t>NB14-02</w:t>
            </w:r>
          </w:p>
        </w:tc>
      </w:tr>
      <w:tr w:rsidR="00883C81" w14:paraId="0DD31724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36B7C0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267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602B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341722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3ED7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506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9E22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57F3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DDEF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F3A8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0.07798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4B34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E255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0.6771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AB11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9050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0.06298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24AE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FB78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0F12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FBAE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2456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D423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1B12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707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65DC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8FDC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68</w:t>
            </w:r>
          </w:p>
        </w:tc>
      </w:tr>
      <w:tr w:rsidR="00883C81" w14:paraId="050BD357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62B871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268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E12E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455081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8123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652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0A4B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B282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FC10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BE14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0.10650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D8D0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7F62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1.037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BCB6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70AF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0.07063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C18F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7A6E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AFBE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652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FB7A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51B2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F2AF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10FD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947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A76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2A7D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69</w:t>
            </w:r>
          </w:p>
        </w:tc>
      </w:tr>
      <w:tr w:rsidR="00883C81" w14:paraId="2D8B2456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1B76FF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269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C66F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1140260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7684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941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73A8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C969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936D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A44E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0.17990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2277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1AA8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2.52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78E6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FCAD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0.1016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5220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80A1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0.90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7E52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DF57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F6F5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1278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00A0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E17E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1653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6919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D187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65</w:t>
            </w:r>
          </w:p>
        </w:tc>
      </w:tr>
      <w:tr w:rsidR="00883C81" w14:paraId="50434FF5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DFDB90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270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A707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120339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927E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D666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E0C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191B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FFAD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0.10420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5D58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D7F5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0.883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A607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4138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0.06146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E929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97AB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4FD7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BBEC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2B34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643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3B21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3B7E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655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3F94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008F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883C81" w14:paraId="7253F141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15F49E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271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6CA9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188819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7AF6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264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07EA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8632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1954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7CBA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0.09817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BEAB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7E81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0.8923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0699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FA38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0.06592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0DAB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4720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8646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134D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4D90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6888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FA81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02B1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0BA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75</w:t>
            </w:r>
          </w:p>
        </w:tc>
      </w:tr>
      <w:tr w:rsidR="00883C81" w14:paraId="426AFD81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95B4BF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272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38C1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233886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1808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BB94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F65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2671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96E2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0.09619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328E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601B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1.065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D69E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3BBB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0.0803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6748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0B58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10A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592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BF5F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8B49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3E75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F6F3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B678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077B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49</w:t>
            </w:r>
          </w:p>
        </w:tc>
      </w:tr>
      <w:tr w:rsidR="00883C81" w14:paraId="26D4D3EE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D8C13C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273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18AE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400543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A079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1557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87F8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1.16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090F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54AE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0.35520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7B2E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7DF5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6.16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F59F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AC79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0.1258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7156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C5FA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DE6F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1959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2DAD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231A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1999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80C2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6A2B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CED9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3B30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96</w:t>
            </w:r>
          </w:p>
        </w:tc>
      </w:tr>
      <w:tr w:rsidR="00883C81" w14:paraId="7BC14991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DD322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274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7A7A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489437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8D53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792F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CEEB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2.93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F6B5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6395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0.19310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333D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8D2D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2.928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E499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B0A5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9751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CDA8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74BB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1138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0CF4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C8C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1389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8C61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3F24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1799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1DE0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0F0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</w:t>
            </w:r>
          </w:p>
        </w:tc>
      </w:tr>
      <w:tr w:rsidR="00883C81" w14:paraId="3C06380B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13031A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276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F1A2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291112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C265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874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9839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A7A8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B168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0.34290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D486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FC38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7.96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CF4A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25FA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0.1684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C008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D0EB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B3E6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4E14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3836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2226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44CF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8D3E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2541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625A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F3E4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75</w:t>
            </w:r>
          </w:p>
        </w:tc>
      </w:tr>
      <w:tr w:rsidR="00883C81" w14:paraId="14AA68CF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5A0DF0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277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8B76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472237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0B63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749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C61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2052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C0AF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DC4A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0.09392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E1E7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3DFB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0.7707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9A46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4DD1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0.05951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33EE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139B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F65B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CECB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2629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D8F4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E6EC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BEBC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03EC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883C81" w14:paraId="2520CEE6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8838A3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278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5D5D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325066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8B0B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0CEC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A524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37CC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5E7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0.08999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BA99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7316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0.7363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EDA7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FDAD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0.05934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BABF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0477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2974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556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2E3C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9005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FDD0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F4F4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21D2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650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96</w:t>
            </w:r>
          </w:p>
        </w:tc>
      </w:tr>
      <w:tr w:rsidR="00883C81" w14:paraId="25B86476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6AE20D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280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40FC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370621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D86C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477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9541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BEC9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04ED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CB2C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0.12150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2F94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2A84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1.409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DD48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F8B2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0.08407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A028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0BB9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90D3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739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D830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7666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893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1373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02E1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1294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524E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4EDF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</w:t>
            </w:r>
          </w:p>
        </w:tc>
      </w:tr>
      <w:tr w:rsidR="00883C81" w14:paraId="4BE82647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DF2BB5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281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A66A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561682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088E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645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0F24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AE73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4A12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88C7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0.14570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1D64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7017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1.649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F321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1F86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0.08209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40D2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909F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084D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6631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50C0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989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A4C3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BC41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F3B1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9CD4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70</w:t>
            </w:r>
          </w:p>
        </w:tc>
      </w:tr>
      <w:tr w:rsidR="00883C81" w14:paraId="1BCC3375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4113FC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282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82E5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344584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6C5B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433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C4FC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E669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2265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0.98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4B02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0.11290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6303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39CD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1.087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4EA8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611A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0.06981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F76D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E69F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44FD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7076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2D0C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747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0598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6836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BE2A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3118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75</w:t>
            </w:r>
          </w:p>
        </w:tc>
      </w:tr>
      <w:tr w:rsidR="00883C81" w14:paraId="70062778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3DEBE4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288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FE3D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48334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465B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F7A5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6544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BB90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612F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0.13170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35EC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7131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1.335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33DC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6E9D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0.07355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5CD6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68CD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6D1F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797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1450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2BB3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861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62A4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140E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2FC7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B227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77</w:t>
            </w:r>
          </w:p>
        </w:tc>
      </w:tr>
      <w:tr w:rsidR="00883C81" w14:paraId="70B78981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7252B9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289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5F7E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200668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4D47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7371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841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BDE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54B8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0.09551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F2A7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C3E4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0.7864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E85C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4.8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F2EE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0.05972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67D2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C0DF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0C3E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8427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ACF5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1C74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6B3E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593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F845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51A6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883C81" w14:paraId="19322F81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C22FFF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C7F2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213616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6696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6B91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84A9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2D13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0C13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0.09735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1F29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5466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0.8746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9CCC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2E54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0.06516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3E5C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4156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7181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32EB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4544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24FB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8AEC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779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5712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2556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77</w:t>
            </w:r>
          </w:p>
        </w:tc>
      </w:tr>
      <w:tr w:rsidR="00883C81" w14:paraId="4D6C29A8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55518F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202A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357248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DB5D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556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4B5E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3CB8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45EC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5A70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0.09308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4A49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BC6F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0.8028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BF65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5A1C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0.06255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BF7A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9A46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3F2B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3D37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351E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A834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C267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693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DAF4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AFCA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83</w:t>
            </w:r>
          </w:p>
        </w:tc>
      </w:tr>
      <w:tr w:rsidR="00883C81" w14:paraId="6EC0555D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986FD7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lastRenderedPageBreak/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B964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227960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0AE9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319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74C7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D817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CA55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F14A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0.09889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7362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59C4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0.8302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96AC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0ED2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0.06089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64A0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3DBF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A8D9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608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795A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5FF4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FAAE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B29E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3EE5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B74D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96</w:t>
            </w:r>
          </w:p>
        </w:tc>
      </w:tr>
      <w:tr w:rsidR="00883C81" w14:paraId="76C5805C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397B50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2E30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288454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CF0B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368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A8C0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A6DD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58D2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4F12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0.10100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432C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D767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1.042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7134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AF5B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0.0748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22C0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EDBC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1809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DDB0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920D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CDA6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276A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1063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EE67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B6D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</w:t>
            </w:r>
          </w:p>
        </w:tc>
      </w:tr>
      <w:tr w:rsidR="00883C81" w14:paraId="0827E722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1DA4C4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9B56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445734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176C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59C6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D466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1A49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34AC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0.09328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7C68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7D88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0.769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B52D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5F61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0.05979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ED77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C43B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EEE1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0D92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6624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482A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5F4B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9464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AD8B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96</w:t>
            </w:r>
          </w:p>
        </w:tc>
      </w:tr>
      <w:tr w:rsidR="00883C81" w14:paraId="66439999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DDAA76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B67D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1210119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BE3F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2008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58FE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ED04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956E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8130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0.09372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F642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1761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0.7688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B64D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826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0.05949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9142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5E87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4ED9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B55B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4B04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BDA0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9166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CC2D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C452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883C81" w14:paraId="61DDDF4D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A687C9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44CC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484868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1D0B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564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0202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EF3D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DD10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9DE6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0.13320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6DB5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A114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1.248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63EE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87A9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0.06794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3B5B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E220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CB23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806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D1C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7C3B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CF18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A41D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C129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1397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93</w:t>
            </w:r>
          </w:p>
        </w:tc>
      </w:tr>
      <w:tr w:rsidR="00883C81" w14:paraId="3EC1AE17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7CC7CE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CDBE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153441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E29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A1C5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EFCF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1.20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B802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F10C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0.11900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3BB9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0A87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1.061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C76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C940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0.06468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6E60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2363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78A6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4FC1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6D4A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887D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F60E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764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4463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5B75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95</w:t>
            </w:r>
          </w:p>
        </w:tc>
      </w:tr>
      <w:tr w:rsidR="00883C81" w14:paraId="04D7AD3A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74079E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FC64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413507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6103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651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9154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3067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BAE6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DFDC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0.09377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DB81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D6EA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0.8069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9E98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003F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0.06241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49EC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C0AC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6C0C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E3A2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9DC4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4A88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0F12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688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0E11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789A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84</w:t>
            </w:r>
          </w:p>
        </w:tc>
      </w:tr>
      <w:tr w:rsidR="00883C81" w14:paraId="7CC5AA70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11D407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299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85D8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429186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907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465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7B16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CF0F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510F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7C5E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0.10270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F9B9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0A8B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1.026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5BC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353B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0.07246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062D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D6CA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E67F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716D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3309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BAA1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9AFD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999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AAEE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3D24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</w:t>
            </w:r>
          </w:p>
        </w:tc>
      </w:tr>
      <w:tr w:rsidR="00883C81" w14:paraId="67E4F7DB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6288E7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6A88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495581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B85A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699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420C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95CF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022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51AB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0.10000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F00C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D966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0.8739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FCB8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FD94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0.06336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F4D7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B8B7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17D9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CCAC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BE67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6646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7EF6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8570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E7C4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85</w:t>
            </w:r>
          </w:p>
        </w:tc>
      </w:tr>
      <w:tr w:rsidR="00883C81" w14:paraId="738D7135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6057FD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9E3C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407174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4708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DFB6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385A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A1CB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CB7A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0.28000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D6D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B761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4.31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F52C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6D20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0.1117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4A33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78B0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CFE3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1591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1045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0ED6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1695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F5F4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80E9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1827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4E68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DFA3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87</w:t>
            </w:r>
          </w:p>
        </w:tc>
      </w:tr>
      <w:tr w:rsidR="00883C81" w14:paraId="1EF1B011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43CE4F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DF4C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338618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480F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513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525C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7222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60A5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83D3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0.10290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25AD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4232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0.899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6683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8CAE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0.06338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D510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AEB5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3220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C391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6C7B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651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8F00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D24F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1063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7E2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88</w:t>
            </w:r>
          </w:p>
        </w:tc>
      </w:tr>
      <w:tr w:rsidR="00883C81" w14:paraId="05AF9FB6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8FC4B3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579C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386216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CEC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8FED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4E42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2986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D32C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0.40770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2FA0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FB02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8.941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64D9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B90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0.1591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9741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665F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2EB5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2204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AE89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A5C2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2332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DEF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8F4D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2446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6781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9B2F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90</w:t>
            </w:r>
          </w:p>
        </w:tc>
      </w:tr>
      <w:tr w:rsidR="00883C81" w14:paraId="40CD2AA7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D8EBF2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4E88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230763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8517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352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A095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5108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8785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0.97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D854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0.10050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E252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3D30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0.8387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4BF6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F2A1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0.0605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F326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ECA5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5CC9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78EC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D702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3D49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08C7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889C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9FF5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883C81" w14:paraId="1BC49244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9EA1D6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D7E6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480509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62A5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393B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799C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3DC6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A7B0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0.09167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FD80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F356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0.7454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04E0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DBFA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0.05897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D449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D9BD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157E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565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64B5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4AC8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ACCA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9B2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0D8A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51CF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883C81" w14:paraId="5B7F5552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F2BF9C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EA20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518342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B61E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889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8AA7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FC0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EC26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5700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0.08167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8226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D6D9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0.683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10F7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B51F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0.06066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51B8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D1C0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9DFA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506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728E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9B26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D52E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2916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117A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619F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81</w:t>
            </w:r>
          </w:p>
        </w:tc>
      </w:tr>
      <w:tr w:rsidR="00883C81" w14:paraId="6D07BAC3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EF91F2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3F1E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916033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2FF1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387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19BC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118F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8DF5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C7A8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0.28590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62F5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203D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7.011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9A7D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8DC6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0.1779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CAB4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34A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0.90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F9FE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52C6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5C8C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2113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383A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F95C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2633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2F9B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3DC2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62</w:t>
            </w:r>
          </w:p>
        </w:tc>
      </w:tr>
      <w:tr w:rsidR="00883C81" w14:paraId="67AF23C7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C94B1D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BFC1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605214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3F09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123E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B08F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4DB5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F044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0.09482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4CF3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D871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0.7805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4FDD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ACB3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0.0597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2D9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0C29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6810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1101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3D3D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2DED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C6C2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593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DB98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46EE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883C81" w14:paraId="71598F18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4FC65E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9CA8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482029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B52C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619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30C1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45F0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E1C4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1.13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FCB5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0.11170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9035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179D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0.9614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D170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88E0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0.06241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C93E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1FE9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00D2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5F43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6309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684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3693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985E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688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2F4F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C7FD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883C81" w14:paraId="5BE148DB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3D37EA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52E4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241700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CB71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180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9367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B3AC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1.49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1CD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E4C8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0.20380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BC55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F828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3.063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098D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54C3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9FCC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4130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9A84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1196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8F43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D048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1423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4355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02E1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1782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410A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EAAC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67</w:t>
            </w:r>
          </w:p>
        </w:tc>
      </w:tr>
      <w:tr w:rsidR="00883C81" w14:paraId="4FFC3DF4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CB4E9E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EED5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572543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2C9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F055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98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C04A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BBA9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0E0C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0.11820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B400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4264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1.332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E6F8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A5FA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0.08171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50F3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69B8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A953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B434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09FE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3E77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3AC0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1239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C572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914C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</w:t>
            </w:r>
          </w:p>
        </w:tc>
      </w:tr>
      <w:tr w:rsidR="00883C81" w14:paraId="147444CE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AE1893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312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97C6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375514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7493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0F18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003B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A8A2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390E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0.10540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ABC5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942E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1.195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79EB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F7D7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0.08226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CE23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E793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0.67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C559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D822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7511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798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E8BF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B52F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1252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A092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EAF1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52</w:t>
            </w:r>
          </w:p>
        </w:tc>
      </w:tr>
      <w:tr w:rsidR="00883C81" w14:paraId="540DC867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B8060D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33EF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424120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402F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1B6A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72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851F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C9CB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5C0B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0.26820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0412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0EA0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4.138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F25D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ADF3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0.1119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28A2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B3BC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14F4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1532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B5F0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8D89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1662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B202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C800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1831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992C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068C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84</w:t>
            </w:r>
          </w:p>
        </w:tc>
      </w:tr>
      <w:tr w:rsidR="00883C81" w14:paraId="2DB7EC6B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FCE090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3D30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296124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3D22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495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2838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DA07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128A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1767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0.09468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9BCD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E9BB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0.7749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7740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ACFC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0.05936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2487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3773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06AD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FA45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1004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3F5F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ECBBC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AB31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4E08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883C81" w14:paraId="52B4D647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3F5955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2D37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248394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65BD0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CF22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2E03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1.17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F94B7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8ECF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0.27270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6F02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8231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6.51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82803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3ED6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0.1732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875D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DB3F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EC68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1554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400A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A53B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2047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BA5F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BF8C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2589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405F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6CC7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60</w:t>
            </w:r>
          </w:p>
        </w:tc>
      </w:tr>
      <w:tr w:rsidR="00883C81" w14:paraId="497FC4EB" w14:textId="77777777" w:rsidTr="00465B48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E8D3A34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883C81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883C81">
              <w:rPr>
                <w:rFonts w:eastAsia="Times New Roman"/>
                <w:sz w:val="20"/>
                <w:szCs w:val="20"/>
              </w:rPr>
              <w:t>316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31D3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389878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4E1C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699F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E3AB5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EE34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21D78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0.08856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1560A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EA87B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0.7409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25146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4B50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0.06068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2D6F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EA03E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65FC9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547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5861F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746E1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563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6E3A2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772A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628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732D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6FDDD" w14:textId="77777777" w:rsidR="00883C81" w:rsidRPr="00883C81" w:rsidRDefault="00883C8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83C81">
              <w:rPr>
                <w:rFonts w:eastAsia="Times New Roman"/>
                <w:sz w:val="20"/>
                <w:szCs w:val="20"/>
              </w:rPr>
              <w:t>87</w:t>
            </w:r>
          </w:p>
        </w:tc>
      </w:tr>
    </w:tbl>
    <w:p w14:paraId="0A8B1032" w14:textId="77777777" w:rsidR="00017245" w:rsidRDefault="00017245" w:rsidP="00017245">
      <w:pPr>
        <w:tabs>
          <w:tab w:val="left" w:pos="1559"/>
          <w:tab w:val="left" w:pos="1840"/>
          <w:tab w:val="left" w:pos="2724"/>
          <w:tab w:val="left" w:pos="3323"/>
          <w:tab w:val="left" w:pos="3922"/>
          <w:tab w:val="left" w:pos="4434"/>
          <w:tab w:val="left" w:pos="5125"/>
          <w:tab w:val="left" w:pos="5955"/>
          <w:tab w:val="left" w:pos="6396"/>
          <w:tab w:val="left" w:pos="7120"/>
          <w:tab w:val="left" w:pos="7632"/>
          <w:tab w:val="left" w:pos="8462"/>
          <w:tab w:val="left" w:pos="8974"/>
          <w:tab w:val="left" w:pos="9486"/>
          <w:tab w:val="left" w:pos="10051"/>
          <w:tab w:val="left" w:pos="10553"/>
          <w:tab w:val="left" w:pos="11118"/>
          <w:tab w:val="left" w:pos="11620"/>
          <w:tab w:val="left" w:pos="12185"/>
          <w:tab w:val="left" w:pos="12687"/>
          <w:tab w:val="left" w:pos="13636"/>
        </w:tabs>
        <w:ind w:left="70"/>
        <w:rPr>
          <w:rFonts w:ascii="Arial" w:eastAsia="Times New Roman" w:hAnsi="Arial" w:cs="Arial"/>
          <w:sz w:val="20"/>
          <w:szCs w:val="20"/>
        </w:rPr>
      </w:pPr>
    </w:p>
    <w:tbl>
      <w:tblPr>
        <w:tblW w:w="1335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1"/>
        <w:gridCol w:w="857"/>
        <w:gridCol w:w="629"/>
        <w:gridCol w:w="629"/>
        <w:gridCol w:w="499"/>
        <w:gridCol w:w="717"/>
        <w:gridCol w:w="806"/>
        <w:gridCol w:w="471"/>
        <w:gridCol w:w="703"/>
        <w:gridCol w:w="499"/>
        <w:gridCol w:w="806"/>
        <w:gridCol w:w="499"/>
        <w:gridCol w:w="499"/>
        <w:gridCol w:w="565"/>
        <w:gridCol w:w="540"/>
        <w:gridCol w:w="565"/>
        <w:gridCol w:w="540"/>
        <w:gridCol w:w="565"/>
        <w:gridCol w:w="540"/>
        <w:gridCol w:w="987"/>
      </w:tblGrid>
      <w:tr w:rsidR="00017245" w14:paraId="616BB4B4" w14:textId="77777777" w:rsidTr="00017245">
        <w:trPr>
          <w:trHeight w:val="285"/>
        </w:trPr>
        <w:tc>
          <w:tcPr>
            <w:tcW w:w="1335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B6E4C23" w14:textId="77777777" w:rsidR="00017245" w:rsidRPr="00726848" w:rsidRDefault="00017245" w:rsidP="0001724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26848">
              <w:rPr>
                <w:rFonts w:eastAsia="Times New Roman"/>
                <w:b/>
                <w:bCs/>
                <w:sz w:val="20"/>
                <w:szCs w:val="20"/>
              </w:rPr>
              <w:t>NB14-09</w:t>
            </w:r>
          </w:p>
        </w:tc>
      </w:tr>
      <w:tr w:rsidR="00017245" w14:paraId="10980660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C003CF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189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0FA2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339941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952DA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508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C673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1542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0.66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6DAA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E004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0.09187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D303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0271E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0.7453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9820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D9E4E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0.05884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F01C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441A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0.89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68D8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FB42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E322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565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6C5A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A70F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561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B810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1BB3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101</w:t>
            </w:r>
          </w:p>
        </w:tc>
      </w:tr>
      <w:tr w:rsidR="00017245" w14:paraId="3DA0ACAC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33938B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190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2766A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220106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58C7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331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B51EE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2EBF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0.56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3D1D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57D1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0.09241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CDBB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58E5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0.7536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356E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ADDC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0.05915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BC62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EC23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0.45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D298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EAAF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24CF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F0A7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0C78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25EA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60EC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017245" w14:paraId="755E2C87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80D22EA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191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1627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71635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A776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107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4331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9.5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7DBE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0.18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D219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F49F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0.09208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48E7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99AD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0.7528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5BB0A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54A6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0.05929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4D84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98A0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0.64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1533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3081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9B4A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4CFF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A703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0177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12B7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017245" w14:paraId="0F9BD60C" w14:textId="77777777" w:rsidTr="00B85072">
        <w:trPr>
          <w:trHeight w:val="292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8DF3A3E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lastRenderedPageBreak/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192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A387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52622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4DBD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279D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6.9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8B92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0.17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489D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8505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0.09364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03BD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5176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0.7646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F91E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D097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0.05922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1A73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912FE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0.62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A799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724C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A52AA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206F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22F4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DD40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BBA6E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017245" w14:paraId="2331BE9D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86F33C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193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2DDB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36537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1AA8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8A59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4.9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628F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0.12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E56A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F5D7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0.09440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0C64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2EF4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0.7734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14E3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2069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0.05942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2D52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8D36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0.61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3B94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581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82AD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F732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582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1C09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537E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582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E0F1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63A2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017245" w14:paraId="0FE53B2D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66A5BB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200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D245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588454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7110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1018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58FC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93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9119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0.51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4C15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93D1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0.08803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A183E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0B76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0.7173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98D3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B4EC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0.0591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ABD7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2E0B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0.60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36A3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544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F112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2F0F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549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248A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A3F9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5F5D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53A9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95</w:t>
            </w:r>
          </w:p>
        </w:tc>
      </w:tr>
      <w:tr w:rsidR="00017245" w14:paraId="24710B9A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81BE70A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201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B659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452072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52E7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769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4788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1939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0.87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7BD9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0B9A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0.09328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FCC5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EB25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0.7611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CAF2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8A5E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0.05918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0E82E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80A1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0.90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73AD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83B7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D3DE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BED2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5DA2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E834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EF95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017245" w14:paraId="3F4123B3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FD6C9D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202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B28F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509330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F1AA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853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DE50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873D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0.90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0FCC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D8FC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0.09334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1449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2494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0.7624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0ECA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3725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0.05924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5A1B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9888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0.89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677F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5BE1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A2D0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E59F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ED65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576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2820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2408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017245" w14:paraId="4648CB4E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103628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203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74FA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2103013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76A2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6199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FFB4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409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8047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0.35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F7CF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8.79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979E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0.06147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7586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7696C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0.4915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40D68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318F5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0.05799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1687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6.8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161A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0.33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BA43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7074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F04F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406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E270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B692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E709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149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2F047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73</w:t>
            </w:r>
          </w:p>
        </w:tc>
      </w:tr>
      <w:tr w:rsidR="00017245" w14:paraId="39CF1749" w14:textId="77777777" w:rsidTr="00017245">
        <w:trPr>
          <w:trHeight w:val="28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1AC3E62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2684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26848">
              <w:rPr>
                <w:rFonts w:eastAsia="Times New Roman"/>
                <w:sz w:val="20"/>
                <w:szCs w:val="20"/>
              </w:rPr>
              <w:t>204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227A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1327522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7AA1A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3466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57419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193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3B5F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0.37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8277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2.42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DA656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0.05520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3295B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6422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0.4417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3BD10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8EDD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0.05803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8776A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A0D7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0.48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2E86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A289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3B751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371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C7A84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4D67F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531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596FD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E1B03" w14:textId="77777777" w:rsidR="00017245" w:rsidRPr="00726848" w:rsidRDefault="00017245" w:rsidP="0001724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26848">
              <w:rPr>
                <w:rFonts w:eastAsia="Times New Roman"/>
                <w:sz w:val="20"/>
                <w:szCs w:val="20"/>
              </w:rPr>
              <w:t>65</w:t>
            </w:r>
          </w:p>
        </w:tc>
      </w:tr>
    </w:tbl>
    <w:p w14:paraId="2304B096" w14:textId="5B9B6424" w:rsidR="00017245" w:rsidRDefault="00017245"/>
    <w:tbl>
      <w:tblPr>
        <w:tblW w:w="133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9"/>
        <w:gridCol w:w="867"/>
        <w:gridCol w:w="589"/>
        <w:gridCol w:w="589"/>
        <w:gridCol w:w="521"/>
        <w:gridCol w:w="679"/>
        <w:gridCol w:w="847"/>
        <w:gridCol w:w="434"/>
        <w:gridCol w:w="738"/>
        <w:gridCol w:w="504"/>
        <w:gridCol w:w="847"/>
        <w:gridCol w:w="504"/>
        <w:gridCol w:w="521"/>
        <w:gridCol w:w="575"/>
        <w:gridCol w:w="494"/>
        <w:gridCol w:w="575"/>
        <w:gridCol w:w="494"/>
        <w:gridCol w:w="575"/>
        <w:gridCol w:w="494"/>
        <w:gridCol w:w="961"/>
      </w:tblGrid>
      <w:tr w:rsidR="00761B99" w:rsidRPr="003E4128" w14:paraId="415DA989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5B24416" w14:textId="2610E04F" w:rsidR="00761B99" w:rsidRPr="003E4128" w:rsidRDefault="00761B99" w:rsidP="008A4EE3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3E4128">
              <w:rPr>
                <w:rFonts w:eastAsia="Times New Roman"/>
                <w:b/>
                <w:bCs/>
                <w:sz w:val="20"/>
                <w:szCs w:val="20"/>
              </w:rPr>
              <w:t>M13-01</w:t>
            </w:r>
            <w:r w:rsidR="008A4EE3">
              <w:rPr>
                <w:rFonts w:eastAsia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F8DE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4129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AEB4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FC46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E683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062F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2646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334E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1B8E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EF26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5F84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3026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0FDD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61C4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6E7F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CEBD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017B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A3F9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741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761B99" w:rsidRPr="003E4128" w14:paraId="59810715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13DCB4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342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84E9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132399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B694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204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340C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A018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907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0.98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854C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0.09525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A36E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9347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0.7885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F101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A735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0.06004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8AB9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BED5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C030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C419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DEE7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126B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60C4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1A73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864B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761B99" w:rsidRPr="003E4128" w14:paraId="16C08E0E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5F99B0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343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E46E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141757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3ECC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217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E8F3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9086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4F0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BD96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0.09815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03AF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28A1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0.8113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974D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3608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0.05995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BC6E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A894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117D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CBC5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3489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414D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0ED2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6B19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8693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761B99" w:rsidRPr="003E4128" w14:paraId="3E5B1A54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416670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344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D118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146182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6345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2042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7431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1.33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6605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0.64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9C06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0.09443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79D2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53B5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0.7865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30FD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46A2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0.06041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91DF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FE87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7207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51DE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98C0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E93B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651F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618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2385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7EE0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94</w:t>
            </w:r>
          </w:p>
        </w:tc>
      </w:tr>
      <w:tr w:rsidR="00761B99" w:rsidRPr="003E4128" w14:paraId="00E1ABA8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80DD35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345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ABB3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245531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C16D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406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4763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711F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2.29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8F43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EBB4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0.08263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2601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D240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0.6599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BF9E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0140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0.05793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E027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1CE4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41A7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512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9284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B9AE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515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1E7F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D692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527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7659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03D3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761B99" w:rsidRPr="003E4128" w14:paraId="2CB95C0F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C82F0A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346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A492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157656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46D2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381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C35C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8E20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2.07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2DC6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3.51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DB04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0.06799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FBC3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3E3C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0.5588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5BDF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9.5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60F9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0.05961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1D42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9.3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5899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CCF2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424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509D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6D5F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451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C522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89D0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DD15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202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5CE3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72</w:t>
            </w:r>
          </w:p>
        </w:tc>
      </w:tr>
      <w:tr w:rsidR="00761B99" w:rsidRPr="003E4128" w14:paraId="1A274162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E0D7C9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347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7DAA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197204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C4E8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308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D4F5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8615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C1A8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3977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0.09467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6C74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81C8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0.7827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C2FA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DF3C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0.05996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D599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35A0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1029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D9BC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EB06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1805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529E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5416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B1F5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761B99" w:rsidRPr="003E4128" w14:paraId="066D3E65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F04056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348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ABEE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171049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9FA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265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2901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F961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1.14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D6C8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0.58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9937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0.09574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C2CC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FA11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0.7896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4E44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62C3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0.05981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C260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CE32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233C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8CAA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4654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F30F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7109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4FB1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0EFE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761B99" w:rsidRPr="003E4128" w14:paraId="377D9717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7FF4AA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349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7DF3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286346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B50F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431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EFE7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4B4B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1.05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5544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FF1E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0.09746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0F6C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7F66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0.8036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58E0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6D25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F98F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B006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B921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03CF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ED96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7BF0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9461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3B20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2B6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101</w:t>
            </w:r>
          </w:p>
        </w:tc>
      </w:tr>
      <w:tr w:rsidR="00761B99" w:rsidRPr="003E4128" w14:paraId="75BCDD1D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81A223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3F05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253495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8623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502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BE62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9B67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9F1F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3.25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33D9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0.09083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E5C3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470B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0.7574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4E1F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6.6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C9CA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0.06048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2120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6.2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95C5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88DB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560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14E9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1D28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573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6315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F246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621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468C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134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52AB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90</w:t>
            </w:r>
          </w:p>
        </w:tc>
      </w:tr>
      <w:tr w:rsidR="00761B99" w:rsidRPr="003E4128" w14:paraId="4F9E51FD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97B8E6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E3B5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234627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7A1D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359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9A80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EE67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CFEC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63EE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0.09723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8095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C59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0.8058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3215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22FB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0.06011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C582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F2C4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39FA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0920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FC20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3876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EFDE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F14D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FE72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761B99" w:rsidRPr="003E4128" w14:paraId="4DDD5B83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7BC394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FBB2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175099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BE67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5438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BE21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D5C9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0.57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66E6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0.09484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5C24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AF05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0.7931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4001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375A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0.06065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63E1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90D2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AD40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6081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0F62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01EF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1D49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627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6327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A2E1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93</w:t>
            </w:r>
          </w:p>
        </w:tc>
      </w:tr>
      <w:tr w:rsidR="00761B99" w:rsidRPr="003E4128" w14:paraId="3ECA8A76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00C9A3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BBA2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114917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1FA8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176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5175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E0A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64D9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B013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0.09641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A0AF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2C4B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0.7979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0D84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6.0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4E53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0.06002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96FC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1089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4768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31C4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10C2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C737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65C4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F8EB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124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2409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761B99" w:rsidRPr="003E4128" w14:paraId="016A0FE0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B2E93D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70D6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119577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A4B2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180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251D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9846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88C0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1B08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0.09709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D205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EEE4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0.8025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885A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CDA7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0.05995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6164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1256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43C6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D20F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77C3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6842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7E0F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D808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8820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761B99" w:rsidRPr="003E4128" w14:paraId="574EF8B2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CEFC0E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5F14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148171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5D7A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0127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13A6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1.06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AF6E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0.10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E180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0.09708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D0C9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9490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0.8042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3B6F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FBDC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0.06008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0A98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3796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53F7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0399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DC6F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6062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6267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F3E9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1BF2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761B99" w:rsidRPr="003E4128" w14:paraId="64F6DF3F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BA7B28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4ADF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231401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2C2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362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33C8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6367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3BC1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3577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0.09450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EF79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C949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0.7814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D956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8CEB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0.05997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EC43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9DF8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1E3D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E6AC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211B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E0AF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6B69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8709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321B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761B99" w:rsidRPr="003E4128" w14:paraId="5378E7C7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DDF541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20EB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233103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A915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352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685C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8097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F63E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2.09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8A10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0.08210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6A36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649D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0.6826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B2D7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6.7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B49A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654D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6.5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120D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560B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509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C6EC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28C6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528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1298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2FF4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81B7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2617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83</w:t>
            </w:r>
          </w:p>
        </w:tc>
      </w:tr>
      <w:tr w:rsidR="00761B99" w:rsidRPr="003E4128" w14:paraId="38F46633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0608CC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83BA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195028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5835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D266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7304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4257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DB12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0.09833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2E39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2D6D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0.8201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83FD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6A14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0.06049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6102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5E56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EA6B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D9AF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E8DE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7D70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FF84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621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4E7D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E8BA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761B99" w:rsidRPr="003E4128" w14:paraId="7A03414D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30189B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359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EAE8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292755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9725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458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4478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8CA4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1.42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5D80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D0EF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0.09753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3B05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18DB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68C9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C079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0.06016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B44E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F3C1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126F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0655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D6AE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A78F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F177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3D62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B1FD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761B99" w:rsidRPr="003E4128" w14:paraId="13A65C3B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9ED2C9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8303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293192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E1FF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521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D483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7EE4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DB9A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8A9B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0.07759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3AE1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A95A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0.6468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CE83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53BD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0.06046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60B0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25E3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5E5C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482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E110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F7F9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506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FE74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96E6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E5CA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112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58C0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78</w:t>
            </w:r>
          </w:p>
        </w:tc>
      </w:tr>
      <w:tr w:rsidR="00761B99" w:rsidRPr="003E4128" w14:paraId="53BEF82C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02CF61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CE21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166824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A83C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255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ECAC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5170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0.98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0EA8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0.50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2942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0.09838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AD58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EF78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0.8137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A111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F6C0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0.05999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081B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C36C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E0AB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EF98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6CBF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A9C9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7187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34B2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122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6E58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761B99" w:rsidRPr="003E4128" w14:paraId="631D4D8F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043919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C765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163921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4C4D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246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F5E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0367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0.98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62C1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6B61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0.09716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55A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4B37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0.8034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621F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6.0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1E80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0.05997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04D6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767D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6F4F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FEC5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9915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91C4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FBF8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3FDD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E838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99</w:t>
            </w:r>
          </w:p>
        </w:tc>
      </w:tr>
      <w:tr w:rsidR="00761B99" w:rsidRPr="003E4128" w14:paraId="16DCA814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63553F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lastRenderedPageBreak/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971A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265386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9434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384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68BB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B3A5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1.47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AA28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9FD5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0.09683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8ECD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1CB3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0.8023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DED2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FA16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0.06009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0852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1DA2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9E21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3EF8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950C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CE5B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58E6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4AEA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C2CB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761B99" w:rsidRPr="003E4128" w14:paraId="342A8532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A28C38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DD74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188633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7F92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F63C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4A69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2.05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8815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5E7C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0.09669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89D1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F949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0.8013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4036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44AA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0011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7B4B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BA72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7FCC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A0D7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2F1D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4584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BD58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BF41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761B99" w:rsidRPr="003E4128" w14:paraId="54153435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E44AE7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62DA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267403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32F6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405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F197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03B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1.22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8249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1A8E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0.09652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86D4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5C0D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0.8083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4F0C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5939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0.06074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C534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3F74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23E0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2673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E665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9351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71F4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630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8CCA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FE9E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94</w:t>
            </w:r>
          </w:p>
        </w:tc>
      </w:tr>
      <w:tr w:rsidR="00761B99" w:rsidRPr="003E4128" w14:paraId="05BE9D33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C80C79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C00F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201280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DD96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302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902F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324A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1.08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114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CEB3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0.09793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922B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54AC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0.8092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2FF1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0CD1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0.05993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7CDB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CDBE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E433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5800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E623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ABC9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2845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BDC0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45A3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100</w:t>
            </w:r>
          </w:p>
        </w:tc>
      </w:tr>
      <w:tr w:rsidR="00761B99" w:rsidRPr="003E4128" w14:paraId="7DBA391A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CA1624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37BE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187860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41BF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307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09EA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4408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1.13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CEB5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D301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0.09011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AA0C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68B2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0.7429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5D62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54E5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0.05979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C287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93F8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7509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556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BD1A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6C60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564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752D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1850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93A9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124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A16B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93</w:t>
            </w:r>
          </w:p>
        </w:tc>
      </w:tr>
      <w:tr w:rsidR="00761B99" w:rsidRPr="003E4128" w14:paraId="45C31676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C2D8A7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30EC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208744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A8EC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420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55C9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EBC8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3DB3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3.58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E9C9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0.08454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9EFC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04B2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0.7079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F26C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7.3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F687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0.06073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6DA9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7.1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DCD3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7A84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523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0779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8336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543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8803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C4FC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630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D077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152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45B5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83</w:t>
            </w:r>
          </w:p>
        </w:tc>
      </w:tr>
      <w:tr w:rsidR="00761B99" w:rsidRPr="003E4128" w14:paraId="1BA0D51E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84187F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369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2FA2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289296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2989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434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468D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5E7D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C6C6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8E12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0.09689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24E3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E6A1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0.8048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9E33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E27B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0.06024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691E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8903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10A5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5565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EFA3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1CDF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69F1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612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14D6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4515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761B99" w:rsidRPr="003E4128" w14:paraId="357EB6DE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41C948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2579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2460805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7CF8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3735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60DEA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641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BB05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3.95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918F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0162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0.09803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E75D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C72D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0.8094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E1D2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1882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0.05989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2483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866D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0.95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DA37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5DAD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A0BB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FD3C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D506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1DBF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0E2E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101</w:t>
            </w:r>
          </w:p>
        </w:tc>
      </w:tr>
      <w:tr w:rsidR="00761B99" w:rsidRPr="003E4128" w14:paraId="61324EC2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93A261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B5AF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582429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EC99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962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8A7B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135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69C5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3.61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8FB1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0.66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6803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0.08778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2BC4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D4C3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0.7169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1360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20A1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0.05924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A485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5CA6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0.56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2D65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542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5AA4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294D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549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4487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D6AC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576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5405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0FA8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94</w:t>
            </w:r>
          </w:p>
        </w:tc>
      </w:tr>
      <w:tr w:rsidR="00761B99" w:rsidRPr="003E4128" w14:paraId="01DC7FE9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204492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90F8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203464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551A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317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9986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89E7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1.27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4A03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3150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0.09764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B810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25D5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0.8117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46E8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0543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B4D1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880E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533A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C289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E4AA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1BC2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D2BA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11BB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1C24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761B99" w:rsidRPr="003E4128" w14:paraId="7A107230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323CA3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434F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221397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16C0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320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B017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4093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1.11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3011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E667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0.10640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DAE3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206D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0.899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C63A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7F4C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0.06127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7555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4.8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1773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6806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652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97F1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E20C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651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C305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7160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649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3F82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30D0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101</w:t>
            </w:r>
          </w:p>
        </w:tc>
      </w:tr>
      <w:tr w:rsidR="00761B99" w:rsidRPr="003E4128" w14:paraId="317EF7CE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3F99E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A0E8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183887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D30D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72DA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F241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1.15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7E6E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1613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0.09378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B512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4F47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0.7837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2AAD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16D8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0.06061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4737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E93B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6AEF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578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457B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5AA3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588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1178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FFA9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625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E6D2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EE86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92</w:t>
            </w:r>
          </w:p>
        </w:tc>
      </w:tr>
      <w:tr w:rsidR="00761B99" w:rsidRPr="003E4128" w14:paraId="7198AFF2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EF55C9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EB28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249278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3E74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382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C101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1396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1.24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3634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5871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0.09634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C82C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2DF9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0.8014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7B7E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63CC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0.06033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5A84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5A8C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88CD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111C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456D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5260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037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616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EBD9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BCE8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96</w:t>
            </w:r>
          </w:p>
        </w:tc>
      </w:tr>
      <w:tr w:rsidR="00761B99" w:rsidRPr="003E4128" w14:paraId="59E556DC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9A2C78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F700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274792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A1EE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418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053A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59E9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28CF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0.62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6550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0.09292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8554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BF13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0.7694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27B5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28BB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0.06005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63CB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4783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0.41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4F59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573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E04B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77AB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579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B3B4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D341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3F30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0295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95</w:t>
            </w:r>
          </w:p>
        </w:tc>
      </w:tr>
      <w:tr w:rsidR="00761B99" w:rsidRPr="003E4128" w14:paraId="4560E218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E421C3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B8DD5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235776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CE41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348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6492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122F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0.91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89BE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2C6B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0.09647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E185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9CFD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0.802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7A1C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6495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8D76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CCF8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3507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2522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5634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D6EF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7802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B500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9CE7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97</w:t>
            </w:r>
          </w:p>
        </w:tc>
      </w:tr>
      <w:tr w:rsidR="00761B99" w:rsidRPr="003E4128" w14:paraId="3FD37F11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0CE9F7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7B89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28820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1A57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6B06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B6E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7.95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1D55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8.83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110C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0.10640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DEE1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3.5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4115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1.799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9414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16.4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9BCA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0.1227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7ECB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16.0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05D2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0.22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3727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652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C423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5D86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1045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AE04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113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9B704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1995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EDE0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284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8C0F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33</w:t>
            </w:r>
          </w:p>
        </w:tc>
      </w:tr>
      <w:tr w:rsidR="00761B99" w:rsidRPr="003E4128" w14:paraId="33B40573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FBE77D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379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55C0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170528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94A3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236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21F7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DE42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1.48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5C6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3F75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0.09745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4C03E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FB2C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9AB1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4AF4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0.06029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4F34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5.0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51B4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0.33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4F0C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6B92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A989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C96E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5B85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CCF3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58DD9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98</w:t>
            </w:r>
          </w:p>
        </w:tc>
      </w:tr>
      <w:tr w:rsidR="00761B99" w:rsidRPr="003E4128" w14:paraId="4E75B6FE" w14:textId="77777777" w:rsidTr="0077796A">
        <w:trPr>
          <w:trHeight w:val="28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C41EC1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3E4128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3E4128">
              <w:rPr>
                <w:rFonts w:eastAsia="Times New Roman"/>
                <w:sz w:val="20"/>
                <w:szCs w:val="20"/>
              </w:rPr>
              <w:t>380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B76F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100353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F0B7D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147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891A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7917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3B8F3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0.72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B29E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0.09749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364C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DE250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0.8151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FDD7F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2.6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12116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0.06063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F1B9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1439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0.66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B07B8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3EE17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1D6CC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A466B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C6FE2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626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CF211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F3C2A" w14:textId="77777777" w:rsidR="00761B99" w:rsidRPr="003E4128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4128">
              <w:rPr>
                <w:rFonts w:eastAsia="Times New Roman"/>
                <w:sz w:val="20"/>
                <w:szCs w:val="20"/>
              </w:rPr>
              <w:t>96</w:t>
            </w:r>
          </w:p>
        </w:tc>
      </w:tr>
    </w:tbl>
    <w:p w14:paraId="4F33E613" w14:textId="634A2008" w:rsidR="0077796A" w:rsidRPr="00F11C88" w:rsidRDefault="0077796A">
      <w:pPr>
        <w:tabs>
          <w:tab w:val="left" w:pos="513"/>
          <w:tab w:val="left" w:pos="1267"/>
          <w:tab w:val="left" w:pos="1779"/>
          <w:tab w:val="left" w:pos="2626"/>
          <w:tab w:val="left" w:pos="3130"/>
          <w:tab w:val="left" w:pos="3651"/>
          <w:tab w:val="left" w:pos="4235"/>
          <w:tab w:val="left" w:pos="4729"/>
          <w:tab w:val="left" w:pos="5312"/>
          <w:tab w:val="left" w:pos="5814"/>
          <w:tab w:val="left" w:pos="6393"/>
          <w:tab w:val="left" w:pos="6896"/>
          <w:tab w:val="left" w:pos="7836"/>
        </w:tabs>
        <w:ind w:left="70"/>
        <w:rPr>
          <w:rFonts w:ascii="Arial" w:eastAsia="Times New Roman" w:hAnsi="Arial" w:cs="Arial"/>
          <w:sz w:val="20"/>
          <w:szCs w:val="20"/>
          <w:lang w:val="en-US"/>
        </w:rPr>
      </w:pPr>
    </w:p>
    <w:tbl>
      <w:tblPr>
        <w:tblW w:w="133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4"/>
        <w:gridCol w:w="897"/>
        <w:gridCol w:w="609"/>
        <w:gridCol w:w="608"/>
        <w:gridCol w:w="547"/>
        <w:gridCol w:w="701"/>
        <w:gridCol w:w="891"/>
        <w:gridCol w:w="448"/>
        <w:gridCol w:w="777"/>
        <w:gridCol w:w="521"/>
        <w:gridCol w:w="891"/>
        <w:gridCol w:w="521"/>
        <w:gridCol w:w="547"/>
        <w:gridCol w:w="604"/>
        <w:gridCol w:w="510"/>
        <w:gridCol w:w="604"/>
        <w:gridCol w:w="510"/>
        <w:gridCol w:w="604"/>
        <w:gridCol w:w="933"/>
      </w:tblGrid>
      <w:tr w:rsidR="0077796A" w:rsidRPr="0077796A" w14:paraId="494D6946" w14:textId="77777777" w:rsidTr="00E31085">
        <w:trPr>
          <w:trHeight w:val="285"/>
        </w:trPr>
        <w:tc>
          <w:tcPr>
            <w:tcW w:w="1332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69799BB" w14:textId="36A346D4" w:rsidR="0077796A" w:rsidRPr="0077796A" w:rsidRDefault="0077796A" w:rsidP="0077796A">
            <w:pPr>
              <w:rPr>
                <w:rFonts w:eastAsia="Times New Roman"/>
                <w:b/>
                <w:bCs/>
                <w:sz w:val="20"/>
                <w:szCs w:val="20"/>
                <w:lang w:val="en-GB"/>
              </w:rPr>
            </w:pPr>
            <w:r w:rsidRPr="0077796A">
              <w:rPr>
                <w:rFonts w:eastAsia="Times New Roman"/>
                <w:b/>
                <w:bCs/>
                <w:sz w:val="20"/>
                <w:szCs w:val="20"/>
                <w:lang w:val="en-GB"/>
              </w:rPr>
              <w:t>Results of standard measurements</w:t>
            </w:r>
          </w:p>
        </w:tc>
      </w:tr>
      <w:tr w:rsidR="0077796A" w14:paraId="38787954" w14:textId="77777777" w:rsidTr="00E31085">
        <w:trPr>
          <w:trHeight w:val="285"/>
        </w:trPr>
        <w:tc>
          <w:tcPr>
            <w:tcW w:w="1332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4E20217" w14:textId="02634C95" w:rsidR="0077796A" w:rsidRPr="0077796A" w:rsidRDefault="0077796A" w:rsidP="0077796A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7796A">
              <w:rPr>
                <w:rFonts w:eastAsia="Times New Roman"/>
                <w:b/>
                <w:bCs/>
                <w:sz w:val="20"/>
                <w:szCs w:val="20"/>
              </w:rPr>
              <w:t>Standard zircon GJ1</w:t>
            </w:r>
          </w:p>
        </w:tc>
      </w:tr>
      <w:tr w:rsidR="0077796A" w14:paraId="52A0BAAA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0D34D88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0C71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186337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2B95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DEFF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AAB2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485E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2D87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0.09829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6773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83EB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0.8177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BB69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9C33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0.06034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2B31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DC70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96EE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0441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1450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3048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16BB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EEA1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23</w:t>
            </w:r>
          </w:p>
        </w:tc>
      </w:tr>
      <w:tr w:rsidR="0077796A" w14:paraId="570E37A4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B25FB9F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C62D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187663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95B4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F860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5FFE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72BB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3F8E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0.09859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1447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D1F3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0.8161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3569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F033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0.06004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ABBE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6865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CD57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69EA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17E1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F9AF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7CDD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FA2A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14:paraId="33EEA570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77970A8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507D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185355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B53F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225A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AF3C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6BBA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B10B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0.09808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D757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0B53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0.8076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4EE6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A9CB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0.05972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B0B4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C3A6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916D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E5AE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1074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05E8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7E61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2FA4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</w:t>
            </w:r>
          </w:p>
        </w:tc>
      </w:tr>
      <w:tr w:rsidR="0077796A" w14:paraId="03A1D343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54D8151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A897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179272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773F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8A24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52AB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4BAE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2CC5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0.09797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5134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121B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0.8236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7800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6C9B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0.06097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4FDB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5607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1B38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1322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D385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824D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A633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638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DDCC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</w:t>
            </w:r>
          </w:p>
        </w:tc>
      </w:tr>
      <w:tr w:rsidR="0077796A" w14:paraId="3D0427CC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2325740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A23D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178127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DA6D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6D86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9C8B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58C0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93B2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0.09743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E9BB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8617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015F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717E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0.05985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D69E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4094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58EA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ED25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94C5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2B0E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934B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8C73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14:paraId="6A371E23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3778078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4617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173332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C099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8CD4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729E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057D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6BEC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0.09791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1B2C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572D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0.8135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43C9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5181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0.06026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9FCC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330A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DCEF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95C8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E9B7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FEBB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3B01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6400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23</w:t>
            </w:r>
          </w:p>
        </w:tc>
      </w:tr>
      <w:tr w:rsidR="0077796A" w14:paraId="086E50BE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F8C0EBD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998B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177414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5D02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FFA5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35A4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A65A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9883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0.09875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A63D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5229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0.8155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C115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2B37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C9DA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9B27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0572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B1C9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404D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AE3A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D64F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696D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20</w:t>
            </w:r>
          </w:p>
        </w:tc>
      </w:tr>
      <w:tr w:rsidR="0077796A" w14:paraId="76509BD1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B1C43FF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BEA7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167023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DBE6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D541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01A2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8005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1EFF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0.09884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F687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85F1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0.8293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60EB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E5B6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0.06085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4E2E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24F2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44A4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2C3A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90EE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C711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BE87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1AD9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</w:t>
            </w:r>
          </w:p>
        </w:tc>
      </w:tr>
      <w:tr w:rsidR="0077796A" w14:paraId="2D2B0D6E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D7695E4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E410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163525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294B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0407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6FFF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6403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A01C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0.09876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3F96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4B04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0.8154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B59E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5B38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0.05988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571E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F6A4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E25C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CFFD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0ABB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72FB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E62D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2800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</w:tr>
      <w:tr w:rsidR="0077796A" w14:paraId="1DDB6264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7AF085B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lastRenderedPageBreak/>
              <w:t>GJ1-11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FF23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164160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CBC2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238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B857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C7A9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750E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7EFF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0.09761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E5B4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FBC2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0.8068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31C4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1D63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0.05994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4F6A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7D86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6094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E365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8849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4A4C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11D3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9803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23</w:t>
            </w:r>
          </w:p>
        </w:tc>
      </w:tr>
      <w:tr w:rsidR="0077796A" w14:paraId="568B5FBA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45A4A8F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7B88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155383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EBEA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4DB9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82DC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11EE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B8E9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0.09797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AD8D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D14E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7E49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96CA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0.05974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AA0A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314C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0901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3FFD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9E9B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8D85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F818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9EE2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</w:t>
            </w:r>
          </w:p>
        </w:tc>
      </w:tr>
      <w:tr w:rsidR="0077796A" w14:paraId="11538021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BE4519D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CF8F5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194352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C1B0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315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5F4D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EF4B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FAA3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1B24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0.09869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0633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C367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0.8266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321A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E6E5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0.06074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AD5D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99C3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A323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5FC3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AA53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064E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ACCE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47AF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</w:t>
            </w:r>
          </w:p>
        </w:tc>
      </w:tr>
      <w:tr w:rsidR="0077796A" w14:paraId="71CBB9FC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B6732F3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546A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194260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3536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311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4344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61ED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9B8D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57D7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0.09875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BA77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394B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0.8217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E3AC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0D00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0.06035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8CB0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1670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ADDE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E9BC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B5DD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ACEB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8969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54E4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20</w:t>
            </w:r>
          </w:p>
        </w:tc>
      </w:tr>
      <w:tr w:rsidR="0077796A" w14:paraId="32A84E5B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FAAE0EC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2F24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191861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4E0C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309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F6C5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AF9D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0E4C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5C7C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0.09870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D6E6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0B10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4CE3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6BD1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0.06114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0D0E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C0F6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8C80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F736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C6BE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52DA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52F3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644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2339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14:paraId="3606032B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DD2BC0B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5C8E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197002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85C1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309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2D8D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4B5A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A68F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9B1A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0.09779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06EE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AEEE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0.8073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BF81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9AB4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0.05987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D891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1AC7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170D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4049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0C5C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07AF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9885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FE65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14:paraId="231365E0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FB449E3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94D6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181946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A956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23A0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80AE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8531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91C5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0.09756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FD2F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C7C5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0.8046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BA53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E405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0.05982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7322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B04B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19E1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B244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CD4D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F57A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3CB5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C785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77796A" w14:paraId="75F01CD2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A37FE65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7AE9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189933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10FF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EA3B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C732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ABC2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09F8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0.09819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4A77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9DE5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2B1F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1A00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0.05991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503D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0F3A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0D98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6449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3582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9F2E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8C29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CFA1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</w:tr>
      <w:tr w:rsidR="0077796A" w14:paraId="7E78151C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78E98BB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GJ1-19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D88B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189933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2860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BD70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56C1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0261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3012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0.09664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EF34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6DB2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0.7982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25F8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6A6C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0.05991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86AF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B932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9A1F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7C6F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9C99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6FB4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365D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754D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</w:tr>
      <w:tr w:rsidR="0077796A" w14:paraId="115BBDE9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FCECFB3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1DE5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192259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BD65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302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9E76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F053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76AF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E6B3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0.09673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47B7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0830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0.7997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0843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DA49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0.05996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0614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045D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3542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FD48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904A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44AC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521B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B1B2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23</w:t>
            </w:r>
          </w:p>
        </w:tc>
      </w:tr>
      <w:tr w:rsidR="0077796A" w14:paraId="1F9BFF85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7913C09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30F6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189563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2793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0556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8E28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8136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D9B5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0.09868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CCCD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B408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0.8191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74E8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BDEC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DE39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1D2C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006E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62B2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16EF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A319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CB15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B2CE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14:paraId="2886B848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EA66370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E9C8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190982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84E7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83B5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99DA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2AF3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9BCC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0.09958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B332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5F60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0.8125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C070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5FF3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0.05918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BD37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B6B5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0F76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F7F8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D6EA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C126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AE9B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574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5B5D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14:paraId="3814401E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358691D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9EEA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188752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4EC7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138E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0441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1083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4E1F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0.09852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EE06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4D24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0.8185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39A0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7D24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0.06025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AFDA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1E64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C203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D93F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2090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02D8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F566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3916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</w:t>
            </w:r>
          </w:p>
        </w:tc>
      </w:tr>
      <w:tr w:rsidR="0077796A" w14:paraId="51949B6E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BEC8840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C027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190065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7B26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4CA9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D48F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50F7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EF2B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0.09886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22FF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62C1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0.8167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6F5C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0C33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0.05991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D031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C96D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2CDB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B57C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4174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E0DC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294D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4828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</w:t>
            </w:r>
          </w:p>
        </w:tc>
      </w:tr>
      <w:tr w:rsidR="0077796A" w14:paraId="39C9F45F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D1BA998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1C3D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184138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2A89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A2CA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0CCC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DBA2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B304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0.09881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8D46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9A33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0.8171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6BA7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C200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0.05997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57A6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5440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01B2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FB51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3E79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92FD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D926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6CCA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</w:t>
            </w:r>
          </w:p>
        </w:tc>
      </w:tr>
      <w:tr w:rsidR="0077796A" w14:paraId="3D071757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3B0B75B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0C3E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187675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8A75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7E14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A87F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EA51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F0F3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0.09795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8590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BD16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E672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7A56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1F5C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FA3F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1590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11A6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F294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E66E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D650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AC77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</w:tr>
      <w:tr w:rsidR="0077796A" w14:paraId="2C5DC3A8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4174317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A639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183712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BF06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A250A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CB0B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54AF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95BF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0.09782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AE19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D07D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1ABF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F618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0.06035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C30A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38FF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70F5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5165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6B9E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5E85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0534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7079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14:paraId="05C012D3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427DFBF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0BB3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187842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B9E0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A32F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2A91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EA6E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514C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0.09844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AE69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E0A7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0.8121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3A97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8B28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0.05983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5309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6225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1403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A916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8A7B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79B2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9234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597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B466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</w:t>
            </w:r>
          </w:p>
        </w:tc>
      </w:tr>
      <w:tr w:rsidR="0077796A" w14:paraId="40858324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49ED769" w14:textId="77777777" w:rsidR="00761B99" w:rsidRPr="0077796A" w:rsidRDefault="00761B99" w:rsidP="003F51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GJ1-29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EB0A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181051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C937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24C6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9847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B0DB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ADD1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0.09773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13FA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3EA9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0.8082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CA06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1F2D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0.05998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F26F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7607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BD99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7707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158D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94BD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FC2D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2610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</w:t>
            </w:r>
          </w:p>
        </w:tc>
      </w:tr>
      <w:tr w:rsidR="0077796A" w14:paraId="70C1D04A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4DED5" w14:textId="0C9E4720" w:rsidR="00761B99" w:rsidRPr="0077796A" w:rsidRDefault="0077796A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77796A">
              <w:rPr>
                <w:rFonts w:eastAsia="Times New Roman"/>
                <w:sz w:val="20"/>
                <w:szCs w:val="20"/>
                <w:lang w:val="en-GB"/>
              </w:rPr>
              <w:t>M</w:t>
            </w:r>
            <w:r w:rsidR="00761B99" w:rsidRPr="0077796A">
              <w:rPr>
                <w:rFonts w:eastAsia="Times New Roman"/>
                <w:sz w:val="20"/>
                <w:szCs w:val="20"/>
                <w:lang w:val="en-GB"/>
              </w:rPr>
              <w:t>ean (n=28):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F3A5F" w14:textId="37398EA0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F4952" w14:textId="68519DB3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C9D77" w14:textId="5A035FDE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1AD6E" w14:textId="4E81A1C9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72E93" w14:textId="20C5CE3A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2A08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0.0982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56729" w14:textId="370A3C41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35D2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0.8139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938B2" w14:textId="17F55E13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0DFD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0.0601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88A35" w14:textId="20074075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AEF30" w14:textId="6DDA989C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6FFC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F01CE" w14:textId="51409E5F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5227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8E967" w14:textId="2B008C93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F060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607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662A6" w14:textId="1B769AA8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77796A" w14:paraId="1B008C93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0AD3A" w14:textId="451BF770" w:rsidR="00761B99" w:rsidRPr="0077796A" w:rsidRDefault="00761B9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77796A">
              <w:rPr>
                <w:rFonts w:eastAsia="Times New Roman"/>
                <w:sz w:val="20"/>
                <w:szCs w:val="20"/>
                <w:lang w:val="en-GB"/>
              </w:rPr>
              <w:t>2SD</w:t>
            </w:r>
            <w:r w:rsidR="0077796A" w:rsidRPr="0077796A">
              <w:rPr>
                <w:rFonts w:eastAsia="Times New Roman"/>
                <w:sz w:val="20"/>
                <w:szCs w:val="20"/>
                <w:lang w:val="en-GB"/>
              </w:rPr>
              <w:t xml:space="preserve"> </w:t>
            </w:r>
            <w:r w:rsidRPr="0077796A">
              <w:rPr>
                <w:rFonts w:eastAsia="Times New Roman"/>
                <w:sz w:val="20"/>
                <w:szCs w:val="20"/>
                <w:lang w:val="en-GB"/>
              </w:rPr>
              <w:t>(abs):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DC60D" w14:textId="36216133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3C98C" w14:textId="7D66B599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7DE32" w14:textId="2A4CA930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3F1F1" w14:textId="5E288990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572DC" w14:textId="28174BDB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4204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0.0013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688FA" w14:textId="1EB66660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1A21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0.0165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4C3FF" w14:textId="3B26B35A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FCD7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0.0008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AA041" w14:textId="0A454F7E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2BCC6" w14:textId="761D9221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0C5C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058ED" w14:textId="3708827F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0830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01C14" w14:textId="4F1DA9FC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2185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D6D3F" w14:textId="3017D9B4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77796A" w14:paraId="2C709ADE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DADF4" w14:textId="2F1B4B13" w:rsidR="00761B99" w:rsidRPr="0077796A" w:rsidRDefault="00761B9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77796A">
              <w:rPr>
                <w:rFonts w:eastAsia="Times New Roman"/>
                <w:sz w:val="20"/>
                <w:szCs w:val="20"/>
                <w:lang w:val="en-GB"/>
              </w:rPr>
              <w:t>2SD</w:t>
            </w:r>
            <w:r w:rsidR="0077796A" w:rsidRPr="0077796A">
              <w:rPr>
                <w:rFonts w:eastAsia="Times New Roman"/>
                <w:sz w:val="20"/>
                <w:szCs w:val="20"/>
                <w:lang w:val="en-GB"/>
              </w:rPr>
              <w:t xml:space="preserve"> </w:t>
            </w:r>
            <w:r w:rsidRPr="0077796A">
              <w:rPr>
                <w:rFonts w:eastAsia="Times New Roman"/>
                <w:sz w:val="20"/>
                <w:szCs w:val="20"/>
                <w:lang w:val="en-GB"/>
              </w:rPr>
              <w:t>(%)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A8703" w14:textId="399AA989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A3430" w14:textId="1E1BC441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0F4D3" w14:textId="2A44BE7E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CFEE6" w14:textId="54324895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B7287" w14:textId="5F854D5A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58EF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1.35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B7A1E" w14:textId="568245C5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8B48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2.02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37564" w14:textId="56BB633A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B53F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1.39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043DA" w14:textId="17509A8A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7F357" w14:textId="677BE6C2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F0EB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498F0" w14:textId="5C830FC3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BFED5" w14:textId="22588473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C34CD" w14:textId="400F066F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28D63" w14:textId="38DDFB9B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704FB" w14:textId="1E078A7C" w:rsidR="00761B99" w:rsidRPr="0077796A" w:rsidRDefault="00761B99" w:rsidP="0077796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77796A" w:rsidRPr="0077796A" w14:paraId="5453CF99" w14:textId="77777777" w:rsidTr="00E31085">
        <w:trPr>
          <w:trHeight w:val="285"/>
        </w:trPr>
        <w:tc>
          <w:tcPr>
            <w:tcW w:w="1332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A2AFA6C" w14:textId="053401E6" w:rsidR="0077796A" w:rsidRPr="0077796A" w:rsidRDefault="0077796A" w:rsidP="0077796A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77796A">
              <w:rPr>
                <w:rFonts w:eastAsia="Times New Roman"/>
                <w:b/>
                <w:bCs/>
                <w:sz w:val="20"/>
                <w:szCs w:val="20"/>
              </w:rPr>
              <w:t>Standard zircon Plesovice</w:t>
            </w:r>
          </w:p>
        </w:tc>
      </w:tr>
      <w:tr w:rsidR="0077796A" w:rsidRPr="0077796A" w14:paraId="1BE4F802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E4FFF3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060A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205416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98CB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580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70C7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6D50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646A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2475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0.05358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7D56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2D9D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0.3925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BC58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59D4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0.05313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F0FA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813F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2E19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454A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0C13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060E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31BB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A4CF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:rsidRPr="0077796A" w14:paraId="342F8272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A0B1BF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5A03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216452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0FEC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621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A0D9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89E7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42D0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0FBD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0.05326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9BF0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1F5D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0.3925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0F67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C50B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0.05345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1E86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E9D4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4740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C4E69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F472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ABA7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0C37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6C02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77796A" w:rsidRPr="0077796A" w14:paraId="74379272" w14:textId="77777777" w:rsidTr="000F381A">
        <w:trPr>
          <w:trHeight w:val="320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DAC2BE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5681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203599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6C8F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568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895A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3080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8E4B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0.22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C16D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0.05349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499A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6CBC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0.3931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512F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5A75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14FA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9A97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6EE0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589E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8788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588F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38FF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5FD3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</w:tr>
      <w:tr w:rsidR="0077796A" w:rsidRPr="0077796A" w14:paraId="550D34EC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2FA0FF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A528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204651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CA31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578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97CF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C519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2244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6BA9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0.05373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21EC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3C14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0.3957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A02A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590C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0.05342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0B5C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B758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99AA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E0EC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A68B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F648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0968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B090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28</w:t>
            </w:r>
          </w:p>
        </w:tc>
      </w:tr>
      <w:tr w:rsidR="0077796A" w:rsidRPr="0077796A" w14:paraId="67EE7808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6B4304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103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0E44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189628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1D54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506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EDC3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29C9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D532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b.d.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C996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0.05430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6A74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CA0A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0.401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C916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392C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0.05356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2E57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AB64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01DF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A7F8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C659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1D20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2582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353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C3D8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77796A" w:rsidRPr="0077796A" w14:paraId="7C20F7FD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27FBA0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104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C62C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193324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6A4E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531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1946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7F74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57AE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9380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0.05453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82AC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E0F6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0.4029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1A69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1470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0.05359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E8C4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8EE4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A6CF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22E2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11E0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AC60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C6E5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354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29B8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27</w:t>
            </w:r>
          </w:p>
        </w:tc>
      </w:tr>
      <w:tr w:rsidR="0077796A" w:rsidRPr="0077796A" w14:paraId="7195956D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7D6A07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196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AD44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222274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F1A7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654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7EDB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6C00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1716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88AB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0.05410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E191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68C2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0.3975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BC8D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42EE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0.05329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73A9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080F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034B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3E23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9601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860F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BF0C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15D2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</w:t>
            </w:r>
          </w:p>
        </w:tc>
      </w:tr>
      <w:tr w:rsidR="0077796A" w:rsidRPr="0077796A" w14:paraId="6FDFA42A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29265D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lastRenderedPageBreak/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197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5916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251443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851A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733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1F5D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2434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CD24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B46C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0.05402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641F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D712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9D50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D754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0.05317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9448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745D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0000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F11F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04A4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F609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8401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E982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31</w:t>
            </w:r>
          </w:p>
        </w:tc>
      </w:tr>
      <w:tr w:rsidR="0077796A" w:rsidRPr="0077796A" w14:paraId="123C3E9D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1A9D0B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F61E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235790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AC49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641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586A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AFF9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D398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49D7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0.05425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9217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5A02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0.3985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DF4C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42C6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0.05327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7D7D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1037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EBF5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EBDD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620D8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6F7B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98A5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CC5D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</w:tr>
      <w:tr w:rsidR="0077796A" w:rsidRPr="0077796A" w14:paraId="07C01FB6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C3ABEB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286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97D5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214046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AD14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614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BFDC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41C8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7415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22EF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0.05403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1D3A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1F13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0.3966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0416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A8FA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0.05323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67F3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C4B8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0.79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B853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267C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3D3C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0194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6F4D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C98F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</w:tr>
      <w:tr w:rsidR="0077796A" w:rsidRPr="0077796A" w14:paraId="64DA1009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08D4F7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385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D94D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245806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2DD7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670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7A36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5947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C98F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4A3A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0.05402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8184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88CB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0.3971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A833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9E80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6E36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DD8B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0454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E188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07A6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5204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33F1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8619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</w:t>
            </w:r>
          </w:p>
        </w:tc>
      </w:tr>
      <w:tr w:rsidR="0077796A" w:rsidRPr="0077796A" w14:paraId="04A603B4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CA623D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386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F6C1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219715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213C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621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CC0D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DA78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155A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EC05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0.05477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4B5D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1182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0.4017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96817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B09D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0.05319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5E5A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93D3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E749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BD09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E4E3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B0BD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10C1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AD56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24</w:t>
            </w:r>
          </w:p>
        </w:tc>
      </w:tr>
      <w:tr w:rsidR="0077796A" w:rsidRPr="0077796A" w14:paraId="2EEAEFB3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FE8B4E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496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0823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213997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F962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561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F1AE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8ACA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418C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72DC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0.05425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53BC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362D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0.3984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39D4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4CDE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0.05326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D2550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D3F9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D28F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8A26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A549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C9154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0273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E6CA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22</w:t>
            </w:r>
          </w:p>
        </w:tc>
      </w:tr>
      <w:tr w:rsidR="0077796A" w:rsidRPr="0077796A" w14:paraId="7DC55F38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5FA75F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77796A">
              <w:rPr>
                <w:rFonts w:eastAsia="Times New Roman"/>
                <w:sz w:val="20"/>
                <w:szCs w:val="20"/>
              </w:rPr>
              <w:t>a</w:t>
            </w:r>
            <w:proofErr w:type="gramEnd"/>
            <w:r w:rsidRPr="0077796A">
              <w:rPr>
                <w:rFonts w:eastAsia="Times New Roman"/>
                <w:sz w:val="20"/>
                <w:szCs w:val="20"/>
              </w:rPr>
              <w:t>497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D3E9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217210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7D03F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563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CD81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B47C5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D20BE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0.18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DDA22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0.05387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644A3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3E57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0.3964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73F0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8E05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0.05336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3D87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49CDC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0.80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263E9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FC021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A992A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2BEAB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97ADD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344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B5AD6" w14:textId="77777777" w:rsidR="00761B99" w:rsidRPr="0077796A" w:rsidRDefault="00761B9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77796A">
              <w:rPr>
                <w:rFonts w:eastAsia="Times New Roman"/>
                <w:sz w:val="20"/>
                <w:szCs w:val="20"/>
              </w:rPr>
              <w:t>26</w:t>
            </w:r>
          </w:p>
        </w:tc>
      </w:tr>
      <w:tr w:rsidR="0077796A" w:rsidRPr="003F51AA" w14:paraId="5628790B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2EE84" w14:textId="75AD56FC" w:rsidR="00761B99" w:rsidRPr="003F51AA" w:rsidRDefault="003F51AA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M</w:t>
            </w:r>
            <w:r w:rsidR="00761B99" w:rsidRPr="003F51AA">
              <w:rPr>
                <w:rFonts w:eastAsia="Times New Roman"/>
                <w:sz w:val="20"/>
                <w:szCs w:val="20"/>
                <w:lang w:val="en-GB"/>
              </w:rPr>
              <w:t>ean (n=14):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72DA1" w14:textId="49D6228A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E4458" w14:textId="79327361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0A90E" w14:textId="1F814D98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243B2" w14:textId="04A197FF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BD3AF" w14:textId="2DCC4419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4E07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0.0540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4848F" w14:textId="105D3FBD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E2C6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0.3971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B4091" w14:textId="3E24F886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8D4E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0.0533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BFCFB" w14:textId="7BC7301B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4EDF9" w14:textId="2A8EF532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A133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F1F4F" w14:textId="43B60D46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0F1B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340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6C9EA" w14:textId="3A28210E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CB8D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343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C486D" w14:textId="0D63EB90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</w:tr>
      <w:tr w:rsidR="0077796A" w:rsidRPr="003F51AA" w14:paraId="00F2586E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8847E" w14:textId="15EEF8C3" w:rsidR="00761B99" w:rsidRPr="003F51AA" w:rsidRDefault="00761B9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2SD</w:t>
            </w:r>
            <w:r w:rsidR="003F51AA" w:rsidRPr="003F51AA">
              <w:rPr>
                <w:rFonts w:eastAsia="Times New Roman"/>
                <w:sz w:val="20"/>
                <w:szCs w:val="20"/>
                <w:lang w:val="en-GB"/>
              </w:rPr>
              <w:t xml:space="preserve"> </w:t>
            </w:r>
            <w:r w:rsidRPr="003F51AA">
              <w:rPr>
                <w:rFonts w:eastAsia="Times New Roman"/>
                <w:sz w:val="20"/>
                <w:szCs w:val="20"/>
                <w:lang w:val="en-GB"/>
              </w:rPr>
              <w:t>(abs):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0BA0B" w14:textId="36F7D84F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E2E29" w14:textId="5455C34E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D9F88" w14:textId="3E8A95B6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DE692" w14:textId="4650CA22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3316E" w14:textId="7F9FBAC0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BF9E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0.0008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E6AC1" w14:textId="6462E22A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2608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0.0065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E02F8" w14:textId="2B5EFE6E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4BB7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0.0003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86FC3" w14:textId="238D6E60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47A22" w14:textId="015164A6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E529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2C4A5" w14:textId="3F268481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EAF5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9FF7D" w14:textId="3088DBC5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B388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54067" w14:textId="4D50A25E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</w:tr>
      <w:tr w:rsidR="0077796A" w:rsidRPr="003F51AA" w14:paraId="3E319306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713E1" w14:textId="0BCA0405" w:rsidR="00761B99" w:rsidRPr="003F51AA" w:rsidRDefault="00761B99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2SD</w:t>
            </w:r>
            <w:r w:rsidR="003F51AA" w:rsidRPr="003F51AA">
              <w:rPr>
                <w:rFonts w:eastAsia="Times New Roman"/>
                <w:sz w:val="20"/>
                <w:szCs w:val="20"/>
                <w:lang w:val="en-GB"/>
              </w:rPr>
              <w:t xml:space="preserve"> </w:t>
            </w:r>
            <w:r w:rsidRPr="003F51AA">
              <w:rPr>
                <w:rFonts w:eastAsia="Times New Roman"/>
                <w:sz w:val="20"/>
                <w:szCs w:val="20"/>
                <w:lang w:val="en-GB"/>
              </w:rPr>
              <w:t>(%)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649F7" w14:textId="5D320FCF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047D1" w14:textId="6495727B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01AE1" w14:textId="659E4A9F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4109D" w14:textId="2467528B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E3FEF" w14:textId="2AD67052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7990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1.51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770C5" w14:textId="408B616A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E28B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1.63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D6ED1" w14:textId="76537BF4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11C7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0.52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D170F" w14:textId="03D02861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A6588" w14:textId="63A9B9FF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5C609" w14:textId="49613E2E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B0085" w14:textId="329B46D6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F991A" w14:textId="09F952EB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1496B" w14:textId="3CEEA650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A78F1" w14:textId="2A6F1398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EA50A" w14:textId="024F8178" w:rsidR="00761B99" w:rsidRPr="003F51AA" w:rsidRDefault="00761B99" w:rsidP="000F381A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</w:tr>
      <w:tr w:rsidR="003F51AA" w:rsidRPr="003F51AA" w14:paraId="3C5FD427" w14:textId="77777777" w:rsidTr="00E31085">
        <w:trPr>
          <w:trHeight w:val="285"/>
        </w:trPr>
        <w:tc>
          <w:tcPr>
            <w:tcW w:w="1332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BDFFE74" w14:textId="36F50D69" w:rsidR="003F51AA" w:rsidRPr="003F51AA" w:rsidRDefault="003F51AA" w:rsidP="003F51AA">
            <w:pPr>
              <w:rPr>
                <w:rFonts w:eastAsia="Times New Roman"/>
                <w:b/>
                <w:bCs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b/>
                <w:bCs/>
                <w:sz w:val="20"/>
                <w:szCs w:val="20"/>
                <w:lang w:val="en-GB"/>
              </w:rPr>
              <w:t>Standard zircon 91500</w:t>
            </w:r>
          </w:p>
        </w:tc>
      </w:tr>
      <w:tr w:rsidR="0077796A" w:rsidRPr="003F51AA" w14:paraId="0B5FE0EF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35AB38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a06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7480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151563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402F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1F12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D4CF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DA95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66F1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0.17840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14C5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B07F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1.854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D5E7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D6C2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0.07541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B9A4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A0B1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0.75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7D91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1058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FB3C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189B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D7EA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FF36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1079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A8FF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29</w:t>
            </w:r>
          </w:p>
        </w:tc>
      </w:tr>
      <w:tr w:rsidR="0077796A" w:rsidRPr="003F51AA" w14:paraId="6BF2D4FD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844F0F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a07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78DE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152245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CAB3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243D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057C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3751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0.78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07F8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0.17910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9150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906E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1.848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AF03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F14A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0.07486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8F37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0BBB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DA6F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AD22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E0C0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F14F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3638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EF7A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65</w:t>
            </w:r>
          </w:p>
        </w:tc>
      </w:tr>
      <w:tr w:rsidR="0077796A" w:rsidRPr="003F51AA" w14:paraId="5B8E32F3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DE1E05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a37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DAEA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139839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14EB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6E3A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9726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7FFA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0.39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6FEF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0.17840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FE8A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E0F5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1.848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031F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6.2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8FA4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0.07512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5C52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5.9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9BA8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5472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1058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6630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2CE0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7C1E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41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5C9E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1072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0663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119</w:t>
            </w:r>
          </w:p>
        </w:tc>
      </w:tr>
      <w:tr w:rsidR="0077796A" w:rsidRPr="003F51AA" w14:paraId="016ABFAA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9457CA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a71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2673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137425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E999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75CA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9.4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A0C8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F175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proofErr w:type="spellStart"/>
            <w:r w:rsidRPr="003F51AA">
              <w:rPr>
                <w:rFonts w:eastAsia="Times New Roman"/>
                <w:sz w:val="20"/>
                <w:szCs w:val="20"/>
                <w:lang w:val="en-GB"/>
              </w:rPr>
              <w:t>b.d</w:t>
            </w:r>
            <w:proofErr w:type="spellEnd"/>
            <w:r w:rsidRPr="003F51AA">
              <w:rPr>
                <w:rFonts w:eastAsia="Times New Roman"/>
                <w:sz w:val="20"/>
                <w:szCs w:val="20"/>
                <w:lang w:val="en-GB"/>
              </w:rPr>
              <w:t>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F5A5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0.17870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8BCF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69DD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1.856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2CF1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ED0B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0.07533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8C00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BF9C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0.73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A1F5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0EA2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2BD3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0EC6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9D89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1077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753B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30</w:t>
            </w:r>
          </w:p>
        </w:tc>
      </w:tr>
      <w:tr w:rsidR="0077796A" w:rsidRPr="003F51AA" w14:paraId="0C3F4264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74786D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a105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36F4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138250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04F6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2279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9.4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670A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D70F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1.95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4997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0.17980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F3D5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3.2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23DA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1.857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3145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0390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0.07491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993B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4.8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3E3B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0.55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2B07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9147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39C8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9E6A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354B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4B59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97</w:t>
            </w:r>
          </w:p>
        </w:tc>
      </w:tr>
      <w:tr w:rsidR="0077796A" w:rsidRPr="003F51AA" w14:paraId="2B15718A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1E2AA5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a150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7DAE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134850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68DE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48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F1F5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9.2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2954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515D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proofErr w:type="spellStart"/>
            <w:r w:rsidRPr="003F51AA">
              <w:rPr>
                <w:rFonts w:eastAsia="Times New Roman"/>
                <w:sz w:val="20"/>
                <w:szCs w:val="20"/>
                <w:lang w:val="en-GB"/>
              </w:rPr>
              <w:t>b.d</w:t>
            </w:r>
            <w:proofErr w:type="spellEnd"/>
            <w:r w:rsidRPr="003F51AA">
              <w:rPr>
                <w:rFonts w:eastAsia="Times New Roman"/>
                <w:sz w:val="20"/>
                <w:szCs w:val="20"/>
                <w:lang w:val="en-GB"/>
              </w:rPr>
              <w:t>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2AAB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0.17860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D479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03C6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A1F7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5.9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5450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0.07516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738F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5.7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1914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F556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1059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CB0A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2DB1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C50C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40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2F3E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1073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48F9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115</w:t>
            </w:r>
          </w:p>
        </w:tc>
      </w:tr>
      <w:tr w:rsidR="0077796A" w:rsidRPr="003F51AA" w14:paraId="2E7D3821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0B1975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a198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2960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154993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272B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61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6DC9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8B8F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B983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0.53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C602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0.17830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2C6D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3D35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1.841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EABC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0097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0.07491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7175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6E53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0.54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3E71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1057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61A9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7625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42F4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736F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4C96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47</w:t>
            </w:r>
          </w:p>
        </w:tc>
      </w:tr>
      <w:tr w:rsidR="0077796A" w:rsidRPr="003F51AA" w14:paraId="062E433A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4DF074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a242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B99F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153841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F317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61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A533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63CE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BCD1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82E1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0.17820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D2BC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5621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1.842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FC17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5.3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D371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0.07495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8214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5.1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2C25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0.30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774E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1057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D8DB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1F18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CB32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1751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708A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102</w:t>
            </w:r>
          </w:p>
        </w:tc>
      </w:tr>
      <w:tr w:rsidR="0077796A" w:rsidRPr="003F51AA" w14:paraId="30192B45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7D5C1F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a287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6BC6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161658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636C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61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019B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7DF9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8A63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CDB4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0.17930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50A1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0B8E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1.853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301C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863D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0.07498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C326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6BC3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0.72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03EC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4871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E9B4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7AF3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8877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302C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29</w:t>
            </w:r>
          </w:p>
        </w:tc>
      </w:tr>
      <w:tr w:rsidR="0077796A" w:rsidRPr="003F51AA" w14:paraId="504A9AD7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09DCD9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a332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C3F6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163850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9D4D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60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74EB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4948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3FB0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0.33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1330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0.17970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F48F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F192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1.856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3C1F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4ABF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0.07489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62C5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12C3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0.68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98BC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31BD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EFD5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8BE7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0350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FE86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35</w:t>
            </w:r>
          </w:p>
        </w:tc>
      </w:tr>
      <w:tr w:rsidR="0077796A" w:rsidRPr="003F51AA" w14:paraId="512EBA2D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9230A3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a387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50EB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162168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1B05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7904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6482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C17D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BEBD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0.17870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4B68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A73A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1.848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423D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EC15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C448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4.8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ED18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0.32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90EF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1162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B443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3A88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34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3FFC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867D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96</w:t>
            </w:r>
          </w:p>
        </w:tc>
      </w:tr>
      <w:tr w:rsidR="0077796A" w:rsidRPr="003F51AA" w14:paraId="3CC1F8ED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8A9376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a443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4E95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159197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7B23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D20D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1430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621F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0.28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2BFB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0.17970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1193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1D92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1.864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49C8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5244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0.07522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DBE1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158D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0.78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9C83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36C0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343C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BBB8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4FCA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1074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DAD1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26</w:t>
            </w:r>
          </w:p>
        </w:tc>
      </w:tr>
      <w:tr w:rsidR="0077796A" w:rsidRPr="003F51AA" w14:paraId="5F5CE2E3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87762E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a498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5461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152626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E75C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977E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A01F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9E57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457A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0.17880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26FB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48A1C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1.869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32AB6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A8074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0.07582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EB10B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AB0BD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0.77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B0FE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E41E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2EFBE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1070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4280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0BD35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76F3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26</w:t>
            </w:r>
          </w:p>
        </w:tc>
      </w:tr>
      <w:tr w:rsidR="0077796A" w:rsidRPr="003F51AA" w14:paraId="21147AC6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9790F6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a551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A7E72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158149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1839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55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1860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F9C6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FD77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8C11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0.17520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5AF83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AE19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E70F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2.1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0BCA0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0.07498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11A7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241D8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0.74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4CECA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1041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DF49F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E5E6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1049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8DC81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00C17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CB649" w14:textId="77777777" w:rsidR="00761B99" w:rsidRPr="003F51AA" w:rsidRDefault="00761B99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28</w:t>
            </w:r>
          </w:p>
        </w:tc>
      </w:tr>
      <w:tr w:rsidR="001D2A30" w:rsidRPr="003F51AA" w14:paraId="5DF7DF2C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6C6C3" w14:textId="53D14389" w:rsidR="001D2A30" w:rsidRPr="003F51AA" w:rsidRDefault="001D2A30">
            <w:pPr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M</w:t>
            </w:r>
            <w:r w:rsidRPr="003F51AA">
              <w:rPr>
                <w:rFonts w:eastAsia="Times New Roman"/>
                <w:sz w:val="20"/>
                <w:szCs w:val="20"/>
                <w:lang w:val="en-GB"/>
              </w:rPr>
              <w:t>ean (n=14):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B825F" w14:textId="117F33A7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53C6C" w14:textId="57ED3707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BC0C5" w14:textId="4264EB93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F0E9F" w14:textId="34AE2CB0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0C76C" w14:textId="18F51DF4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F5606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0.1786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3EB36" w14:textId="05372D15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357F3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1.8498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1DD3F" w14:textId="6DEDE9AB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176CD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0.0751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78A29" w14:textId="711D3CCF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C321E" w14:textId="09B2BCF3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B7FF7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1059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9031D" w14:textId="77583405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96E51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1063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9D9C9" w14:textId="3F8D1410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4F559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1071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51E97" w14:textId="04C96C04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</w:tr>
      <w:tr w:rsidR="001D2A30" w:rsidRPr="003F51AA" w14:paraId="017C951D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9841D" w14:textId="1E18D35D" w:rsidR="001D2A30" w:rsidRPr="003F51AA" w:rsidRDefault="001D2A30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2SD</w:t>
            </w:r>
            <w:r>
              <w:rPr>
                <w:rFonts w:eastAsia="Times New Roman"/>
                <w:sz w:val="20"/>
                <w:szCs w:val="20"/>
                <w:lang w:val="en-GB"/>
              </w:rPr>
              <w:t xml:space="preserve"> </w:t>
            </w:r>
            <w:r w:rsidRPr="003F51AA">
              <w:rPr>
                <w:rFonts w:eastAsia="Times New Roman"/>
                <w:sz w:val="20"/>
                <w:szCs w:val="20"/>
                <w:lang w:val="en-GB"/>
              </w:rPr>
              <w:t>(abs):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A6F3D" w14:textId="0E8ACE18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A4529" w14:textId="7E1127E3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C131B" w14:textId="73342001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5CB26" w14:textId="31BCBFF9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F5090" w14:textId="311D85CE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28365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0.0023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7A6CA" w14:textId="30C92F2F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658D7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0.0271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B188E" w14:textId="5B2A3EE1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9E184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0.0005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D6E4D" w14:textId="2907718C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D68A5" w14:textId="1D9BD556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478A1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4878A" w14:textId="0DD088AC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084D0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3E492" w14:textId="22477079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49A0A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66C23" w14:textId="3E4196CB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</w:tr>
      <w:tr w:rsidR="001D2A30" w:rsidRPr="003F51AA" w14:paraId="74247546" w14:textId="77777777" w:rsidTr="000F381A">
        <w:trPr>
          <w:trHeight w:val="28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13C26" w14:textId="397147A4" w:rsidR="001D2A30" w:rsidRPr="003F51AA" w:rsidRDefault="001D2A30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2SD</w:t>
            </w:r>
            <w:r>
              <w:rPr>
                <w:rFonts w:eastAsia="Times New Roman"/>
                <w:sz w:val="20"/>
                <w:szCs w:val="20"/>
                <w:lang w:val="en-GB"/>
              </w:rPr>
              <w:t xml:space="preserve"> </w:t>
            </w:r>
            <w:r w:rsidRPr="003F51AA">
              <w:rPr>
                <w:rFonts w:eastAsia="Times New Roman"/>
                <w:sz w:val="20"/>
                <w:szCs w:val="20"/>
                <w:lang w:val="en-GB"/>
              </w:rPr>
              <w:t>(%)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8B4A5" w14:textId="54A2FB36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6F9CE" w14:textId="0B8C3C7C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A21D6" w14:textId="1DF909CF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0EBF4" w14:textId="75FA1CD8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8C7FB" w14:textId="173171B9" w:rsidR="001D2A30" w:rsidRPr="003F51AA" w:rsidRDefault="001D2A30" w:rsidP="00F55975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CC7F1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1.26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F47A2" w14:textId="3123EC86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BFEF2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1.46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075BD" w14:textId="7EBB1E05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195C0" w14:textId="77777777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  <w:r w:rsidRPr="003F51AA">
              <w:rPr>
                <w:rFonts w:eastAsia="Times New Roman"/>
                <w:sz w:val="20"/>
                <w:szCs w:val="20"/>
                <w:lang w:val="en-GB"/>
              </w:rPr>
              <w:t>0.71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AA22B" w14:textId="7E541709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C2709" w14:textId="7B04A974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24ED3" w14:textId="19D54B84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6C43A" w14:textId="1417F4D8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2BB29" w14:textId="26BECDE9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308C9" w14:textId="29B29073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4C848" w14:textId="00EE3E03" w:rsidR="001D2A30" w:rsidRPr="003F51AA" w:rsidRDefault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45403" w14:textId="7542AC34" w:rsidR="001D2A30" w:rsidRPr="003F51AA" w:rsidRDefault="001D2A30" w:rsidP="001D2A30">
            <w:pPr>
              <w:jc w:val="center"/>
              <w:rPr>
                <w:rFonts w:eastAsia="Times New Roman"/>
                <w:sz w:val="20"/>
                <w:szCs w:val="20"/>
                <w:lang w:val="en-GB"/>
              </w:rPr>
            </w:pPr>
          </w:p>
        </w:tc>
      </w:tr>
    </w:tbl>
    <w:p w14:paraId="73B1C9D2" w14:textId="1008AE3E" w:rsidR="00671E9D" w:rsidRDefault="00277B2E" w:rsidP="004D2C31">
      <w:pPr>
        <w:rPr>
          <w:sz w:val="20"/>
          <w:szCs w:val="20"/>
          <w:lang w:val="en-GB"/>
        </w:rPr>
      </w:pPr>
      <w:proofErr w:type="spellStart"/>
      <w:r>
        <w:rPr>
          <w:sz w:val="20"/>
          <w:szCs w:val="20"/>
          <w:lang w:val="en-GB"/>
        </w:rPr>
        <w:t>b.d</w:t>
      </w:r>
      <w:proofErr w:type="spellEnd"/>
      <w:r>
        <w:rPr>
          <w:sz w:val="20"/>
          <w:szCs w:val="20"/>
          <w:lang w:val="en-GB"/>
        </w:rPr>
        <w:t>. = below detection limit</w:t>
      </w:r>
    </w:p>
    <w:p w14:paraId="572F2A8F" w14:textId="77777777" w:rsidR="00E31085" w:rsidRDefault="00E31085" w:rsidP="004D2C31">
      <w:pPr>
        <w:rPr>
          <w:sz w:val="20"/>
          <w:szCs w:val="20"/>
          <w:lang w:val="en-GB"/>
        </w:rPr>
      </w:pPr>
    </w:p>
    <w:p w14:paraId="28F18D03" w14:textId="77777777" w:rsidR="00E31085" w:rsidRDefault="00E31085" w:rsidP="004D2C31">
      <w:pPr>
        <w:rPr>
          <w:sz w:val="20"/>
          <w:szCs w:val="20"/>
          <w:lang w:val="en-GB"/>
        </w:rPr>
        <w:sectPr w:rsidR="00E31085" w:rsidSect="00BF5407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7808D89" w14:textId="45F7AE55" w:rsidR="00E31085" w:rsidRPr="005F09D0" w:rsidRDefault="00D75DB0" w:rsidP="004D2C31">
      <w:pPr>
        <w:rPr>
          <w:sz w:val="20"/>
          <w:szCs w:val="20"/>
          <w:lang w:val="en-US"/>
        </w:rPr>
      </w:pPr>
      <w:r>
        <w:rPr>
          <w:i/>
          <w:lang w:val="en-US"/>
        </w:rPr>
        <w:lastRenderedPageBreak/>
        <w:t>Plate</w:t>
      </w:r>
      <w:r w:rsidR="005F09D0" w:rsidRPr="005F09D0">
        <w:rPr>
          <w:i/>
          <w:lang w:val="en-US"/>
        </w:rPr>
        <w:t xml:space="preserve"> SM6. Cathodoluminescence images of selected zircon</w:t>
      </w:r>
      <w:r w:rsidR="005F09D0">
        <w:rPr>
          <w:i/>
          <w:lang w:val="en-US"/>
        </w:rPr>
        <w:t xml:space="preserve"> grains dated by LA–ICP–MS.</w:t>
      </w:r>
    </w:p>
    <w:p w14:paraId="2F5424B2" w14:textId="77777777" w:rsidR="005F09D0" w:rsidRDefault="005F09D0" w:rsidP="004D2C31">
      <w:pPr>
        <w:rPr>
          <w:sz w:val="20"/>
          <w:szCs w:val="20"/>
          <w:lang w:val="en-GB"/>
        </w:rPr>
      </w:pPr>
    </w:p>
    <w:p w14:paraId="4A109722" w14:textId="3D8671F0" w:rsidR="005F09D0" w:rsidRDefault="00AB5F90" w:rsidP="005F09D0">
      <w:pPr>
        <w:jc w:val="center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w:drawing>
          <wp:inline distT="0" distB="0" distL="0" distR="0" wp14:anchorId="69CDDBDA" wp14:editId="27806252">
            <wp:extent cx="5289516" cy="81337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ha Suppl_Plate 1a-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447" cy="813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BE5A" w14:textId="77777777" w:rsidR="005F09D0" w:rsidRDefault="005F09D0" w:rsidP="004D2C31">
      <w:pPr>
        <w:rPr>
          <w:sz w:val="20"/>
          <w:szCs w:val="20"/>
          <w:lang w:val="en-GB"/>
        </w:rPr>
      </w:pPr>
    </w:p>
    <w:p w14:paraId="27CD7C15" w14:textId="5172EA74" w:rsidR="005F09D0" w:rsidRDefault="005F09D0" w:rsidP="004D2C31">
      <w:pPr>
        <w:rPr>
          <w:sz w:val="20"/>
          <w:szCs w:val="20"/>
          <w:lang w:val="en-GB"/>
        </w:rPr>
      </w:pPr>
    </w:p>
    <w:p w14:paraId="03489D1D" w14:textId="77777777" w:rsidR="00AB5F90" w:rsidRDefault="00AB5F90" w:rsidP="004D2C31">
      <w:pPr>
        <w:rPr>
          <w:sz w:val="20"/>
          <w:szCs w:val="20"/>
          <w:lang w:val="en-GB"/>
        </w:rPr>
      </w:pPr>
    </w:p>
    <w:p w14:paraId="7B11D6BE" w14:textId="7A831E6C" w:rsidR="00AB5F90" w:rsidRDefault="00D75DB0" w:rsidP="00D75DB0">
      <w:pPr>
        <w:jc w:val="center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3331717" wp14:editId="6A0C6B1D">
            <wp:extent cx="5313468" cy="610805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ha Suppl_Plate 1d-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142" cy="613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66AF" w14:textId="77777777" w:rsidR="00E31085" w:rsidRDefault="00E31085" w:rsidP="004D2C31">
      <w:pPr>
        <w:rPr>
          <w:sz w:val="20"/>
          <w:szCs w:val="20"/>
          <w:lang w:val="en-GB"/>
        </w:rPr>
      </w:pPr>
    </w:p>
    <w:sectPr w:rsidR="00E31085" w:rsidSect="00E31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dvTimes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C31"/>
    <w:rsid w:val="00017245"/>
    <w:rsid w:val="000A07DA"/>
    <w:rsid w:val="000A69BE"/>
    <w:rsid w:val="000F381A"/>
    <w:rsid w:val="000F44D6"/>
    <w:rsid w:val="00116B35"/>
    <w:rsid w:val="001D2A30"/>
    <w:rsid w:val="00204B34"/>
    <w:rsid w:val="00235BF5"/>
    <w:rsid w:val="0026395D"/>
    <w:rsid w:val="00277B2E"/>
    <w:rsid w:val="002922F3"/>
    <w:rsid w:val="002A265C"/>
    <w:rsid w:val="002B30F5"/>
    <w:rsid w:val="002B5DAF"/>
    <w:rsid w:val="002C5F2A"/>
    <w:rsid w:val="002E2CE7"/>
    <w:rsid w:val="00317D5C"/>
    <w:rsid w:val="00317ED0"/>
    <w:rsid w:val="003241E4"/>
    <w:rsid w:val="00335F79"/>
    <w:rsid w:val="00336F76"/>
    <w:rsid w:val="00342128"/>
    <w:rsid w:val="003A486D"/>
    <w:rsid w:val="003E4128"/>
    <w:rsid w:val="003F51AA"/>
    <w:rsid w:val="00442AC4"/>
    <w:rsid w:val="00465B48"/>
    <w:rsid w:val="004766D3"/>
    <w:rsid w:val="004C7436"/>
    <w:rsid w:val="004D2C31"/>
    <w:rsid w:val="004F651F"/>
    <w:rsid w:val="00517EAF"/>
    <w:rsid w:val="005A2798"/>
    <w:rsid w:val="005D208E"/>
    <w:rsid w:val="005F09D0"/>
    <w:rsid w:val="00671E9D"/>
    <w:rsid w:val="006D237E"/>
    <w:rsid w:val="0071468C"/>
    <w:rsid w:val="00726848"/>
    <w:rsid w:val="007354AB"/>
    <w:rsid w:val="007429F7"/>
    <w:rsid w:val="00755DA4"/>
    <w:rsid w:val="00761B99"/>
    <w:rsid w:val="0077796A"/>
    <w:rsid w:val="0079523B"/>
    <w:rsid w:val="007A3EB7"/>
    <w:rsid w:val="007C400E"/>
    <w:rsid w:val="00817D0C"/>
    <w:rsid w:val="00825502"/>
    <w:rsid w:val="00844988"/>
    <w:rsid w:val="00883C81"/>
    <w:rsid w:val="008952A7"/>
    <w:rsid w:val="008A4EE3"/>
    <w:rsid w:val="008B0F68"/>
    <w:rsid w:val="008E1F00"/>
    <w:rsid w:val="009266F9"/>
    <w:rsid w:val="009348C3"/>
    <w:rsid w:val="00952848"/>
    <w:rsid w:val="00987A42"/>
    <w:rsid w:val="009952FE"/>
    <w:rsid w:val="009C6E19"/>
    <w:rsid w:val="00A02981"/>
    <w:rsid w:val="00A2456E"/>
    <w:rsid w:val="00A6622F"/>
    <w:rsid w:val="00A804A3"/>
    <w:rsid w:val="00AB2A97"/>
    <w:rsid w:val="00AB5F90"/>
    <w:rsid w:val="00AD55B5"/>
    <w:rsid w:val="00B033E9"/>
    <w:rsid w:val="00B27A48"/>
    <w:rsid w:val="00B44272"/>
    <w:rsid w:val="00B85072"/>
    <w:rsid w:val="00BC151A"/>
    <w:rsid w:val="00BE3032"/>
    <w:rsid w:val="00BF5407"/>
    <w:rsid w:val="00BF7395"/>
    <w:rsid w:val="00C73BFE"/>
    <w:rsid w:val="00C75197"/>
    <w:rsid w:val="00C95DCD"/>
    <w:rsid w:val="00CC5AB4"/>
    <w:rsid w:val="00D41300"/>
    <w:rsid w:val="00D43D4E"/>
    <w:rsid w:val="00D53A1E"/>
    <w:rsid w:val="00D75DB0"/>
    <w:rsid w:val="00D8703E"/>
    <w:rsid w:val="00DB6E2F"/>
    <w:rsid w:val="00DB7011"/>
    <w:rsid w:val="00E31085"/>
    <w:rsid w:val="00E70A11"/>
    <w:rsid w:val="00ED5CC5"/>
    <w:rsid w:val="00F11C88"/>
    <w:rsid w:val="00F159E1"/>
    <w:rsid w:val="00F1605E"/>
    <w:rsid w:val="00F55975"/>
    <w:rsid w:val="00F56819"/>
    <w:rsid w:val="00F721B8"/>
    <w:rsid w:val="00F85742"/>
    <w:rsid w:val="00F94C96"/>
    <w:rsid w:val="00FB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770A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95DCD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65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671E9D"/>
    <w:rPr>
      <w:rFonts w:ascii="Times" w:eastAsia="Times New Roman" w:hAnsi="Times"/>
      <w:color w:val="2F2A2B"/>
      <w:sz w:val="12"/>
      <w:szCs w:val="12"/>
    </w:rPr>
  </w:style>
  <w:style w:type="paragraph" w:customStyle="1" w:styleId="Style-2">
    <w:name w:val="Style-2"/>
    <w:rsid w:val="00671E9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Style-3">
    <w:name w:val="Style-3"/>
    <w:rsid w:val="00671E9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s1">
    <w:name w:val="s1"/>
    <w:rsid w:val="00671E9D"/>
    <w:rPr>
      <w:rFonts w:ascii="Helvetica" w:hAnsi="Helvetica" w:hint="default"/>
      <w:sz w:val="7"/>
      <w:szCs w:val="7"/>
    </w:rPr>
  </w:style>
  <w:style w:type="paragraph" w:styleId="Normalweb">
    <w:name w:val="Normal (Web)"/>
    <w:basedOn w:val="Normal"/>
    <w:uiPriority w:val="99"/>
    <w:unhideWhenUsed/>
    <w:rsid w:val="00671E9D"/>
    <w:pPr>
      <w:spacing w:before="100" w:beforeAutospacing="1" w:after="100" w:afterAutospacing="1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onlinelibrary.wiley.com/doi/10.1111/ggr.12167/full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15</Pages>
  <Words>5262</Words>
  <Characters>28945</Characters>
  <Application>Microsoft Macintosh Word</Application>
  <DocSecurity>0</DocSecurity>
  <Lines>241</Lines>
  <Paragraphs>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BARBEY</dc:creator>
  <cp:keywords/>
  <dc:description/>
  <cp:lastModifiedBy>Pierre BARBEY</cp:lastModifiedBy>
  <cp:revision>57</cp:revision>
  <dcterms:created xsi:type="dcterms:W3CDTF">2017-11-28T14:16:00Z</dcterms:created>
  <dcterms:modified xsi:type="dcterms:W3CDTF">2018-01-04T16:09:00Z</dcterms:modified>
</cp:coreProperties>
</file>